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7D0519" w14:paraId="67BF929F" w14:textId="77777777">
        <w:trPr>
          <w:cantSplit/>
        </w:trPr>
        <w:tc>
          <w:tcPr>
            <w:tcW w:w="3968" w:type="dxa"/>
            <w:tcBorders>
              <w:top w:val="nil"/>
              <w:left w:val="nil"/>
              <w:bottom w:val="nil"/>
              <w:right w:val="nil"/>
            </w:tcBorders>
            <w:tcMar>
              <w:left w:w="68" w:type="dxa"/>
              <w:right w:w="68" w:type="dxa"/>
            </w:tcMar>
          </w:tcPr>
          <w:p w14:paraId="1FC6F04B" w14:textId="77777777" w:rsidR="007D0519" w:rsidRDefault="00000000">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2DFD4151" w14:textId="77777777" w:rsidR="007D0519" w:rsidRDefault="00000000">
            <w:pPr>
              <w:jc w:val="center"/>
              <w:rPr>
                <w:b/>
                <w:bCs/>
                <w:lang w:val="vi-VN"/>
              </w:rPr>
            </w:pPr>
            <w:r>
              <w:rPr>
                <w:b/>
                <w:bCs/>
                <w:lang w:val="vi-VN"/>
              </w:rPr>
              <w:t>CỘNG HÒA XÃ HỘI CHỦ NGHĨA VIỆT NAM</w:t>
            </w:r>
          </w:p>
        </w:tc>
      </w:tr>
      <w:tr w:rsidR="007D0519" w14:paraId="13146A40" w14:textId="77777777">
        <w:trPr>
          <w:cantSplit/>
        </w:trPr>
        <w:tc>
          <w:tcPr>
            <w:tcW w:w="3968" w:type="dxa"/>
            <w:tcBorders>
              <w:top w:val="nil"/>
              <w:left w:val="nil"/>
              <w:bottom w:val="nil"/>
              <w:right w:val="nil"/>
            </w:tcBorders>
            <w:tcMar>
              <w:left w:w="68" w:type="dxa"/>
              <w:right w:w="68" w:type="dxa"/>
            </w:tcMar>
          </w:tcPr>
          <w:p w14:paraId="3B68C191" w14:textId="41C0F6C2" w:rsidR="007D0519" w:rsidRDefault="00000000">
            <w:pPr>
              <w:jc w:val="center"/>
              <w:rPr>
                <w:b/>
                <w:bCs/>
                <w:lang w:val="vi-VN"/>
              </w:rPr>
            </w:pPr>
            <w:r>
              <w:rPr>
                <w:b/>
                <w:bCs/>
                <w:lang w:val="vi-VN"/>
              </w:rPr>
              <w:t>KHOA KỸ THUẬT</w:t>
            </w:r>
          </w:p>
        </w:tc>
        <w:tc>
          <w:tcPr>
            <w:tcW w:w="5386" w:type="dxa"/>
            <w:tcBorders>
              <w:top w:val="nil"/>
              <w:left w:val="nil"/>
              <w:bottom w:val="nil"/>
              <w:right w:val="nil"/>
            </w:tcBorders>
            <w:tcMar>
              <w:left w:w="68" w:type="dxa"/>
              <w:right w:w="68" w:type="dxa"/>
            </w:tcMar>
          </w:tcPr>
          <w:p w14:paraId="3CD6AF6B" w14:textId="77777777" w:rsidR="007D0519" w:rsidRDefault="00000000">
            <w:pPr>
              <w:jc w:val="center"/>
              <w:rPr>
                <w:b/>
                <w:bCs/>
                <w:lang w:val="vi-VN"/>
              </w:rPr>
            </w:pPr>
            <w:r>
              <w:rPr>
                <w:noProof/>
              </w:rPr>
              <mc:AlternateContent>
                <mc:Choice Requires="wps">
                  <w:drawing>
                    <wp:anchor distT="0" distB="0" distL="114300" distR="114300" simplePos="0" relativeHeight="251659264" behindDoc="0" locked="0" layoutInCell="1" allowOverlap="1" wp14:anchorId="23CBC209" wp14:editId="5ADF9C8C">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lang w:val="vi-VN"/>
              </w:rPr>
              <w:t xml:space="preserve"> Độc Lập - Tự Do - Hạnh Phúc</w:t>
            </w:r>
          </w:p>
        </w:tc>
      </w:tr>
      <w:tr w:rsidR="007D0519" w14:paraId="45EFC922" w14:textId="77777777">
        <w:trPr>
          <w:cantSplit/>
        </w:trPr>
        <w:tc>
          <w:tcPr>
            <w:tcW w:w="3968" w:type="dxa"/>
            <w:tcBorders>
              <w:top w:val="nil"/>
              <w:left w:val="nil"/>
              <w:bottom w:val="nil"/>
              <w:right w:val="nil"/>
            </w:tcBorders>
            <w:tcMar>
              <w:left w:w="68" w:type="dxa"/>
              <w:right w:w="68" w:type="dxa"/>
            </w:tcMar>
          </w:tcPr>
          <w:p w14:paraId="113CCC94" w14:textId="77777777" w:rsidR="007D0519" w:rsidRDefault="007D0519">
            <w:pPr>
              <w:jc w:val="center"/>
              <w:rPr>
                <w:b/>
                <w:bCs/>
              </w:rPr>
            </w:pPr>
          </w:p>
        </w:tc>
        <w:tc>
          <w:tcPr>
            <w:tcW w:w="5386" w:type="dxa"/>
            <w:tcBorders>
              <w:top w:val="nil"/>
              <w:left w:val="nil"/>
              <w:bottom w:val="nil"/>
              <w:right w:val="nil"/>
            </w:tcBorders>
            <w:tcMar>
              <w:left w:w="68" w:type="dxa"/>
              <w:right w:w="68" w:type="dxa"/>
            </w:tcMar>
          </w:tcPr>
          <w:p w14:paraId="64810D80" w14:textId="77777777" w:rsidR="007D0519" w:rsidRDefault="007D0519">
            <w:pPr>
              <w:jc w:val="center"/>
              <w:rPr>
                <w:b/>
                <w:bCs/>
                <w:lang w:val="vi-VN"/>
              </w:rPr>
            </w:pPr>
          </w:p>
        </w:tc>
      </w:tr>
    </w:tbl>
    <w:p w14:paraId="1B03EAD4" w14:textId="77777777" w:rsidR="007D0519" w:rsidRDefault="007D0519">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7D0519" w14:paraId="489D8F63" w14:textId="77777777">
        <w:tc>
          <w:tcPr>
            <w:tcW w:w="9563" w:type="dxa"/>
            <w:gridSpan w:val="3"/>
          </w:tcPr>
          <w:p w14:paraId="005499D1" w14:textId="77777777" w:rsidR="007D0519" w:rsidRDefault="00000000">
            <w:pPr>
              <w:tabs>
                <w:tab w:val="left" w:pos="2325"/>
              </w:tabs>
              <w:jc w:val="center"/>
              <w:rPr>
                <w:b/>
                <w:bCs/>
              </w:rPr>
            </w:pPr>
            <w:r>
              <w:rPr>
                <w:b/>
                <w:bCs/>
              </w:rPr>
              <w:t>CHƯƠNG TRÌNH GIÁO DỤC ĐẠI HỌC</w:t>
            </w:r>
          </w:p>
        </w:tc>
      </w:tr>
      <w:tr w:rsidR="007D0519" w14:paraId="60F28D8D" w14:textId="77777777">
        <w:tc>
          <w:tcPr>
            <w:tcW w:w="3011" w:type="dxa"/>
          </w:tcPr>
          <w:p w14:paraId="5F92A61A" w14:textId="77777777" w:rsidR="007D0519" w:rsidRDefault="00000000">
            <w:pPr>
              <w:tabs>
                <w:tab w:val="left" w:pos="2325"/>
              </w:tabs>
              <w:rPr>
                <w:b/>
                <w:bCs/>
              </w:rPr>
            </w:pPr>
            <w:r>
              <w:rPr>
                <w:b/>
                <w:bCs/>
              </w:rPr>
              <w:t>Trình độ đào tạo: Đại học</w:t>
            </w:r>
          </w:p>
        </w:tc>
        <w:tc>
          <w:tcPr>
            <w:tcW w:w="3510" w:type="dxa"/>
          </w:tcPr>
          <w:p w14:paraId="17FB1335" w14:textId="4E511008" w:rsidR="007D0519" w:rsidRDefault="00000000">
            <w:pPr>
              <w:tabs>
                <w:tab w:val="left" w:pos="2805"/>
              </w:tabs>
              <w:rPr>
                <w:b/>
                <w:bCs/>
              </w:rPr>
            </w:pPr>
            <w:r>
              <w:rPr>
                <w:b/>
                <w:bCs/>
              </w:rPr>
              <w:t xml:space="preserve">Ngành: </w:t>
            </w:r>
            <w:r w:rsidR="001E3994">
              <w:rPr>
                <w:b/>
                <w:bCs/>
                <w:lang w:val="en-US"/>
              </w:rPr>
              <w:t>Kỹ</w:t>
            </w:r>
            <w:r>
              <w:rPr>
                <w:b/>
                <w:bCs/>
              </w:rPr>
              <w:t xml:space="preserve"> thuật ô tô</w:t>
            </w:r>
          </w:p>
        </w:tc>
        <w:tc>
          <w:tcPr>
            <w:tcW w:w="3040" w:type="dxa"/>
          </w:tcPr>
          <w:p w14:paraId="161C90FA" w14:textId="1551AA78" w:rsidR="007D0519" w:rsidRPr="001E3994" w:rsidRDefault="00000000">
            <w:pPr>
              <w:tabs>
                <w:tab w:val="left" w:pos="2325"/>
              </w:tabs>
              <w:rPr>
                <w:b/>
                <w:bCs/>
                <w:lang w:val="en-US"/>
              </w:rPr>
            </w:pPr>
            <w:r>
              <w:rPr>
                <w:b/>
                <w:bCs/>
              </w:rPr>
              <w:t xml:space="preserve"> Mã số: </w:t>
            </w:r>
            <w:r>
              <w:rPr>
                <w:b/>
                <w:bCs/>
                <w:color w:val="000000" w:themeColor="text1"/>
              </w:rPr>
              <w:t>75</w:t>
            </w:r>
            <w:r w:rsidR="001E3994">
              <w:rPr>
                <w:b/>
                <w:bCs/>
                <w:color w:val="000000" w:themeColor="text1"/>
                <w:lang w:val="en-US"/>
              </w:rPr>
              <w:t>20130</w:t>
            </w:r>
          </w:p>
        </w:tc>
      </w:tr>
    </w:tbl>
    <w:p w14:paraId="542D460B" w14:textId="77777777" w:rsidR="007D0519" w:rsidRDefault="007D0519">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1"/>
        <w:gridCol w:w="4746"/>
      </w:tblGrid>
      <w:tr w:rsidR="007D0519" w14:paraId="0C76F094" w14:textId="77777777">
        <w:trPr>
          <w:trHeight w:val="20"/>
        </w:trPr>
        <w:tc>
          <w:tcPr>
            <w:tcW w:w="5000" w:type="pct"/>
            <w:gridSpan w:val="2"/>
            <w:tcBorders>
              <w:bottom w:val="single" w:sz="4" w:space="0" w:color="auto"/>
            </w:tcBorders>
          </w:tcPr>
          <w:p w14:paraId="67E4FC72" w14:textId="77777777" w:rsidR="007D0519" w:rsidRDefault="00000000">
            <w:pPr>
              <w:spacing w:line="276" w:lineRule="auto"/>
              <w:jc w:val="center"/>
              <w:rPr>
                <w:b/>
                <w:bCs/>
              </w:rPr>
            </w:pPr>
            <w:r>
              <w:rPr>
                <w:b/>
                <w:bCs/>
              </w:rPr>
              <w:t>ĐỀ CƯƠNG CHI TIẾT HỌC PHẦN</w:t>
            </w:r>
          </w:p>
          <w:p w14:paraId="56B58332" w14:textId="77777777" w:rsidR="007D0519" w:rsidRDefault="00000000">
            <w:pPr>
              <w:numPr>
                <w:ilvl w:val="0"/>
                <w:numId w:val="1"/>
              </w:numPr>
              <w:spacing w:line="276" w:lineRule="auto"/>
              <w:ind w:left="0" w:hanging="450"/>
              <w:rPr>
                <w:i/>
              </w:rPr>
            </w:pPr>
            <w:r>
              <w:rPr>
                <w:b/>
              </w:rPr>
              <w:t>1. Thông tin chung về HP</w:t>
            </w:r>
          </w:p>
        </w:tc>
      </w:tr>
      <w:tr w:rsidR="007D0519" w14:paraId="4E4E42E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9F82852" w14:textId="77777777" w:rsidR="007D0519" w:rsidRDefault="00000000">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502FA15D" w14:textId="77777777" w:rsidR="007D0519"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học phần: </w:t>
            </w:r>
            <w:r>
              <w:t>NHIÊN LIỆU DẦU MỠ</w:t>
            </w:r>
          </w:p>
        </w:tc>
      </w:tr>
      <w:tr w:rsidR="007D0519" w14:paraId="15D9F29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B688044" w14:textId="77777777" w:rsidR="007D0519"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30D71F7" w14:textId="77777777" w:rsidR="007D0519"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t>Fuel and Lubrication Oil</w:t>
            </w:r>
          </w:p>
        </w:tc>
      </w:tr>
      <w:tr w:rsidR="007D0519" w14:paraId="11EC662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53C46DF" w14:textId="77777777" w:rsidR="007D0519"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477C5CF" w14:textId="77777777" w:rsidR="007D0519" w:rsidRDefault="00000000">
            <w:pPr>
              <w:tabs>
                <w:tab w:val="left" w:pos="270"/>
                <w:tab w:val="left" w:pos="390"/>
                <w:tab w:val="left" w:pos="2325"/>
              </w:tabs>
              <w:spacing w:line="276" w:lineRule="auto"/>
              <w:rPr>
                <w:bCs/>
              </w:rPr>
            </w:pPr>
            <w:r>
              <w:rPr>
                <w:bCs/>
              </w:rPr>
              <w:t>02</w:t>
            </w:r>
          </w:p>
        </w:tc>
      </w:tr>
      <w:tr w:rsidR="007D0519" w14:paraId="0437E10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5179260" w14:textId="77777777" w:rsidR="007D0519"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4574D28" w14:textId="77777777" w:rsidR="007D0519" w:rsidRDefault="007D0519">
            <w:pPr>
              <w:tabs>
                <w:tab w:val="left" w:pos="270"/>
                <w:tab w:val="left" w:pos="390"/>
                <w:tab w:val="left" w:pos="2325"/>
              </w:tabs>
              <w:spacing w:line="276" w:lineRule="auto"/>
              <w:jc w:val="center"/>
              <w:rPr>
                <w:b/>
                <w:bCs/>
              </w:rPr>
            </w:pPr>
          </w:p>
        </w:tc>
      </w:tr>
      <w:tr w:rsidR="007D0519" w14:paraId="3D7104F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EC0C027" w14:textId="77777777" w:rsidR="007D0519" w:rsidRDefault="00000000">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398869C" w14:textId="77777777" w:rsidR="007D0519" w:rsidRDefault="00000000">
            <w:pPr>
              <w:tabs>
                <w:tab w:val="left" w:pos="485"/>
              </w:tabs>
              <w:spacing w:line="276" w:lineRule="auto"/>
              <w:rPr>
                <w:b/>
                <w:bCs/>
              </w:rPr>
            </w:pPr>
            <w:r>
              <w:rPr>
                <w:bCs/>
              </w:rPr>
              <w:t>30 tiết</w:t>
            </w:r>
          </w:p>
        </w:tc>
      </w:tr>
      <w:tr w:rsidR="007D0519" w14:paraId="5A8E951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3D90A32" w14:textId="77777777" w:rsidR="007D0519" w:rsidRDefault="00000000">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868E10E" w14:textId="77777777" w:rsidR="007D0519" w:rsidRDefault="00000000">
            <w:pPr>
              <w:tabs>
                <w:tab w:val="left" w:pos="2325"/>
              </w:tabs>
              <w:spacing w:line="276" w:lineRule="auto"/>
              <w:rPr>
                <w:b/>
                <w:bCs/>
              </w:rPr>
            </w:pPr>
            <w:r>
              <w:rPr>
                <w:bCs/>
              </w:rPr>
              <w:t>00 tiết</w:t>
            </w:r>
          </w:p>
        </w:tc>
      </w:tr>
      <w:tr w:rsidR="007D0519" w14:paraId="1406AAA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AFAD712" w14:textId="77777777" w:rsidR="007D0519" w:rsidRDefault="00000000">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4199218" w14:textId="77777777" w:rsidR="007D0519" w:rsidRDefault="00000000">
            <w:pPr>
              <w:tabs>
                <w:tab w:val="left" w:pos="2325"/>
              </w:tabs>
              <w:spacing w:line="276" w:lineRule="auto"/>
              <w:rPr>
                <w:b/>
                <w:bCs/>
              </w:rPr>
            </w:pPr>
            <w:r>
              <w:rPr>
                <w:bCs/>
              </w:rPr>
              <w:t>60 tiết</w:t>
            </w:r>
          </w:p>
        </w:tc>
      </w:tr>
      <w:tr w:rsidR="007D0519" w14:paraId="725BE2D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ECD1C3C" w14:textId="77777777" w:rsidR="007D0519"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DC10EA6" w14:textId="77777777" w:rsidR="007D0519" w:rsidRDefault="007D0519">
            <w:pPr>
              <w:tabs>
                <w:tab w:val="left" w:pos="2325"/>
              </w:tabs>
              <w:spacing w:line="276" w:lineRule="auto"/>
              <w:jc w:val="center"/>
              <w:rPr>
                <w:b/>
                <w:bCs/>
              </w:rPr>
            </w:pPr>
          </w:p>
        </w:tc>
      </w:tr>
      <w:tr w:rsidR="007D0519" w14:paraId="3DE3D0C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A1B8CDB" w14:textId="77777777" w:rsidR="007D0519" w:rsidRDefault="00000000">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DF7938A" w14:textId="294A3633" w:rsidR="007D0519" w:rsidRPr="003E52ED" w:rsidRDefault="003E52ED">
            <w:pPr>
              <w:tabs>
                <w:tab w:val="left" w:pos="2325"/>
              </w:tabs>
              <w:spacing w:line="276" w:lineRule="auto"/>
              <w:rPr>
                <w:bCs/>
              </w:rPr>
            </w:pPr>
            <w:r>
              <w:rPr>
                <w:bCs/>
              </w:rPr>
              <w:t>ThS. Nguyễn Thời Trung</w:t>
            </w:r>
          </w:p>
        </w:tc>
      </w:tr>
      <w:tr w:rsidR="007D0519" w14:paraId="106C2CC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7CD2C3F" w14:textId="77777777" w:rsidR="007D0519" w:rsidRDefault="00000000">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CF0F305" w14:textId="77777777" w:rsidR="007D0519" w:rsidRDefault="003E52ED">
            <w:pPr>
              <w:tabs>
                <w:tab w:val="left" w:pos="2325"/>
              </w:tabs>
              <w:spacing w:line="276" w:lineRule="auto"/>
              <w:rPr>
                <w:bCs/>
              </w:rPr>
            </w:pPr>
            <w:r>
              <w:rPr>
                <w:bCs/>
              </w:rPr>
              <w:t>ThS. Tiêu Hà Hồng Nhân</w:t>
            </w:r>
          </w:p>
          <w:p w14:paraId="45275171" w14:textId="0C0B799B" w:rsidR="003E52ED" w:rsidRPr="003E52ED" w:rsidRDefault="003E52ED">
            <w:pPr>
              <w:tabs>
                <w:tab w:val="left" w:pos="2325"/>
              </w:tabs>
              <w:spacing w:line="276" w:lineRule="auto"/>
              <w:rPr>
                <w:bCs/>
              </w:rPr>
            </w:pPr>
            <w:r>
              <w:rPr>
                <w:bCs/>
              </w:rPr>
              <w:t>ThS. Đỗ Văn Điệp</w:t>
            </w:r>
          </w:p>
        </w:tc>
      </w:tr>
      <w:tr w:rsidR="007D0519" w14:paraId="3AF2305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0FD8D48" w14:textId="77777777" w:rsidR="007D0519" w:rsidRDefault="00000000">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A21BA3B" w14:textId="77777777" w:rsidR="007D0519" w:rsidRDefault="007D0519">
            <w:pPr>
              <w:tabs>
                <w:tab w:val="left" w:pos="2325"/>
              </w:tabs>
              <w:spacing w:line="276" w:lineRule="auto"/>
              <w:jc w:val="center"/>
              <w:rPr>
                <w:bCs/>
              </w:rPr>
            </w:pPr>
          </w:p>
        </w:tc>
      </w:tr>
      <w:tr w:rsidR="007D0519" w14:paraId="39BDF8A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83466D1" w14:textId="77777777" w:rsidR="007D0519" w:rsidRDefault="00000000">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D596680" w14:textId="77777777" w:rsidR="007D0519" w:rsidRDefault="00000000">
            <w:pPr>
              <w:tabs>
                <w:tab w:val="left" w:pos="2325"/>
              </w:tabs>
              <w:spacing w:line="276" w:lineRule="auto"/>
              <w:rPr>
                <w:bCs/>
              </w:rPr>
            </w:pPr>
            <w:r>
              <w:rPr>
                <w:bCs/>
              </w:rPr>
              <w:t>Không có</w:t>
            </w:r>
          </w:p>
        </w:tc>
      </w:tr>
      <w:tr w:rsidR="007D0519" w14:paraId="5C00930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7F98C7D" w14:textId="77777777" w:rsidR="007D0519" w:rsidRDefault="00000000">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B8F857B" w14:textId="77777777" w:rsidR="007D0519" w:rsidRDefault="00000000">
            <w:pPr>
              <w:spacing w:line="276" w:lineRule="auto"/>
              <w:rPr>
                <w:sz w:val="26"/>
                <w:szCs w:val="26"/>
              </w:rPr>
            </w:pPr>
            <w:r>
              <w:rPr>
                <w:bCs/>
              </w:rPr>
              <w:t>Không có</w:t>
            </w:r>
          </w:p>
        </w:tc>
      </w:tr>
      <w:tr w:rsidR="007D0519" w14:paraId="4CA3A99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D14669B" w14:textId="77777777" w:rsidR="007D0519" w:rsidRDefault="00000000">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2B10899" w14:textId="77777777" w:rsidR="007D0519" w:rsidRDefault="00000000">
            <w:pPr>
              <w:tabs>
                <w:tab w:val="left" w:pos="2325"/>
              </w:tabs>
              <w:spacing w:line="276" w:lineRule="auto"/>
              <w:rPr>
                <w:bCs/>
              </w:rPr>
            </w:pPr>
            <w:r>
              <w:rPr>
                <w:bCs/>
              </w:rPr>
              <w:t>Không có</w:t>
            </w:r>
          </w:p>
        </w:tc>
      </w:tr>
    </w:tbl>
    <w:p w14:paraId="3DAD5DFE" w14:textId="77777777" w:rsidR="007D0519" w:rsidRDefault="007D0519">
      <w:pPr>
        <w:rPr>
          <w:b/>
          <w:bCs/>
          <w:lang w:val="sv-SE"/>
        </w:rPr>
      </w:pPr>
    </w:p>
    <w:p w14:paraId="3EFBC133" w14:textId="77777777" w:rsidR="007D0519" w:rsidRDefault="00000000">
      <w:r>
        <w:rPr>
          <w:b/>
        </w:rPr>
        <w:t>2. Mục tiêu HP</w:t>
      </w:r>
    </w:p>
    <w:p w14:paraId="5B2F98E4" w14:textId="77777777" w:rsidR="007D0519" w:rsidRDefault="00000000">
      <w:pPr>
        <w:rPr>
          <w:b/>
        </w:rPr>
      </w:pPr>
      <w:r>
        <w:rPr>
          <w:b/>
        </w:rPr>
        <w:t>2</w:t>
      </w:r>
      <w:r>
        <w:t>.</w:t>
      </w:r>
      <w:r>
        <w:rPr>
          <w:b/>
        </w:rPr>
        <w:t>1. Mục tiêu chung</w:t>
      </w:r>
    </w:p>
    <w:p w14:paraId="21794B4E" w14:textId="77777777" w:rsidR="003B0C78" w:rsidRPr="003B0C78" w:rsidRDefault="003B0C78" w:rsidP="003B0C78">
      <w:pPr>
        <w:ind w:firstLine="426"/>
        <w:jc w:val="both"/>
      </w:pPr>
      <w:r w:rsidRPr="003B0C78">
        <w:t>Phân tích được tính chất hoá lý của xăng, dầu Diesel, dầu nhờn, mỡ nhờn và các chất lỏng khác dùng trong máy móc, ô tô. Hiểu công dụng và ứng dụng của chúng, nắm nguyên tắc vận chuyển, tồn trữ, bảo quản hợp lý, biết lựa chọn và sử dụng nhiên liệu dầu mỡ hiệu quả và tiết kiệm.</w:t>
      </w:r>
    </w:p>
    <w:p w14:paraId="1DF8494A" w14:textId="77777777" w:rsidR="007D0519" w:rsidRDefault="00000000" w:rsidP="003B0C78">
      <w:pPr>
        <w:ind w:firstLine="426"/>
        <w:jc w:val="both"/>
        <w:rPr>
          <w:b/>
        </w:rPr>
      </w:pPr>
      <w:r>
        <w:rPr>
          <w:b/>
        </w:rPr>
        <w:t>2.2. Mục tiêu HP cụ thể</w:t>
      </w:r>
    </w:p>
    <w:p w14:paraId="59205DBE" w14:textId="77777777" w:rsidR="007D0519" w:rsidRDefault="00000000" w:rsidP="003B0C78">
      <w:pPr>
        <w:ind w:firstLine="426"/>
        <w:jc w:val="both"/>
        <w:rPr>
          <w:b/>
        </w:rPr>
      </w:pPr>
      <w:r>
        <w:rPr>
          <w:b/>
        </w:rPr>
        <w:t xml:space="preserve">2.2.1. Về kiến thức: </w:t>
      </w:r>
    </w:p>
    <w:p w14:paraId="0F88FBC5" w14:textId="77777777" w:rsidR="003B0C78" w:rsidRPr="003B0C78" w:rsidRDefault="003B0C78" w:rsidP="003B0C78">
      <w:pPr>
        <w:numPr>
          <w:ilvl w:val="0"/>
          <w:numId w:val="6"/>
        </w:numPr>
        <w:ind w:left="0" w:firstLine="426"/>
        <w:jc w:val="both"/>
      </w:pPr>
      <w:r w:rsidRPr="003B0C78">
        <w:t>Trình bày được tính chất hoá lý của xăng, dầu Diesel, dầu nhờn, mỡ nhờn và các chất lỏng dùng trong ô tô.</w:t>
      </w:r>
    </w:p>
    <w:p w14:paraId="152F7336" w14:textId="77777777" w:rsidR="003B0C78" w:rsidRPr="003B0C78" w:rsidRDefault="003B0C78" w:rsidP="003B0C78">
      <w:pPr>
        <w:numPr>
          <w:ilvl w:val="0"/>
          <w:numId w:val="6"/>
        </w:numPr>
        <w:ind w:left="0" w:firstLine="426"/>
        <w:jc w:val="both"/>
      </w:pPr>
      <w:r w:rsidRPr="003B0C78">
        <w:t>Trình bày công dụng, ứng dụng và nguyên tắc chọn – sử dụng nhiên liệu dầu mỡ hợp lý, hiệu quả kinh tế.</w:t>
      </w:r>
    </w:p>
    <w:p w14:paraId="03DECF55" w14:textId="77777777" w:rsidR="007D0519" w:rsidRDefault="00000000" w:rsidP="003B0C78">
      <w:pPr>
        <w:ind w:firstLine="426"/>
        <w:jc w:val="both"/>
        <w:rPr>
          <w:b/>
        </w:rPr>
      </w:pPr>
      <w:r>
        <w:rPr>
          <w:b/>
        </w:rPr>
        <w:t>2.2.2. Về kỹ năng:</w:t>
      </w:r>
    </w:p>
    <w:p w14:paraId="0F67A109" w14:textId="77777777" w:rsidR="003B0C78" w:rsidRPr="003B0C78" w:rsidRDefault="003B0C78" w:rsidP="003B0C78">
      <w:pPr>
        <w:numPr>
          <w:ilvl w:val="0"/>
          <w:numId w:val="7"/>
        </w:numPr>
        <w:ind w:left="0" w:firstLine="426"/>
        <w:jc w:val="both"/>
      </w:pPr>
      <w:r w:rsidRPr="003B0C78">
        <w:t>Vận dụng kiến thức đã học để sử dụng nhiên liệu an toàn, hiệu quả, giảm hao hụt, hạn chế tác động xấu đến môi trường.</w:t>
      </w:r>
    </w:p>
    <w:p w14:paraId="15999D14" w14:textId="77777777" w:rsidR="003B0C78" w:rsidRPr="003B0C78" w:rsidRDefault="003B0C78" w:rsidP="003B0C78">
      <w:pPr>
        <w:numPr>
          <w:ilvl w:val="0"/>
          <w:numId w:val="7"/>
        </w:numPr>
        <w:ind w:left="0" w:firstLine="426"/>
        <w:jc w:val="both"/>
      </w:pPr>
      <w:r w:rsidRPr="003B0C78">
        <w:t>Trình bày cách vận chuyển, tồn trữ, bảo quản và hiểu nguyên tắc chung để chọn, sử dụng nhiên liệu dầu mỡ.</w:t>
      </w:r>
    </w:p>
    <w:p w14:paraId="412BD4B1" w14:textId="77777777" w:rsidR="003B0C78" w:rsidRPr="003B0C78" w:rsidRDefault="003B0C78" w:rsidP="003B0C78">
      <w:pPr>
        <w:numPr>
          <w:ilvl w:val="0"/>
          <w:numId w:val="7"/>
        </w:numPr>
        <w:ind w:left="0" w:firstLine="426"/>
        <w:jc w:val="both"/>
      </w:pPr>
      <w:r w:rsidRPr="003B0C78">
        <w:t>Sử dụng được các thuật ngữ chuyên môn về nhiên liệu dầu mỡ.</w:t>
      </w:r>
    </w:p>
    <w:p w14:paraId="7AD1A5E2" w14:textId="77777777" w:rsidR="007D0519" w:rsidRDefault="00000000" w:rsidP="003B0C78">
      <w:pPr>
        <w:ind w:firstLine="426"/>
        <w:jc w:val="both"/>
        <w:rPr>
          <w:b/>
        </w:rPr>
      </w:pPr>
      <w:r>
        <w:rPr>
          <w:b/>
        </w:rPr>
        <w:t>2.2.3. Tự chủ và chịu trách nhiệm</w:t>
      </w:r>
    </w:p>
    <w:p w14:paraId="56ABEFF4" w14:textId="77777777" w:rsidR="003B0C78" w:rsidRPr="003B0C78" w:rsidRDefault="003B0C78" w:rsidP="003B0C78">
      <w:pPr>
        <w:numPr>
          <w:ilvl w:val="0"/>
          <w:numId w:val="8"/>
        </w:numPr>
        <w:ind w:left="0" w:firstLine="426"/>
        <w:jc w:val="both"/>
      </w:pPr>
      <w:r w:rsidRPr="003B0C78">
        <w:t>Có ý thức tiết kiệm và hiệu quả trong sử dụng nhiên liệu và năng lượng.</w:t>
      </w:r>
    </w:p>
    <w:p w14:paraId="1D214E31" w14:textId="77777777" w:rsidR="003B0C78" w:rsidRPr="003B0C78" w:rsidRDefault="003B0C78" w:rsidP="003B0C78">
      <w:pPr>
        <w:numPr>
          <w:ilvl w:val="0"/>
          <w:numId w:val="8"/>
        </w:numPr>
        <w:ind w:left="0" w:firstLine="426"/>
        <w:jc w:val="both"/>
      </w:pPr>
      <w:r w:rsidRPr="003B0C78">
        <w:t>Quan tâm tới ảnh hưởng môi trường khi sử dụng nhiên liệu dầu mỡ.</w:t>
      </w:r>
    </w:p>
    <w:p w14:paraId="30D10FE1" w14:textId="2F3BFFD7" w:rsidR="007D0519" w:rsidRDefault="00000000">
      <w:pPr>
        <w:rPr>
          <w:bCs/>
          <w:lang w:val="vi-VN"/>
        </w:rPr>
      </w:pPr>
      <w:r>
        <w:rPr>
          <w:b/>
          <w:lang w:val="pt-BR"/>
        </w:rPr>
        <w:lastRenderedPageBreak/>
        <w:t>3. Chuẩn</w:t>
      </w:r>
      <w:r>
        <w:rPr>
          <w:b/>
          <w:bCs/>
          <w:lang w:val="pt-BR"/>
        </w:rPr>
        <w:t xml:space="preserve"> đầu ra của HP “</w:t>
      </w:r>
      <w:r>
        <w:rPr>
          <w:b/>
          <w:bCs/>
          <w:lang w:val="vi-VN"/>
        </w:rPr>
        <w:t>Nhiên Liệu Dầu M</w:t>
      </w:r>
      <w:r w:rsidR="003E52ED">
        <w:rPr>
          <w:b/>
          <w:bCs/>
        </w:rPr>
        <w:t>ỡ</w:t>
      </w:r>
      <w:r>
        <w:rPr>
          <w:b/>
          <w:bCs/>
          <w:lang w:val="pt-BR"/>
        </w:rPr>
        <w:t>”</w:t>
      </w:r>
    </w:p>
    <w:p w14:paraId="5F5AECC0" w14:textId="77777777" w:rsidR="007D0519" w:rsidRDefault="00000000">
      <w:pPr>
        <w:ind w:left="450"/>
        <w:jc w:val="center"/>
        <w:rPr>
          <w:b/>
          <w:bCs/>
          <w:lang w:val="vi-VN"/>
        </w:rPr>
      </w:pPr>
      <w:r>
        <w:rPr>
          <w:b/>
          <w:bCs/>
          <w:lang w:val="vi-VN"/>
        </w:rPr>
        <w:t>Bảng 3.1. Chuẩn đầu ra (CĐR) của HP</w:t>
      </w:r>
    </w:p>
    <w:p w14:paraId="3E395C90" w14:textId="77777777" w:rsidR="007D0519" w:rsidRDefault="00000000">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648"/>
      </w:tblGrid>
      <w:tr w:rsidR="007D0519" w14:paraId="3D8CC5D9" w14:textId="77777777">
        <w:trPr>
          <w:trHeight w:val="515"/>
        </w:trPr>
        <w:tc>
          <w:tcPr>
            <w:tcW w:w="759" w:type="pct"/>
          </w:tcPr>
          <w:p w14:paraId="39A0DFD9" w14:textId="77777777" w:rsidR="007D0519" w:rsidRDefault="00000000">
            <w:pPr>
              <w:pStyle w:val="FirstLine"/>
              <w:spacing w:after="0"/>
              <w:ind w:firstLine="0"/>
              <w:jc w:val="center"/>
              <w:rPr>
                <w:b/>
                <w:color w:val="auto"/>
                <w:lang w:val="vi-VN"/>
              </w:rPr>
            </w:pPr>
            <w:r>
              <w:rPr>
                <w:b/>
                <w:color w:val="auto"/>
              </w:rPr>
              <w:t>Ký hiệu</w:t>
            </w:r>
            <w:r>
              <w:rPr>
                <w:b/>
                <w:color w:val="auto"/>
                <w:lang w:val="vi-VN"/>
              </w:rPr>
              <w:t xml:space="preserve"> CĐR  HP</w:t>
            </w:r>
          </w:p>
        </w:tc>
        <w:tc>
          <w:tcPr>
            <w:tcW w:w="4241" w:type="pct"/>
            <w:vAlign w:val="center"/>
          </w:tcPr>
          <w:p w14:paraId="6BB85202" w14:textId="77777777" w:rsidR="007D0519" w:rsidRDefault="00000000">
            <w:pPr>
              <w:pStyle w:val="FirstLine"/>
              <w:spacing w:after="0"/>
              <w:ind w:firstLine="0"/>
              <w:jc w:val="center"/>
              <w:rPr>
                <w:b/>
                <w:color w:val="auto"/>
                <w:lang w:val="vi-VN"/>
              </w:rPr>
            </w:pPr>
            <w:r>
              <w:rPr>
                <w:b/>
                <w:color w:val="auto"/>
                <w:lang w:val="vi-VN"/>
              </w:rPr>
              <w:t>Nội dung CĐR HP (CLO)</w:t>
            </w:r>
          </w:p>
          <w:p w14:paraId="192F1030" w14:textId="77777777" w:rsidR="007D0519" w:rsidRDefault="007D0519">
            <w:pPr>
              <w:pStyle w:val="FirstLine"/>
              <w:spacing w:after="0"/>
              <w:ind w:firstLine="0"/>
              <w:jc w:val="center"/>
              <w:rPr>
                <w:i/>
                <w:color w:val="auto"/>
                <w:lang w:val="vi-VN"/>
              </w:rPr>
            </w:pPr>
          </w:p>
        </w:tc>
      </w:tr>
      <w:tr w:rsidR="007D0519" w14:paraId="758061FE" w14:textId="77777777">
        <w:trPr>
          <w:trHeight w:val="227"/>
        </w:trPr>
        <w:tc>
          <w:tcPr>
            <w:tcW w:w="759" w:type="pct"/>
            <w:vAlign w:val="center"/>
          </w:tcPr>
          <w:p w14:paraId="5C8EE973" w14:textId="77777777" w:rsidR="007D0519" w:rsidRDefault="00000000">
            <w:pPr>
              <w:pStyle w:val="FirstLine"/>
              <w:spacing w:after="0"/>
              <w:ind w:firstLine="0"/>
              <w:jc w:val="center"/>
              <w:rPr>
                <w:color w:val="auto"/>
              </w:rPr>
            </w:pPr>
            <w:r>
              <w:rPr>
                <w:color w:val="auto"/>
              </w:rPr>
              <w:t>CLO1</w:t>
            </w:r>
          </w:p>
        </w:tc>
        <w:tc>
          <w:tcPr>
            <w:tcW w:w="4241" w:type="pct"/>
            <w:vAlign w:val="center"/>
          </w:tcPr>
          <w:p w14:paraId="719ED5E3" w14:textId="3D6D6B6A" w:rsidR="007D0519" w:rsidRDefault="00704044">
            <w:r>
              <w:t>T</w:t>
            </w:r>
            <w:r w:rsidRPr="00704044">
              <w:t>rình bày tính chất hoá lý của xăng, dầu Diesel, dầu nhờn, mỡ nhờn và các chất lỏng khác.</w:t>
            </w:r>
          </w:p>
        </w:tc>
      </w:tr>
      <w:tr w:rsidR="007D0519" w14:paraId="7C0229A7" w14:textId="77777777">
        <w:tc>
          <w:tcPr>
            <w:tcW w:w="759" w:type="pct"/>
            <w:vAlign w:val="center"/>
          </w:tcPr>
          <w:p w14:paraId="593C4947" w14:textId="77777777" w:rsidR="007D0519" w:rsidRDefault="00000000">
            <w:pPr>
              <w:pStyle w:val="FirstLine"/>
              <w:spacing w:after="0"/>
              <w:ind w:firstLine="0"/>
              <w:jc w:val="center"/>
              <w:rPr>
                <w:color w:val="auto"/>
              </w:rPr>
            </w:pPr>
            <w:r>
              <w:rPr>
                <w:color w:val="auto"/>
              </w:rPr>
              <w:t>CLO2</w:t>
            </w:r>
          </w:p>
        </w:tc>
        <w:tc>
          <w:tcPr>
            <w:tcW w:w="4241" w:type="pct"/>
            <w:vAlign w:val="center"/>
          </w:tcPr>
          <w:p w14:paraId="78D41A4E" w14:textId="42AC9C6F" w:rsidR="007D0519" w:rsidRPr="00704044" w:rsidRDefault="00704044">
            <w:r w:rsidRPr="00704044">
              <w:t>Trình bày công dụng và ứng dụng của các nhiên liệu dầu mỡ.</w:t>
            </w:r>
          </w:p>
        </w:tc>
      </w:tr>
      <w:tr w:rsidR="007D0519" w14:paraId="72D32F48" w14:textId="77777777">
        <w:tc>
          <w:tcPr>
            <w:tcW w:w="759" w:type="pct"/>
            <w:vAlign w:val="center"/>
          </w:tcPr>
          <w:p w14:paraId="7A04EDAA" w14:textId="77777777" w:rsidR="007D0519" w:rsidRDefault="00000000">
            <w:pPr>
              <w:pStyle w:val="FirstLine"/>
              <w:spacing w:after="0"/>
              <w:ind w:firstLine="0"/>
              <w:jc w:val="center"/>
              <w:rPr>
                <w:color w:val="auto"/>
              </w:rPr>
            </w:pPr>
            <w:r>
              <w:rPr>
                <w:color w:val="auto"/>
              </w:rPr>
              <w:t>CLO3</w:t>
            </w:r>
          </w:p>
        </w:tc>
        <w:tc>
          <w:tcPr>
            <w:tcW w:w="4241" w:type="pct"/>
          </w:tcPr>
          <w:p w14:paraId="2A1E98A8" w14:textId="61A89A67" w:rsidR="007D0519" w:rsidRPr="00704044" w:rsidRDefault="00704044">
            <w:r w:rsidRPr="00704044">
              <w:t>Nêu nguyên tắc chọn và sử dụng nhiên liệu dầu mỡ hợp lý, hiệu quả kinh tế.</w:t>
            </w:r>
          </w:p>
        </w:tc>
      </w:tr>
      <w:tr w:rsidR="007D0519" w14:paraId="353D4386" w14:textId="77777777">
        <w:tc>
          <w:tcPr>
            <w:tcW w:w="759" w:type="pct"/>
            <w:vAlign w:val="center"/>
          </w:tcPr>
          <w:p w14:paraId="2AC9DD96" w14:textId="77777777" w:rsidR="007D0519" w:rsidRDefault="00000000">
            <w:pPr>
              <w:pStyle w:val="FirstLine"/>
              <w:spacing w:after="0"/>
              <w:ind w:firstLine="0"/>
              <w:jc w:val="center"/>
              <w:rPr>
                <w:color w:val="auto"/>
              </w:rPr>
            </w:pPr>
            <w:r>
              <w:rPr>
                <w:color w:val="auto"/>
              </w:rPr>
              <w:t>CLO4</w:t>
            </w:r>
          </w:p>
        </w:tc>
        <w:tc>
          <w:tcPr>
            <w:tcW w:w="4241" w:type="pct"/>
          </w:tcPr>
          <w:p w14:paraId="1D4683DC" w14:textId="47335331" w:rsidR="007D0519" w:rsidRPr="00704044" w:rsidRDefault="00704044">
            <w:pPr>
              <w:jc w:val="both"/>
            </w:pPr>
            <w:r w:rsidRPr="00704044">
              <w:t>Vận dụng kiến thức để sử dụng nhiên liệu an toàn, hiệu quả, hạn chế tác động môi trường.</w:t>
            </w:r>
          </w:p>
        </w:tc>
      </w:tr>
      <w:tr w:rsidR="007D0519" w14:paraId="6FC9EAA2" w14:textId="77777777">
        <w:tc>
          <w:tcPr>
            <w:tcW w:w="759" w:type="pct"/>
            <w:vAlign w:val="center"/>
          </w:tcPr>
          <w:p w14:paraId="0A5432CA" w14:textId="77777777" w:rsidR="007D0519" w:rsidRDefault="00000000">
            <w:pPr>
              <w:pStyle w:val="FirstLine"/>
              <w:spacing w:after="0"/>
              <w:ind w:firstLine="0"/>
              <w:jc w:val="center"/>
              <w:rPr>
                <w:color w:val="auto"/>
              </w:rPr>
            </w:pPr>
            <w:r>
              <w:rPr>
                <w:color w:val="auto"/>
              </w:rPr>
              <w:t>CLO5</w:t>
            </w:r>
          </w:p>
        </w:tc>
        <w:tc>
          <w:tcPr>
            <w:tcW w:w="4241" w:type="pct"/>
          </w:tcPr>
          <w:p w14:paraId="5B2D3152" w14:textId="6DF0C196" w:rsidR="007D0519" w:rsidRPr="00704044" w:rsidRDefault="00704044">
            <w:r w:rsidRPr="00704044">
              <w:t>Trình bày cách vận chuyển, tồn trữ, bảo quản và nguyên tắc sử dụng nhiên liệu dầu mỡ hợp lý</w:t>
            </w:r>
            <w:r w:rsidR="00781669">
              <w:t>.</w:t>
            </w:r>
          </w:p>
        </w:tc>
      </w:tr>
      <w:tr w:rsidR="007D0519" w14:paraId="21FC6644" w14:textId="77777777">
        <w:tc>
          <w:tcPr>
            <w:tcW w:w="759" w:type="pct"/>
            <w:vAlign w:val="center"/>
          </w:tcPr>
          <w:p w14:paraId="303B2C82" w14:textId="77777777" w:rsidR="007D0519" w:rsidRDefault="00000000">
            <w:pPr>
              <w:pStyle w:val="FirstLine"/>
              <w:spacing w:after="0"/>
              <w:ind w:firstLine="0"/>
              <w:jc w:val="center"/>
              <w:rPr>
                <w:color w:val="auto"/>
              </w:rPr>
            </w:pPr>
            <w:r>
              <w:rPr>
                <w:color w:val="auto"/>
              </w:rPr>
              <w:t>CLO6</w:t>
            </w:r>
          </w:p>
        </w:tc>
        <w:tc>
          <w:tcPr>
            <w:tcW w:w="4241" w:type="pct"/>
          </w:tcPr>
          <w:p w14:paraId="6927412E" w14:textId="352FE11A" w:rsidR="007D0519" w:rsidRPr="00704044" w:rsidRDefault="00704044">
            <w:r w:rsidRPr="00704044">
              <w:t>Sử dụng thuật ngữ chuyên môn về nhiên liệu dầu mỡ.</w:t>
            </w:r>
          </w:p>
        </w:tc>
      </w:tr>
    </w:tbl>
    <w:p w14:paraId="6AEC0F66" w14:textId="77777777" w:rsidR="007D0519" w:rsidRDefault="00000000">
      <w:pPr>
        <w:rPr>
          <w:b/>
          <w:bCs/>
        </w:rPr>
      </w:pPr>
      <w:r>
        <w:rPr>
          <w:b/>
          <w:bCs/>
        </w:rPr>
        <w:t>4. Mô tả tóm tắt nội dung học phần</w:t>
      </w:r>
    </w:p>
    <w:p w14:paraId="606773BF" w14:textId="77777777" w:rsidR="00317463" w:rsidRDefault="00317463" w:rsidP="00317463">
      <w:pPr>
        <w:ind w:firstLine="426"/>
        <w:jc w:val="both"/>
      </w:pPr>
      <w:r w:rsidRPr="00317463">
        <w:t>Trang bị kiến thức về các loại nhiên liệu dầu mỡ, tính chất, công dụng, cách bảo quản và sử dụng hợp lý. Sinh viên học cách phân tích và áp dụng trong bảo quản, vận chuyển, sử dụng an toàn, hiệu quả, giảm hao hụt và giảm tác động môi trường.</w:t>
      </w:r>
    </w:p>
    <w:p w14:paraId="366083C3" w14:textId="77777777" w:rsidR="00317463" w:rsidRPr="00317463" w:rsidRDefault="00317463" w:rsidP="00317463">
      <w:pPr>
        <w:ind w:firstLine="426"/>
        <w:jc w:val="both"/>
      </w:pPr>
    </w:p>
    <w:p w14:paraId="1078FA5A" w14:textId="77777777" w:rsidR="007D0519" w:rsidRDefault="00000000">
      <w:pPr>
        <w:rPr>
          <w:b/>
          <w:bCs/>
        </w:rPr>
      </w:pPr>
      <w:r>
        <w:rPr>
          <w:b/>
          <w:bCs/>
        </w:rPr>
        <w:t xml:space="preserve">5. Mối liên hệ giữa CĐR HP (CLO) với CĐR CTĐT (PLO) </w:t>
      </w:r>
    </w:p>
    <w:p w14:paraId="0C2915A8" w14:textId="77777777" w:rsidR="007D0519" w:rsidRDefault="00000000">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1F308209" w14:textId="77777777" w:rsidR="007D0519" w:rsidRDefault="00000000">
      <w:pPr>
        <w:pStyle w:val="FirstLine"/>
        <w:numPr>
          <w:ilvl w:val="0"/>
          <w:numId w:val="3"/>
        </w:numPr>
        <w:spacing w:after="0"/>
        <w:ind w:left="709" w:hanging="283"/>
        <w:rPr>
          <w:i/>
          <w:color w:val="000000" w:themeColor="text1"/>
        </w:rPr>
      </w:pPr>
      <w:r>
        <w:rPr>
          <w:i/>
          <w:color w:val="000000" w:themeColor="text1"/>
        </w:rPr>
        <w:t>I (Introduced) – CLO có hỗ trợ đạt được PLO và ở mức giới thiệu/bắt đầu</w:t>
      </w:r>
    </w:p>
    <w:p w14:paraId="22F948FF" w14:textId="77777777" w:rsidR="007D0519" w:rsidRDefault="00000000">
      <w:pPr>
        <w:pStyle w:val="FirstLine"/>
        <w:numPr>
          <w:ilvl w:val="0"/>
          <w:numId w:val="3"/>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50721B2E" w14:textId="77777777" w:rsidR="007D0519" w:rsidRDefault="00000000">
      <w:pPr>
        <w:pStyle w:val="FirstLine"/>
        <w:numPr>
          <w:ilvl w:val="0"/>
          <w:numId w:val="3"/>
        </w:numPr>
        <w:spacing w:after="0"/>
        <w:ind w:left="709" w:hanging="283"/>
        <w:rPr>
          <w:i/>
          <w:color w:val="000000" w:themeColor="text1"/>
        </w:rPr>
      </w:pPr>
      <w:r>
        <w:rPr>
          <w:i/>
          <w:color w:val="000000" w:themeColor="text1"/>
        </w:rPr>
        <w:t>M (Mastery) – CLO có hỗ trợ cao đạt được PLO và ở mức thuần thục/thông hiểu</w:t>
      </w:r>
    </w:p>
    <w:p w14:paraId="4489848F" w14:textId="77777777" w:rsidR="007D0519" w:rsidRDefault="00000000">
      <w:pPr>
        <w:pStyle w:val="FirstLine"/>
        <w:rPr>
          <w:i/>
          <w:color w:val="000000" w:themeColor="text1"/>
          <w:lang w:val="vi-VN"/>
        </w:rPr>
      </w:pPr>
      <w:r>
        <w:rPr>
          <w:i/>
          <w:color w:val="000000" w:themeColor="text1"/>
          <w:lang w:val="vi-VN"/>
        </w:rPr>
        <w:t xml:space="preserve">  </w:t>
      </w:r>
    </w:p>
    <w:p w14:paraId="6AAF3B69" w14:textId="77777777" w:rsidR="007D0519" w:rsidRDefault="00000000">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39"/>
        <w:gridCol w:w="533"/>
        <w:gridCol w:w="534"/>
        <w:gridCol w:w="534"/>
        <w:gridCol w:w="534"/>
        <w:gridCol w:w="534"/>
        <w:gridCol w:w="534"/>
        <w:gridCol w:w="534"/>
        <w:gridCol w:w="534"/>
        <w:gridCol w:w="534"/>
        <w:gridCol w:w="662"/>
        <w:gridCol w:w="660"/>
        <w:gridCol w:w="651"/>
      </w:tblGrid>
      <w:tr w:rsidR="007D0519" w14:paraId="294CCF59" w14:textId="77777777" w:rsidTr="009506A3">
        <w:trPr>
          <w:trHeight w:val="144"/>
          <w:jc w:val="center"/>
        </w:trPr>
        <w:tc>
          <w:tcPr>
            <w:tcW w:w="1242" w:type="pct"/>
          </w:tcPr>
          <w:p w14:paraId="5F8726B3" w14:textId="77777777" w:rsidR="007D0519" w:rsidRDefault="00000000">
            <w:pPr>
              <w:pStyle w:val="FirstLine"/>
              <w:spacing w:after="0"/>
              <w:ind w:firstLine="0"/>
              <w:jc w:val="center"/>
              <w:rPr>
                <w:b/>
                <w:color w:val="auto"/>
              </w:rPr>
            </w:pPr>
            <w:r>
              <w:rPr>
                <w:b/>
                <w:color w:val="auto"/>
              </w:rPr>
              <w:t>PLO</w:t>
            </w:r>
          </w:p>
        </w:tc>
        <w:tc>
          <w:tcPr>
            <w:tcW w:w="296" w:type="pct"/>
            <w:vAlign w:val="center"/>
          </w:tcPr>
          <w:p w14:paraId="5EE48F05" w14:textId="77777777" w:rsidR="007D0519" w:rsidRDefault="00000000">
            <w:pPr>
              <w:pStyle w:val="FirstLine"/>
              <w:spacing w:after="0"/>
              <w:ind w:firstLine="0"/>
              <w:jc w:val="center"/>
              <w:rPr>
                <w:color w:val="auto"/>
              </w:rPr>
            </w:pPr>
            <w:r>
              <w:rPr>
                <w:color w:val="auto"/>
              </w:rPr>
              <w:t>(1)</w:t>
            </w:r>
          </w:p>
        </w:tc>
        <w:tc>
          <w:tcPr>
            <w:tcW w:w="296" w:type="pct"/>
            <w:vAlign w:val="center"/>
          </w:tcPr>
          <w:p w14:paraId="014FA589" w14:textId="77777777" w:rsidR="007D0519" w:rsidRDefault="00000000">
            <w:pPr>
              <w:pStyle w:val="FirstLine"/>
              <w:spacing w:after="0"/>
              <w:ind w:firstLine="0"/>
              <w:jc w:val="center"/>
              <w:rPr>
                <w:color w:val="auto"/>
              </w:rPr>
            </w:pPr>
            <w:r>
              <w:rPr>
                <w:color w:val="auto"/>
              </w:rPr>
              <w:t>(2)</w:t>
            </w:r>
          </w:p>
        </w:tc>
        <w:tc>
          <w:tcPr>
            <w:tcW w:w="296" w:type="pct"/>
            <w:vAlign w:val="center"/>
          </w:tcPr>
          <w:p w14:paraId="678E2FC4" w14:textId="77777777" w:rsidR="007D0519" w:rsidRDefault="00000000">
            <w:pPr>
              <w:pStyle w:val="FirstLine"/>
              <w:spacing w:after="0"/>
              <w:ind w:firstLine="0"/>
              <w:jc w:val="center"/>
              <w:rPr>
                <w:color w:val="auto"/>
              </w:rPr>
            </w:pPr>
            <w:r>
              <w:rPr>
                <w:color w:val="auto"/>
              </w:rPr>
              <w:t>(3)</w:t>
            </w:r>
          </w:p>
        </w:tc>
        <w:tc>
          <w:tcPr>
            <w:tcW w:w="296" w:type="pct"/>
            <w:vAlign w:val="center"/>
          </w:tcPr>
          <w:p w14:paraId="54CB587B" w14:textId="77777777" w:rsidR="007D0519" w:rsidRDefault="00000000">
            <w:pPr>
              <w:pStyle w:val="FirstLine"/>
              <w:spacing w:after="0"/>
              <w:ind w:firstLine="0"/>
              <w:jc w:val="center"/>
              <w:rPr>
                <w:color w:val="auto"/>
              </w:rPr>
            </w:pPr>
            <w:r>
              <w:rPr>
                <w:color w:val="auto"/>
              </w:rPr>
              <w:t>(4)</w:t>
            </w:r>
          </w:p>
        </w:tc>
        <w:tc>
          <w:tcPr>
            <w:tcW w:w="296" w:type="pct"/>
            <w:vAlign w:val="center"/>
          </w:tcPr>
          <w:p w14:paraId="180E49AB" w14:textId="77777777" w:rsidR="007D0519" w:rsidRDefault="00000000">
            <w:pPr>
              <w:pStyle w:val="FirstLine"/>
              <w:spacing w:after="0"/>
              <w:ind w:firstLine="0"/>
              <w:jc w:val="center"/>
              <w:rPr>
                <w:color w:val="auto"/>
              </w:rPr>
            </w:pPr>
            <w:r>
              <w:rPr>
                <w:color w:val="auto"/>
              </w:rPr>
              <w:t>(5)</w:t>
            </w:r>
          </w:p>
        </w:tc>
        <w:tc>
          <w:tcPr>
            <w:tcW w:w="296" w:type="pct"/>
            <w:vAlign w:val="center"/>
          </w:tcPr>
          <w:p w14:paraId="772CD692" w14:textId="77777777" w:rsidR="007D0519" w:rsidRDefault="00000000">
            <w:pPr>
              <w:pStyle w:val="FirstLine"/>
              <w:spacing w:after="0"/>
              <w:ind w:firstLine="0"/>
              <w:jc w:val="center"/>
              <w:rPr>
                <w:color w:val="auto"/>
              </w:rPr>
            </w:pPr>
            <w:r>
              <w:rPr>
                <w:color w:val="auto"/>
              </w:rPr>
              <w:t>(6)</w:t>
            </w:r>
          </w:p>
        </w:tc>
        <w:tc>
          <w:tcPr>
            <w:tcW w:w="296" w:type="pct"/>
            <w:vAlign w:val="center"/>
          </w:tcPr>
          <w:p w14:paraId="0E309AC0" w14:textId="77777777" w:rsidR="007D0519" w:rsidRDefault="00000000">
            <w:pPr>
              <w:pStyle w:val="FirstLine"/>
              <w:spacing w:after="0"/>
              <w:ind w:firstLine="0"/>
              <w:jc w:val="center"/>
              <w:rPr>
                <w:color w:val="auto"/>
              </w:rPr>
            </w:pPr>
            <w:r>
              <w:rPr>
                <w:color w:val="auto"/>
              </w:rPr>
              <w:t>(7)</w:t>
            </w:r>
          </w:p>
        </w:tc>
        <w:tc>
          <w:tcPr>
            <w:tcW w:w="296" w:type="pct"/>
            <w:vAlign w:val="center"/>
          </w:tcPr>
          <w:p w14:paraId="79AD6707" w14:textId="77777777" w:rsidR="007D0519" w:rsidRDefault="00000000">
            <w:pPr>
              <w:pStyle w:val="FirstLine"/>
              <w:spacing w:after="0"/>
              <w:ind w:firstLine="0"/>
              <w:jc w:val="center"/>
              <w:rPr>
                <w:color w:val="auto"/>
              </w:rPr>
            </w:pPr>
            <w:r>
              <w:rPr>
                <w:color w:val="auto"/>
              </w:rPr>
              <w:t>(8)</w:t>
            </w:r>
          </w:p>
        </w:tc>
        <w:tc>
          <w:tcPr>
            <w:tcW w:w="296" w:type="pct"/>
            <w:vAlign w:val="center"/>
          </w:tcPr>
          <w:p w14:paraId="0C5668FD" w14:textId="77777777" w:rsidR="007D0519" w:rsidRDefault="00000000">
            <w:pPr>
              <w:pStyle w:val="FirstLine"/>
              <w:spacing w:after="0"/>
              <w:ind w:firstLine="0"/>
              <w:jc w:val="center"/>
              <w:rPr>
                <w:color w:val="auto"/>
              </w:rPr>
            </w:pPr>
            <w:r>
              <w:rPr>
                <w:color w:val="auto"/>
              </w:rPr>
              <w:t>(9)</w:t>
            </w:r>
          </w:p>
        </w:tc>
        <w:tc>
          <w:tcPr>
            <w:tcW w:w="367" w:type="pct"/>
            <w:vAlign w:val="center"/>
          </w:tcPr>
          <w:p w14:paraId="6A0665AF" w14:textId="77777777" w:rsidR="007D0519" w:rsidRDefault="00000000">
            <w:pPr>
              <w:pStyle w:val="FirstLine"/>
              <w:spacing w:after="0"/>
              <w:ind w:firstLine="0"/>
              <w:jc w:val="center"/>
              <w:rPr>
                <w:color w:val="auto"/>
              </w:rPr>
            </w:pPr>
            <w:r>
              <w:rPr>
                <w:color w:val="auto"/>
              </w:rPr>
              <w:t>(10)</w:t>
            </w:r>
          </w:p>
        </w:tc>
        <w:tc>
          <w:tcPr>
            <w:tcW w:w="366" w:type="pct"/>
          </w:tcPr>
          <w:p w14:paraId="1277D81F" w14:textId="77777777" w:rsidR="007D0519" w:rsidRDefault="00000000">
            <w:pPr>
              <w:pStyle w:val="FirstLine"/>
              <w:spacing w:after="0"/>
              <w:ind w:firstLine="0"/>
              <w:jc w:val="center"/>
              <w:rPr>
                <w:color w:val="auto"/>
              </w:rPr>
            </w:pPr>
            <w:r>
              <w:rPr>
                <w:color w:val="auto"/>
              </w:rPr>
              <w:t>(11)</w:t>
            </w:r>
          </w:p>
        </w:tc>
        <w:tc>
          <w:tcPr>
            <w:tcW w:w="365" w:type="pct"/>
          </w:tcPr>
          <w:p w14:paraId="1AAAE62B" w14:textId="77777777" w:rsidR="007D0519" w:rsidRDefault="00000000">
            <w:pPr>
              <w:pStyle w:val="FirstLine"/>
              <w:spacing w:after="0"/>
              <w:ind w:firstLine="0"/>
              <w:jc w:val="center"/>
              <w:rPr>
                <w:color w:val="auto"/>
              </w:rPr>
            </w:pPr>
            <w:r>
              <w:rPr>
                <w:color w:val="auto"/>
              </w:rPr>
              <w:t>(12)</w:t>
            </w:r>
          </w:p>
        </w:tc>
      </w:tr>
      <w:tr w:rsidR="009506A3" w14:paraId="1432A48D" w14:textId="77777777" w:rsidTr="009506A3">
        <w:trPr>
          <w:trHeight w:val="144"/>
          <w:jc w:val="center"/>
        </w:trPr>
        <w:tc>
          <w:tcPr>
            <w:tcW w:w="1242" w:type="pct"/>
          </w:tcPr>
          <w:p w14:paraId="02BB4701" w14:textId="77777777" w:rsidR="009506A3" w:rsidRDefault="009506A3" w:rsidP="009506A3">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9F9148" w14:textId="367B4487" w:rsidR="009506A3" w:rsidRDefault="009506A3" w:rsidP="009506A3">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955F89" w14:textId="25AE81B0" w:rsidR="009506A3" w:rsidRPr="00F379C2" w:rsidRDefault="00F379C2" w:rsidP="009506A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7ED639" w14:textId="32B1F8A8" w:rsidR="009506A3" w:rsidRPr="00F379C2" w:rsidRDefault="00F379C2" w:rsidP="009506A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ED1F2D" w14:textId="77777777" w:rsidR="009506A3" w:rsidRDefault="009506A3" w:rsidP="009506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D1CC59" w14:textId="272B1D4B" w:rsidR="009506A3" w:rsidRDefault="009506A3" w:rsidP="009506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996BB7" w14:textId="77777777" w:rsidR="009506A3" w:rsidRDefault="009506A3" w:rsidP="009506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C62F36" w14:textId="38557BC6" w:rsidR="009506A3" w:rsidRDefault="009506A3" w:rsidP="009506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0DFB78" w14:textId="77777777" w:rsidR="009506A3" w:rsidRDefault="009506A3" w:rsidP="009506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74DDB2" w14:textId="6E360619" w:rsidR="009506A3" w:rsidRDefault="009506A3" w:rsidP="009506A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F69CADC" w14:textId="77777777" w:rsidR="009506A3" w:rsidRDefault="009506A3" w:rsidP="009506A3">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6898218D" w14:textId="77777777" w:rsidR="009506A3" w:rsidRDefault="009506A3" w:rsidP="009506A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4C10F0" w14:textId="77777777" w:rsidR="009506A3" w:rsidRDefault="009506A3" w:rsidP="009506A3">
            <w:pPr>
              <w:pStyle w:val="FirstLine"/>
              <w:spacing w:after="0"/>
              <w:ind w:firstLine="0"/>
              <w:jc w:val="center"/>
              <w:rPr>
                <w:color w:val="auto"/>
              </w:rPr>
            </w:pPr>
          </w:p>
        </w:tc>
      </w:tr>
      <w:tr w:rsidR="009506A3" w14:paraId="0F319F0A" w14:textId="77777777" w:rsidTr="009506A3">
        <w:trPr>
          <w:trHeight w:val="144"/>
          <w:jc w:val="center"/>
        </w:trPr>
        <w:tc>
          <w:tcPr>
            <w:tcW w:w="1242" w:type="pct"/>
          </w:tcPr>
          <w:p w14:paraId="75DF7522" w14:textId="77777777" w:rsidR="009506A3" w:rsidRDefault="009506A3" w:rsidP="009506A3">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9D973C" w14:textId="3200BEC5" w:rsidR="009506A3" w:rsidRDefault="009506A3" w:rsidP="009506A3">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BF9244" w14:textId="709D15F3" w:rsidR="009506A3" w:rsidRPr="00F379C2" w:rsidRDefault="00F379C2" w:rsidP="009506A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5B20C2" w14:textId="55601213" w:rsidR="009506A3" w:rsidRPr="00F379C2" w:rsidRDefault="00F379C2" w:rsidP="009506A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04753D" w14:textId="77777777" w:rsidR="009506A3" w:rsidRDefault="009506A3" w:rsidP="009506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1278EF" w14:textId="3C0F991E" w:rsidR="009506A3" w:rsidRDefault="009506A3" w:rsidP="009506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B62D88" w14:textId="77777777" w:rsidR="009506A3" w:rsidRDefault="009506A3" w:rsidP="009506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FDA9E7" w14:textId="427A1B25" w:rsidR="009506A3" w:rsidRDefault="009506A3" w:rsidP="009506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6BC12F" w14:textId="77777777" w:rsidR="009506A3" w:rsidRDefault="009506A3" w:rsidP="009506A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DEFFBE" w14:textId="2994EE56" w:rsidR="009506A3" w:rsidRDefault="009506A3" w:rsidP="009506A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F05E36E" w14:textId="77777777" w:rsidR="009506A3" w:rsidRDefault="009506A3" w:rsidP="009506A3">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5FF2D0C5" w14:textId="77777777" w:rsidR="009506A3" w:rsidRDefault="009506A3" w:rsidP="009506A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13FFF4B" w14:textId="77777777" w:rsidR="009506A3" w:rsidRDefault="009506A3" w:rsidP="009506A3">
            <w:pPr>
              <w:pStyle w:val="FirstLine"/>
              <w:spacing w:after="0"/>
              <w:ind w:firstLine="0"/>
              <w:jc w:val="center"/>
              <w:rPr>
                <w:color w:val="auto"/>
              </w:rPr>
            </w:pPr>
          </w:p>
        </w:tc>
      </w:tr>
      <w:tr w:rsidR="009506A3" w14:paraId="799702EC" w14:textId="77777777" w:rsidTr="009506A3">
        <w:trPr>
          <w:trHeight w:val="144"/>
          <w:jc w:val="center"/>
        </w:trPr>
        <w:tc>
          <w:tcPr>
            <w:tcW w:w="1242" w:type="pct"/>
          </w:tcPr>
          <w:p w14:paraId="7DAEFE59" w14:textId="77777777" w:rsidR="009506A3" w:rsidRDefault="009506A3" w:rsidP="009506A3">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609F1F" w14:textId="61A3493B" w:rsidR="009506A3" w:rsidRDefault="009506A3" w:rsidP="009506A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C53104" w14:textId="61A2340C" w:rsidR="009506A3" w:rsidRPr="00F379C2"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F64E9B" w14:textId="26B3A5B3" w:rsidR="009506A3" w:rsidRPr="00781669"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325637" w14:textId="4B9E9A05" w:rsidR="009506A3" w:rsidRPr="00F379C2" w:rsidRDefault="00F379C2" w:rsidP="003A3A6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2267E0" w14:textId="561F0451"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F7EBCC" w14:textId="77777777"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1DA87B" w14:textId="61702777"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D55971" w14:textId="77777777"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D506F7" w14:textId="77777777" w:rsidR="009506A3" w:rsidRDefault="009506A3" w:rsidP="003A3A6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978ED13" w14:textId="77777777" w:rsidR="009506A3" w:rsidRDefault="009506A3" w:rsidP="003A3A63">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3F2BC659" w14:textId="77777777" w:rsidR="009506A3" w:rsidRDefault="009506A3" w:rsidP="003A3A6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D651303" w14:textId="2D0B2E37" w:rsidR="009506A3" w:rsidRPr="00781669" w:rsidRDefault="00F379C2" w:rsidP="003A3A63">
            <w:pPr>
              <w:pStyle w:val="FirstLine"/>
              <w:spacing w:after="0"/>
              <w:ind w:firstLine="0"/>
              <w:jc w:val="center"/>
              <w:rPr>
                <w:color w:val="auto"/>
                <w:lang w:val="en-US"/>
              </w:rPr>
            </w:pPr>
            <w:r>
              <w:rPr>
                <w:color w:val="auto"/>
                <w:lang w:val="en-US"/>
              </w:rPr>
              <w:t>R</w:t>
            </w:r>
          </w:p>
        </w:tc>
      </w:tr>
      <w:tr w:rsidR="009506A3" w14:paraId="56B953AE" w14:textId="77777777" w:rsidTr="009506A3">
        <w:trPr>
          <w:trHeight w:val="144"/>
          <w:jc w:val="center"/>
        </w:trPr>
        <w:tc>
          <w:tcPr>
            <w:tcW w:w="1242" w:type="pct"/>
          </w:tcPr>
          <w:p w14:paraId="315817B7" w14:textId="77777777" w:rsidR="009506A3" w:rsidRDefault="009506A3" w:rsidP="009506A3">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928440" w14:textId="503D4914" w:rsidR="009506A3" w:rsidRDefault="009506A3" w:rsidP="009506A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E84AA3" w14:textId="54E888BC" w:rsidR="009506A3" w:rsidRPr="00F379C2"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8442AF" w14:textId="77D283C9" w:rsidR="009506A3" w:rsidRPr="00781669"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FEE387" w14:textId="4F1AA0FB" w:rsidR="009506A3" w:rsidRPr="00F379C2" w:rsidRDefault="00F379C2" w:rsidP="003A3A6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6B957A" w14:textId="7EF5692B"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521E38" w14:textId="51531A36" w:rsidR="009506A3" w:rsidRPr="00F379C2" w:rsidRDefault="00F379C2" w:rsidP="003A3A6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5E2D54" w14:textId="26A6F5F2"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FDA0F7" w14:textId="2872AB5C" w:rsidR="009506A3" w:rsidRPr="00F379C2"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151F71" w14:textId="77777777" w:rsidR="009506A3" w:rsidRDefault="009506A3" w:rsidP="003A3A6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63E142" w14:textId="77777777" w:rsidR="009506A3" w:rsidRDefault="009506A3" w:rsidP="003A3A63">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57C56516" w14:textId="77777777" w:rsidR="009506A3" w:rsidRDefault="009506A3" w:rsidP="003A3A6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C3DB1A" w14:textId="48061973" w:rsidR="009506A3" w:rsidRPr="00781669" w:rsidRDefault="00F379C2" w:rsidP="003A3A63">
            <w:pPr>
              <w:pStyle w:val="FirstLine"/>
              <w:spacing w:after="0"/>
              <w:ind w:firstLine="0"/>
              <w:jc w:val="center"/>
              <w:rPr>
                <w:color w:val="auto"/>
                <w:lang w:val="en-US"/>
              </w:rPr>
            </w:pPr>
            <w:r>
              <w:rPr>
                <w:color w:val="auto"/>
                <w:lang w:val="en-US"/>
              </w:rPr>
              <w:t>R</w:t>
            </w:r>
          </w:p>
        </w:tc>
      </w:tr>
      <w:tr w:rsidR="009506A3" w14:paraId="5014097F" w14:textId="77777777" w:rsidTr="009506A3">
        <w:trPr>
          <w:trHeight w:val="144"/>
          <w:jc w:val="center"/>
        </w:trPr>
        <w:tc>
          <w:tcPr>
            <w:tcW w:w="1242" w:type="pct"/>
          </w:tcPr>
          <w:p w14:paraId="1ECC0EE2" w14:textId="77777777" w:rsidR="009506A3" w:rsidRDefault="009506A3" w:rsidP="009506A3">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63B152" w14:textId="5A296CA4" w:rsidR="009506A3" w:rsidRDefault="009506A3" w:rsidP="009506A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9659A0" w14:textId="6216C102" w:rsidR="009506A3" w:rsidRPr="00F379C2"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F929DE" w14:textId="1DF767D5" w:rsidR="009506A3" w:rsidRPr="00781669"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C7DBD9" w14:textId="6026E48B" w:rsidR="009506A3" w:rsidRPr="00F379C2" w:rsidRDefault="00F379C2" w:rsidP="003A3A6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4A087F" w14:textId="27D09D58"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34C2DC" w14:textId="1E878DAE" w:rsidR="009506A3" w:rsidRPr="00F379C2" w:rsidRDefault="00F379C2" w:rsidP="003A3A6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2439C7" w14:textId="77777777"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C9688C" w14:textId="5224A1E4" w:rsidR="009506A3" w:rsidRPr="00F379C2"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4BCBA39" w14:textId="77777777" w:rsidR="009506A3" w:rsidRDefault="009506A3" w:rsidP="003A3A6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740DDD2" w14:textId="2046D9B7" w:rsidR="009506A3" w:rsidRPr="00781669" w:rsidRDefault="009506A3" w:rsidP="003A3A63">
            <w:pPr>
              <w:pStyle w:val="FirstLine"/>
              <w:spacing w:after="0"/>
              <w:ind w:firstLine="0"/>
              <w:jc w:val="center"/>
              <w:rPr>
                <w:color w:val="auto"/>
                <w:lang w:val="en-US"/>
              </w:rPr>
            </w:pPr>
          </w:p>
        </w:tc>
        <w:tc>
          <w:tcPr>
            <w:tcW w:w="366" w:type="pct"/>
            <w:tcBorders>
              <w:top w:val="single" w:sz="4" w:space="0" w:color="auto"/>
              <w:left w:val="single" w:sz="4" w:space="0" w:color="auto"/>
              <w:bottom w:val="single" w:sz="4" w:space="0" w:color="auto"/>
              <w:right w:val="single" w:sz="4" w:space="0" w:color="auto"/>
            </w:tcBorders>
          </w:tcPr>
          <w:p w14:paraId="6E8A9535" w14:textId="77777777" w:rsidR="009506A3" w:rsidRDefault="009506A3" w:rsidP="003A3A6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58AFCE0" w14:textId="77777777" w:rsidR="009506A3" w:rsidRDefault="009506A3" w:rsidP="003A3A63">
            <w:pPr>
              <w:pStyle w:val="FirstLine"/>
              <w:spacing w:after="0"/>
              <w:ind w:firstLine="0"/>
              <w:jc w:val="center"/>
              <w:rPr>
                <w:color w:val="auto"/>
              </w:rPr>
            </w:pPr>
            <w:r>
              <w:rPr>
                <w:color w:val="auto"/>
              </w:rPr>
              <w:t>R</w:t>
            </w:r>
          </w:p>
        </w:tc>
      </w:tr>
      <w:tr w:rsidR="009506A3" w14:paraId="2A480A18" w14:textId="77777777" w:rsidTr="009506A3">
        <w:trPr>
          <w:trHeight w:val="144"/>
          <w:jc w:val="center"/>
        </w:trPr>
        <w:tc>
          <w:tcPr>
            <w:tcW w:w="1242" w:type="pct"/>
          </w:tcPr>
          <w:p w14:paraId="2BBD2B19" w14:textId="77777777" w:rsidR="009506A3" w:rsidRDefault="009506A3" w:rsidP="009506A3">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2B2F62" w14:textId="2529D9CE" w:rsidR="009506A3" w:rsidRDefault="00F379C2" w:rsidP="009506A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57925" w14:textId="51957792" w:rsidR="009506A3" w:rsidRPr="00F379C2"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C589A4" w14:textId="6E18FDAB" w:rsidR="009506A3" w:rsidRPr="00781669"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3DFC2C" w14:textId="77777777"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FFE22D" w14:textId="77777777"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94A90B" w14:textId="77777777"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25FCE2" w14:textId="1B14B2C2" w:rsidR="009506A3" w:rsidRPr="00781669" w:rsidRDefault="009506A3" w:rsidP="003A3A6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636DE7" w14:textId="77777777"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77BFDDF" w14:textId="041A7DBE" w:rsidR="009506A3" w:rsidRPr="00781669" w:rsidRDefault="009506A3" w:rsidP="003A3A63">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AC754BE" w14:textId="77777777" w:rsidR="009506A3" w:rsidRDefault="009506A3" w:rsidP="003A3A63">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6C0AB2BF" w14:textId="3FBA4C67" w:rsidR="009506A3" w:rsidRPr="00781669" w:rsidRDefault="009506A3" w:rsidP="003A3A6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1782C4A" w14:textId="7CF46CFD" w:rsidR="009506A3" w:rsidRPr="009506A3" w:rsidRDefault="009506A3" w:rsidP="003A3A63">
            <w:pPr>
              <w:pStyle w:val="FirstLine"/>
              <w:spacing w:after="0"/>
              <w:ind w:firstLine="0"/>
              <w:jc w:val="center"/>
              <w:rPr>
                <w:color w:val="auto"/>
                <w:lang w:val="en-US"/>
              </w:rPr>
            </w:pPr>
          </w:p>
        </w:tc>
      </w:tr>
      <w:tr w:rsidR="009506A3" w14:paraId="191BF0E4" w14:textId="77777777" w:rsidTr="009506A3">
        <w:trPr>
          <w:trHeight w:val="144"/>
          <w:jc w:val="center"/>
        </w:trPr>
        <w:tc>
          <w:tcPr>
            <w:tcW w:w="1242" w:type="pct"/>
          </w:tcPr>
          <w:p w14:paraId="28B81443" w14:textId="77777777" w:rsidR="009506A3" w:rsidRDefault="009506A3" w:rsidP="009506A3">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EE0424" w14:textId="794A9DDC" w:rsidR="009506A3" w:rsidRDefault="009506A3" w:rsidP="009506A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219C97" w14:textId="4FC87CF6" w:rsidR="009506A3" w:rsidRPr="00F379C2"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811996" w14:textId="596EBC50" w:rsidR="009506A3" w:rsidRPr="00781669"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BF42F9" w14:textId="083B25D4" w:rsidR="009506A3" w:rsidRPr="00F379C2" w:rsidRDefault="00F379C2" w:rsidP="003A3A6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78F5C3" w14:textId="20E5B356"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793997" w14:textId="7C2166D3" w:rsidR="009506A3" w:rsidRPr="00F379C2" w:rsidRDefault="00F379C2" w:rsidP="003A3A6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A34A73" w14:textId="271DB0AD" w:rsidR="009506A3" w:rsidRDefault="009506A3" w:rsidP="003A3A6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6BC32A" w14:textId="62638DE1" w:rsidR="009506A3" w:rsidRPr="00F379C2" w:rsidRDefault="00F379C2" w:rsidP="003A3A6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2B1499" w14:textId="390FACCC" w:rsidR="009506A3" w:rsidRDefault="009506A3" w:rsidP="003A3A6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C21E01" w14:textId="591B0750" w:rsidR="009506A3" w:rsidRPr="00781669" w:rsidRDefault="009506A3" w:rsidP="003A3A63">
            <w:pPr>
              <w:pStyle w:val="FirstLine"/>
              <w:spacing w:after="0"/>
              <w:ind w:firstLine="0"/>
              <w:jc w:val="center"/>
              <w:rPr>
                <w:color w:val="auto"/>
                <w:lang w:val="en-US"/>
              </w:rPr>
            </w:pPr>
          </w:p>
        </w:tc>
        <w:tc>
          <w:tcPr>
            <w:tcW w:w="366" w:type="pct"/>
            <w:tcBorders>
              <w:top w:val="single" w:sz="4" w:space="0" w:color="auto"/>
              <w:left w:val="single" w:sz="4" w:space="0" w:color="auto"/>
              <w:bottom w:val="single" w:sz="4" w:space="0" w:color="auto"/>
              <w:right w:val="single" w:sz="4" w:space="0" w:color="auto"/>
            </w:tcBorders>
            <w:vAlign w:val="center"/>
          </w:tcPr>
          <w:p w14:paraId="5E05DFE8" w14:textId="6911F404" w:rsidR="009506A3" w:rsidRPr="00781669" w:rsidRDefault="009506A3" w:rsidP="003A3A6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vAlign w:val="center"/>
          </w:tcPr>
          <w:p w14:paraId="226BB56E" w14:textId="77777777" w:rsidR="009506A3" w:rsidRDefault="009506A3" w:rsidP="003A3A63">
            <w:pPr>
              <w:pStyle w:val="FirstLine"/>
              <w:spacing w:after="0"/>
              <w:ind w:firstLine="0"/>
              <w:jc w:val="center"/>
              <w:rPr>
                <w:color w:val="auto"/>
              </w:rPr>
            </w:pPr>
            <w:r>
              <w:rPr>
                <w:color w:val="auto"/>
              </w:rPr>
              <w:t>R</w:t>
            </w:r>
          </w:p>
        </w:tc>
      </w:tr>
    </w:tbl>
    <w:p w14:paraId="5FF50995" w14:textId="77777777" w:rsidR="007D0519" w:rsidRDefault="007D0519">
      <w:pPr>
        <w:pStyle w:val="FirstLine"/>
        <w:rPr>
          <w:b/>
          <w:bCs/>
          <w:color w:val="auto"/>
        </w:rPr>
      </w:pPr>
    </w:p>
    <w:p w14:paraId="567D8027" w14:textId="77777777" w:rsidR="007D0519" w:rsidRDefault="00000000">
      <w:pPr>
        <w:pStyle w:val="FirstLine"/>
        <w:rPr>
          <w:b/>
          <w:bCs/>
          <w:color w:val="auto"/>
          <w:lang w:val="vi-VN"/>
        </w:rPr>
      </w:pPr>
      <w:r>
        <w:rPr>
          <w:b/>
          <w:bCs/>
          <w:color w:val="auto"/>
        </w:rPr>
        <w:t>6. Đánh</w:t>
      </w:r>
      <w:r>
        <w:rPr>
          <w:b/>
          <w:bCs/>
          <w:color w:val="auto"/>
          <w:lang w:val="vi-VN"/>
        </w:rPr>
        <w:t xml:space="preserve"> giá HP</w:t>
      </w:r>
    </w:p>
    <w:p w14:paraId="27AA4F02" w14:textId="77777777" w:rsidR="007D0519" w:rsidRDefault="00000000">
      <w:pPr>
        <w:pStyle w:val="ListParagraph"/>
        <w:numPr>
          <w:ilvl w:val="1"/>
          <w:numId w:val="4"/>
        </w:numPr>
        <w:ind w:left="567" w:hanging="567"/>
        <w:rPr>
          <w:b/>
          <w:i/>
          <w:lang w:val="vi-VN"/>
        </w:rPr>
      </w:pPr>
      <w:r>
        <w:rPr>
          <w:b/>
          <w:i/>
          <w:lang w:val="vi-VN"/>
        </w:rPr>
        <w:t>Phương pháp, hình thức kiểm tra - đánh giá của HP</w:t>
      </w:r>
    </w:p>
    <w:p w14:paraId="4BA5B659" w14:textId="77777777" w:rsidR="007D0519" w:rsidRDefault="00000000">
      <w:pPr>
        <w:pStyle w:val="ListParagraph"/>
        <w:ind w:left="567"/>
        <w:jc w:val="center"/>
        <w:rPr>
          <w:b/>
          <w:iCs/>
          <w:lang w:val="vi-VN"/>
        </w:rPr>
      </w:pPr>
      <w:r>
        <w:rPr>
          <w:b/>
          <w:iCs/>
          <w:lang w:val="vi-VN"/>
        </w:rPr>
        <w:t>Bảng 6.1. Ma trận Chuẩn đầu ra học phần</w:t>
      </w:r>
    </w:p>
    <w:tbl>
      <w:tblPr>
        <w:tblStyle w:val="TableGrid"/>
        <w:tblW w:w="5003" w:type="pct"/>
        <w:tblLook w:val="04A0" w:firstRow="1" w:lastRow="0" w:firstColumn="1" w:lastColumn="0" w:noHBand="0" w:noVBand="1"/>
      </w:tblPr>
      <w:tblGrid>
        <w:gridCol w:w="816"/>
        <w:gridCol w:w="2846"/>
        <w:gridCol w:w="1573"/>
        <w:gridCol w:w="1411"/>
        <w:gridCol w:w="1407"/>
        <w:gridCol w:w="969"/>
      </w:tblGrid>
      <w:tr w:rsidR="007D0519" w14:paraId="6C125BE9" w14:textId="77777777">
        <w:trPr>
          <w:trHeight w:val="411"/>
        </w:trPr>
        <w:tc>
          <w:tcPr>
            <w:tcW w:w="2029" w:type="pct"/>
            <w:gridSpan w:val="2"/>
          </w:tcPr>
          <w:p w14:paraId="2F515E22" w14:textId="77777777" w:rsidR="007D0519" w:rsidRDefault="00000000">
            <w:pPr>
              <w:spacing w:line="260" w:lineRule="exact"/>
              <w:jc w:val="center"/>
              <w:rPr>
                <w:b/>
                <w:bCs/>
              </w:rPr>
            </w:pPr>
            <w:r>
              <w:rPr>
                <w:b/>
                <w:bCs/>
              </w:rPr>
              <w:t>Phần trăm đánh giá</w:t>
            </w:r>
          </w:p>
        </w:tc>
        <w:tc>
          <w:tcPr>
            <w:tcW w:w="872" w:type="pct"/>
          </w:tcPr>
          <w:p w14:paraId="5F95041C" w14:textId="77777777" w:rsidR="007D0519" w:rsidRDefault="00000000">
            <w:pPr>
              <w:spacing w:line="260" w:lineRule="exact"/>
              <w:jc w:val="center"/>
              <w:rPr>
                <w:b/>
                <w:bCs/>
              </w:rPr>
            </w:pPr>
            <w:r>
              <w:rPr>
                <w:b/>
                <w:bCs/>
              </w:rPr>
              <w:t>10%</w:t>
            </w:r>
          </w:p>
        </w:tc>
        <w:tc>
          <w:tcPr>
            <w:tcW w:w="782" w:type="pct"/>
          </w:tcPr>
          <w:p w14:paraId="72CB8421" w14:textId="77777777" w:rsidR="007D0519" w:rsidRDefault="00000000">
            <w:pPr>
              <w:spacing w:line="260" w:lineRule="exact"/>
              <w:jc w:val="center"/>
              <w:rPr>
                <w:b/>
                <w:bCs/>
              </w:rPr>
            </w:pPr>
            <w:r>
              <w:rPr>
                <w:b/>
                <w:bCs/>
              </w:rPr>
              <w:t>30%</w:t>
            </w:r>
          </w:p>
        </w:tc>
        <w:tc>
          <w:tcPr>
            <w:tcW w:w="780" w:type="pct"/>
          </w:tcPr>
          <w:p w14:paraId="0498DDA7" w14:textId="77777777" w:rsidR="007D0519" w:rsidRDefault="00000000">
            <w:pPr>
              <w:spacing w:line="260" w:lineRule="exact"/>
              <w:jc w:val="center"/>
              <w:rPr>
                <w:b/>
                <w:bCs/>
              </w:rPr>
            </w:pPr>
            <w:r>
              <w:rPr>
                <w:b/>
                <w:bCs/>
              </w:rPr>
              <w:t>60%</w:t>
            </w:r>
          </w:p>
        </w:tc>
        <w:tc>
          <w:tcPr>
            <w:tcW w:w="537" w:type="pct"/>
            <w:vMerge w:val="restart"/>
          </w:tcPr>
          <w:p w14:paraId="777C064A" w14:textId="77777777" w:rsidR="007D0519" w:rsidRDefault="007D0519">
            <w:pPr>
              <w:spacing w:line="260" w:lineRule="exact"/>
              <w:jc w:val="center"/>
              <w:rPr>
                <w:b/>
                <w:bCs/>
              </w:rPr>
            </w:pPr>
          </w:p>
          <w:p w14:paraId="6C0A2EAE" w14:textId="77777777" w:rsidR="007D0519" w:rsidRDefault="007D0519">
            <w:pPr>
              <w:spacing w:line="260" w:lineRule="exact"/>
              <w:jc w:val="center"/>
              <w:rPr>
                <w:b/>
                <w:bCs/>
              </w:rPr>
            </w:pPr>
          </w:p>
          <w:p w14:paraId="5DADB555" w14:textId="77777777" w:rsidR="007D0519" w:rsidRDefault="00000000">
            <w:pPr>
              <w:spacing w:line="260" w:lineRule="exact"/>
              <w:jc w:val="center"/>
              <w:rPr>
                <w:b/>
                <w:bCs/>
              </w:rPr>
            </w:pPr>
            <w:r>
              <w:rPr>
                <w:b/>
                <w:bCs/>
              </w:rPr>
              <w:t>Khảo sát</w:t>
            </w:r>
          </w:p>
        </w:tc>
      </w:tr>
      <w:tr w:rsidR="007D0519" w14:paraId="1F03EAE6" w14:textId="77777777">
        <w:tc>
          <w:tcPr>
            <w:tcW w:w="2029" w:type="pct"/>
            <w:gridSpan w:val="2"/>
          </w:tcPr>
          <w:p w14:paraId="175CF847" w14:textId="77777777" w:rsidR="007D0519" w:rsidRDefault="007D0519">
            <w:pPr>
              <w:spacing w:line="260" w:lineRule="exact"/>
              <w:jc w:val="center"/>
              <w:rPr>
                <w:b/>
                <w:bCs/>
              </w:rPr>
            </w:pPr>
          </w:p>
          <w:p w14:paraId="64AD6E5E" w14:textId="77777777" w:rsidR="007D0519" w:rsidRDefault="00000000">
            <w:pPr>
              <w:spacing w:line="260" w:lineRule="exact"/>
              <w:jc w:val="center"/>
              <w:rPr>
                <w:b/>
                <w:bCs/>
              </w:rPr>
            </w:pPr>
            <w:r>
              <w:rPr>
                <w:b/>
                <w:bCs/>
              </w:rPr>
              <w:t>Chuẩn đầu ra học phần</w:t>
            </w:r>
          </w:p>
        </w:tc>
        <w:tc>
          <w:tcPr>
            <w:tcW w:w="872" w:type="pct"/>
          </w:tcPr>
          <w:p w14:paraId="6C6FFD4A" w14:textId="77777777" w:rsidR="007D0519" w:rsidRDefault="00000000">
            <w:pPr>
              <w:spacing w:line="260" w:lineRule="exact"/>
              <w:jc w:val="center"/>
            </w:pPr>
            <w:r>
              <w:t>Chuyên cần/ hoạt động trên lớp</w:t>
            </w:r>
          </w:p>
        </w:tc>
        <w:tc>
          <w:tcPr>
            <w:tcW w:w="782" w:type="pct"/>
          </w:tcPr>
          <w:p w14:paraId="1F54E45D" w14:textId="77777777" w:rsidR="007D0519" w:rsidRDefault="00000000">
            <w:pPr>
              <w:spacing w:line="260" w:lineRule="exact"/>
              <w:jc w:val="center"/>
            </w:pPr>
            <w:r>
              <w:t>Kiểm tra giữa kỳ</w:t>
            </w:r>
          </w:p>
        </w:tc>
        <w:tc>
          <w:tcPr>
            <w:tcW w:w="780" w:type="pct"/>
          </w:tcPr>
          <w:p w14:paraId="16C98D98" w14:textId="77777777" w:rsidR="007D0519" w:rsidRDefault="00000000">
            <w:pPr>
              <w:spacing w:line="260" w:lineRule="exact"/>
              <w:jc w:val="center"/>
            </w:pPr>
            <w:r>
              <w:t>Kiểm tra cuối kỳ</w:t>
            </w:r>
          </w:p>
        </w:tc>
        <w:tc>
          <w:tcPr>
            <w:tcW w:w="537" w:type="pct"/>
            <w:vMerge/>
          </w:tcPr>
          <w:p w14:paraId="4D49B079" w14:textId="77777777" w:rsidR="007D0519" w:rsidRDefault="007D0519">
            <w:pPr>
              <w:spacing w:line="260" w:lineRule="exact"/>
            </w:pPr>
          </w:p>
        </w:tc>
      </w:tr>
      <w:tr w:rsidR="008D2DFE" w14:paraId="2EEB356F" w14:textId="77777777">
        <w:tc>
          <w:tcPr>
            <w:tcW w:w="452" w:type="pct"/>
            <w:vAlign w:val="center"/>
          </w:tcPr>
          <w:p w14:paraId="74574455" w14:textId="77777777" w:rsidR="008D2DFE" w:rsidRDefault="008D2DFE" w:rsidP="008D2DFE">
            <w:pPr>
              <w:spacing w:line="260" w:lineRule="exact"/>
            </w:pPr>
            <w:r>
              <w:t>CLO1</w:t>
            </w:r>
          </w:p>
        </w:tc>
        <w:tc>
          <w:tcPr>
            <w:tcW w:w="1577" w:type="pct"/>
            <w:vAlign w:val="center"/>
          </w:tcPr>
          <w:p w14:paraId="52E5555B" w14:textId="42164E3E" w:rsidR="008D2DFE" w:rsidRDefault="008D2DFE" w:rsidP="008D2DFE">
            <w:r>
              <w:t>T</w:t>
            </w:r>
            <w:r w:rsidRPr="00704044">
              <w:t>rình bày tính chất hoá lý của xăng, dầu Diesel, dầu nhờn, mỡ nhờn và các chất lỏng khác.</w:t>
            </w:r>
          </w:p>
        </w:tc>
        <w:tc>
          <w:tcPr>
            <w:tcW w:w="872" w:type="pct"/>
          </w:tcPr>
          <w:p w14:paraId="4308743A" w14:textId="77777777" w:rsidR="008D2DFE" w:rsidRDefault="008D2DFE" w:rsidP="008D2DFE">
            <w:pPr>
              <w:spacing w:line="260" w:lineRule="exact"/>
              <w:jc w:val="center"/>
            </w:pPr>
            <w:r>
              <w:t>X</w:t>
            </w:r>
          </w:p>
        </w:tc>
        <w:tc>
          <w:tcPr>
            <w:tcW w:w="782" w:type="pct"/>
          </w:tcPr>
          <w:p w14:paraId="365FABB0" w14:textId="77777777" w:rsidR="008D2DFE" w:rsidRDefault="008D2DFE" w:rsidP="008D2DFE">
            <w:pPr>
              <w:spacing w:line="260" w:lineRule="exact"/>
            </w:pPr>
            <w:r>
              <w:t xml:space="preserve">         X</w:t>
            </w:r>
          </w:p>
        </w:tc>
        <w:tc>
          <w:tcPr>
            <w:tcW w:w="780" w:type="pct"/>
          </w:tcPr>
          <w:p w14:paraId="0F4A57E1" w14:textId="77777777" w:rsidR="008D2DFE" w:rsidRDefault="008D2DFE" w:rsidP="008D2DFE">
            <w:pPr>
              <w:spacing w:line="260" w:lineRule="exact"/>
              <w:jc w:val="both"/>
            </w:pPr>
          </w:p>
        </w:tc>
        <w:tc>
          <w:tcPr>
            <w:tcW w:w="537" w:type="pct"/>
          </w:tcPr>
          <w:p w14:paraId="321A1D85" w14:textId="77777777" w:rsidR="008D2DFE" w:rsidRDefault="008D2DFE" w:rsidP="008D2DFE">
            <w:pPr>
              <w:spacing w:line="260" w:lineRule="exact"/>
              <w:jc w:val="center"/>
            </w:pPr>
            <w:r>
              <w:t>x</w:t>
            </w:r>
          </w:p>
        </w:tc>
      </w:tr>
      <w:tr w:rsidR="008D2DFE" w14:paraId="50A14B9A" w14:textId="77777777">
        <w:tc>
          <w:tcPr>
            <w:tcW w:w="452" w:type="pct"/>
            <w:vAlign w:val="center"/>
          </w:tcPr>
          <w:p w14:paraId="106DAD0F" w14:textId="77777777" w:rsidR="008D2DFE" w:rsidRDefault="008D2DFE" w:rsidP="008D2DFE">
            <w:pPr>
              <w:spacing w:line="260" w:lineRule="exact"/>
            </w:pPr>
            <w:r>
              <w:lastRenderedPageBreak/>
              <w:t>CLO2</w:t>
            </w:r>
          </w:p>
        </w:tc>
        <w:tc>
          <w:tcPr>
            <w:tcW w:w="1577" w:type="pct"/>
            <w:vAlign w:val="center"/>
          </w:tcPr>
          <w:p w14:paraId="5A94C1BC" w14:textId="46696C8C" w:rsidR="008D2DFE" w:rsidRDefault="008D2DFE" w:rsidP="008D2DFE">
            <w:pPr>
              <w:spacing w:line="260" w:lineRule="exact"/>
            </w:pPr>
            <w:r w:rsidRPr="00704044">
              <w:t>Trình bày công dụng và ứng dụng của các nhiên liệu dầu mỡ.</w:t>
            </w:r>
          </w:p>
        </w:tc>
        <w:tc>
          <w:tcPr>
            <w:tcW w:w="872" w:type="pct"/>
          </w:tcPr>
          <w:p w14:paraId="17D9265C" w14:textId="77777777" w:rsidR="008D2DFE" w:rsidRDefault="008D2DFE" w:rsidP="008D2DFE">
            <w:pPr>
              <w:spacing w:line="260" w:lineRule="exact"/>
              <w:jc w:val="center"/>
            </w:pPr>
            <w:r>
              <w:t>X</w:t>
            </w:r>
          </w:p>
        </w:tc>
        <w:tc>
          <w:tcPr>
            <w:tcW w:w="782" w:type="pct"/>
          </w:tcPr>
          <w:p w14:paraId="00A161D4" w14:textId="77777777" w:rsidR="008D2DFE" w:rsidRDefault="008D2DFE" w:rsidP="008D2DFE">
            <w:pPr>
              <w:spacing w:line="260" w:lineRule="exact"/>
              <w:jc w:val="center"/>
            </w:pPr>
            <w:r>
              <w:t>X</w:t>
            </w:r>
          </w:p>
        </w:tc>
        <w:tc>
          <w:tcPr>
            <w:tcW w:w="780" w:type="pct"/>
          </w:tcPr>
          <w:p w14:paraId="4A32C3A7" w14:textId="77777777" w:rsidR="008D2DFE" w:rsidRDefault="008D2DFE" w:rsidP="008D2DFE">
            <w:pPr>
              <w:spacing w:line="260" w:lineRule="exact"/>
              <w:jc w:val="center"/>
            </w:pPr>
            <w:r>
              <w:t>X</w:t>
            </w:r>
          </w:p>
        </w:tc>
        <w:tc>
          <w:tcPr>
            <w:tcW w:w="537" w:type="pct"/>
          </w:tcPr>
          <w:p w14:paraId="1888BC02" w14:textId="77777777" w:rsidR="008D2DFE" w:rsidRDefault="008D2DFE" w:rsidP="008D2DFE">
            <w:pPr>
              <w:spacing w:line="260" w:lineRule="exact"/>
              <w:jc w:val="center"/>
            </w:pPr>
            <w:r>
              <w:t>X</w:t>
            </w:r>
          </w:p>
        </w:tc>
      </w:tr>
      <w:tr w:rsidR="008D2DFE" w14:paraId="53321249" w14:textId="77777777">
        <w:tc>
          <w:tcPr>
            <w:tcW w:w="452" w:type="pct"/>
            <w:vAlign w:val="center"/>
          </w:tcPr>
          <w:p w14:paraId="56DE3999" w14:textId="77777777" w:rsidR="008D2DFE" w:rsidRDefault="008D2DFE" w:rsidP="008D2DFE">
            <w:pPr>
              <w:spacing w:line="260" w:lineRule="exact"/>
            </w:pPr>
            <w:r>
              <w:t>CLO3</w:t>
            </w:r>
          </w:p>
        </w:tc>
        <w:tc>
          <w:tcPr>
            <w:tcW w:w="1577" w:type="pct"/>
          </w:tcPr>
          <w:p w14:paraId="26547694" w14:textId="2C6E8015" w:rsidR="008D2DFE" w:rsidRDefault="008D2DFE" w:rsidP="008D2DFE">
            <w:pPr>
              <w:spacing w:line="260" w:lineRule="exact"/>
            </w:pPr>
            <w:r w:rsidRPr="00704044">
              <w:t>Nêu nguyên tắc chọn và sử dụng nhiên liệu dầu mỡ hợp lý, hiệu quả kinh tế.</w:t>
            </w:r>
          </w:p>
        </w:tc>
        <w:tc>
          <w:tcPr>
            <w:tcW w:w="872" w:type="pct"/>
          </w:tcPr>
          <w:p w14:paraId="1155D6FF" w14:textId="77777777" w:rsidR="008D2DFE" w:rsidRDefault="008D2DFE" w:rsidP="008D2DFE">
            <w:pPr>
              <w:spacing w:line="260" w:lineRule="exact"/>
              <w:jc w:val="center"/>
            </w:pPr>
          </w:p>
        </w:tc>
        <w:tc>
          <w:tcPr>
            <w:tcW w:w="782" w:type="pct"/>
          </w:tcPr>
          <w:p w14:paraId="2525B633" w14:textId="77777777" w:rsidR="008D2DFE" w:rsidRDefault="008D2DFE" w:rsidP="008D2DFE">
            <w:pPr>
              <w:spacing w:line="260" w:lineRule="exact"/>
              <w:jc w:val="center"/>
            </w:pPr>
            <w:r>
              <w:t>X</w:t>
            </w:r>
          </w:p>
        </w:tc>
        <w:tc>
          <w:tcPr>
            <w:tcW w:w="780" w:type="pct"/>
          </w:tcPr>
          <w:p w14:paraId="32CB99E5" w14:textId="77777777" w:rsidR="008D2DFE" w:rsidRDefault="008D2DFE" w:rsidP="008D2DFE">
            <w:pPr>
              <w:spacing w:line="260" w:lineRule="exact"/>
              <w:jc w:val="center"/>
            </w:pPr>
            <w:r>
              <w:t>X</w:t>
            </w:r>
          </w:p>
        </w:tc>
        <w:tc>
          <w:tcPr>
            <w:tcW w:w="537" w:type="pct"/>
          </w:tcPr>
          <w:p w14:paraId="47DBB816" w14:textId="77777777" w:rsidR="008D2DFE" w:rsidRDefault="008D2DFE" w:rsidP="008D2DFE">
            <w:pPr>
              <w:spacing w:line="260" w:lineRule="exact"/>
              <w:jc w:val="center"/>
            </w:pPr>
            <w:r>
              <w:t>X</w:t>
            </w:r>
          </w:p>
        </w:tc>
      </w:tr>
      <w:tr w:rsidR="008D2DFE" w14:paraId="2D9622E3" w14:textId="77777777">
        <w:tc>
          <w:tcPr>
            <w:tcW w:w="452" w:type="pct"/>
            <w:vAlign w:val="center"/>
          </w:tcPr>
          <w:p w14:paraId="42F462BF" w14:textId="77777777" w:rsidR="008D2DFE" w:rsidRDefault="008D2DFE" w:rsidP="008D2DFE">
            <w:pPr>
              <w:spacing w:line="260" w:lineRule="exact"/>
            </w:pPr>
            <w:r>
              <w:t>CLO4</w:t>
            </w:r>
          </w:p>
        </w:tc>
        <w:tc>
          <w:tcPr>
            <w:tcW w:w="1577" w:type="pct"/>
          </w:tcPr>
          <w:p w14:paraId="347D0644" w14:textId="43D4D541" w:rsidR="008D2DFE" w:rsidRDefault="008D2DFE" w:rsidP="008D2DFE">
            <w:pPr>
              <w:jc w:val="both"/>
              <w:rPr>
                <w:b/>
              </w:rPr>
            </w:pPr>
            <w:r w:rsidRPr="00704044">
              <w:rPr>
                <w:lang w:val="en-US"/>
              </w:rPr>
              <w:t>Vận dụng kiến thức để sử dụng nhiên liệu an toàn, hiệu quả, hạn chế tác động môi trường.</w:t>
            </w:r>
          </w:p>
        </w:tc>
        <w:tc>
          <w:tcPr>
            <w:tcW w:w="872" w:type="pct"/>
          </w:tcPr>
          <w:p w14:paraId="3B66201E" w14:textId="77777777" w:rsidR="008D2DFE" w:rsidRDefault="008D2DFE" w:rsidP="008D2DFE">
            <w:pPr>
              <w:spacing w:line="260" w:lineRule="exact"/>
              <w:jc w:val="center"/>
            </w:pPr>
            <w:r>
              <w:t>X</w:t>
            </w:r>
          </w:p>
        </w:tc>
        <w:tc>
          <w:tcPr>
            <w:tcW w:w="782" w:type="pct"/>
          </w:tcPr>
          <w:p w14:paraId="57EAE854" w14:textId="77777777" w:rsidR="008D2DFE" w:rsidRDefault="008D2DFE" w:rsidP="008D2DFE">
            <w:pPr>
              <w:spacing w:line="260" w:lineRule="exact"/>
              <w:jc w:val="center"/>
            </w:pPr>
          </w:p>
        </w:tc>
        <w:tc>
          <w:tcPr>
            <w:tcW w:w="780" w:type="pct"/>
          </w:tcPr>
          <w:p w14:paraId="69DFB8A7" w14:textId="77777777" w:rsidR="008D2DFE" w:rsidRDefault="008D2DFE" w:rsidP="008D2DFE">
            <w:pPr>
              <w:spacing w:line="260" w:lineRule="exact"/>
              <w:jc w:val="center"/>
            </w:pPr>
            <w:r>
              <w:t>X</w:t>
            </w:r>
          </w:p>
        </w:tc>
        <w:tc>
          <w:tcPr>
            <w:tcW w:w="537" w:type="pct"/>
          </w:tcPr>
          <w:p w14:paraId="46BBCC37" w14:textId="77777777" w:rsidR="008D2DFE" w:rsidRDefault="008D2DFE" w:rsidP="008D2DFE">
            <w:pPr>
              <w:spacing w:line="260" w:lineRule="exact"/>
              <w:jc w:val="center"/>
            </w:pPr>
            <w:r>
              <w:t>X</w:t>
            </w:r>
          </w:p>
        </w:tc>
      </w:tr>
      <w:tr w:rsidR="008D2DFE" w14:paraId="4256C84B" w14:textId="77777777">
        <w:tc>
          <w:tcPr>
            <w:tcW w:w="452" w:type="pct"/>
            <w:vAlign w:val="center"/>
          </w:tcPr>
          <w:p w14:paraId="73C52E30" w14:textId="77777777" w:rsidR="008D2DFE" w:rsidRDefault="008D2DFE" w:rsidP="008D2DFE">
            <w:pPr>
              <w:spacing w:line="260" w:lineRule="exact"/>
            </w:pPr>
            <w:r>
              <w:t>CLO5</w:t>
            </w:r>
          </w:p>
        </w:tc>
        <w:tc>
          <w:tcPr>
            <w:tcW w:w="1577" w:type="pct"/>
          </w:tcPr>
          <w:p w14:paraId="6E89CB77" w14:textId="196FDEF5" w:rsidR="008D2DFE" w:rsidRDefault="008D2DFE" w:rsidP="008D2DFE">
            <w:pPr>
              <w:spacing w:line="260" w:lineRule="exact"/>
            </w:pPr>
            <w:r w:rsidRPr="00704044">
              <w:t>Trình bày cách vận chuyển, tồn trữ, bảo quản và nguyên tắc sử dụng nhiên liệu dầu mỡ hợp lý</w:t>
            </w:r>
            <w:r>
              <w:t>.</w:t>
            </w:r>
          </w:p>
        </w:tc>
        <w:tc>
          <w:tcPr>
            <w:tcW w:w="872" w:type="pct"/>
          </w:tcPr>
          <w:p w14:paraId="374F80F4" w14:textId="77777777" w:rsidR="008D2DFE" w:rsidRDefault="008D2DFE" w:rsidP="008D2DFE">
            <w:pPr>
              <w:spacing w:line="260" w:lineRule="exact"/>
              <w:jc w:val="center"/>
            </w:pPr>
          </w:p>
        </w:tc>
        <w:tc>
          <w:tcPr>
            <w:tcW w:w="782" w:type="pct"/>
          </w:tcPr>
          <w:p w14:paraId="0012D9B3" w14:textId="77777777" w:rsidR="008D2DFE" w:rsidRDefault="008D2DFE" w:rsidP="008D2DFE">
            <w:pPr>
              <w:spacing w:line="260" w:lineRule="exact"/>
              <w:jc w:val="center"/>
            </w:pPr>
          </w:p>
        </w:tc>
        <w:tc>
          <w:tcPr>
            <w:tcW w:w="780" w:type="pct"/>
          </w:tcPr>
          <w:p w14:paraId="6E365F52" w14:textId="77777777" w:rsidR="008D2DFE" w:rsidRDefault="008D2DFE" w:rsidP="008D2DFE">
            <w:pPr>
              <w:spacing w:line="260" w:lineRule="exact"/>
              <w:jc w:val="center"/>
            </w:pPr>
            <w:r>
              <w:t>X</w:t>
            </w:r>
          </w:p>
        </w:tc>
        <w:tc>
          <w:tcPr>
            <w:tcW w:w="537" w:type="pct"/>
          </w:tcPr>
          <w:p w14:paraId="36F3CEF1" w14:textId="77777777" w:rsidR="008D2DFE" w:rsidRDefault="008D2DFE" w:rsidP="008D2DFE">
            <w:pPr>
              <w:spacing w:line="260" w:lineRule="exact"/>
              <w:jc w:val="center"/>
            </w:pPr>
            <w:r>
              <w:t>X</w:t>
            </w:r>
          </w:p>
        </w:tc>
      </w:tr>
      <w:tr w:rsidR="008D2DFE" w14:paraId="5A46F3D6" w14:textId="77777777">
        <w:tc>
          <w:tcPr>
            <w:tcW w:w="452" w:type="pct"/>
            <w:vAlign w:val="center"/>
          </w:tcPr>
          <w:p w14:paraId="164ECFCC" w14:textId="77777777" w:rsidR="008D2DFE" w:rsidRDefault="008D2DFE" w:rsidP="008D2DFE">
            <w:pPr>
              <w:spacing w:line="260" w:lineRule="exact"/>
            </w:pPr>
            <w:r>
              <w:t>CLO6</w:t>
            </w:r>
          </w:p>
        </w:tc>
        <w:tc>
          <w:tcPr>
            <w:tcW w:w="1577" w:type="pct"/>
          </w:tcPr>
          <w:p w14:paraId="688683D2" w14:textId="02E357DC" w:rsidR="008D2DFE" w:rsidRDefault="008D2DFE" w:rsidP="008D2DFE">
            <w:pPr>
              <w:spacing w:line="260" w:lineRule="exact"/>
            </w:pPr>
            <w:r w:rsidRPr="00704044">
              <w:t>Sử dụng thuật ngữ chuyên môn về nhiên liệu dầu mỡ.</w:t>
            </w:r>
          </w:p>
        </w:tc>
        <w:tc>
          <w:tcPr>
            <w:tcW w:w="872" w:type="pct"/>
          </w:tcPr>
          <w:p w14:paraId="0B7C10C5" w14:textId="77777777" w:rsidR="008D2DFE" w:rsidRDefault="008D2DFE" w:rsidP="008D2DFE">
            <w:pPr>
              <w:spacing w:line="260" w:lineRule="exact"/>
              <w:jc w:val="center"/>
            </w:pPr>
            <w:r>
              <w:t>X</w:t>
            </w:r>
          </w:p>
        </w:tc>
        <w:tc>
          <w:tcPr>
            <w:tcW w:w="782" w:type="pct"/>
          </w:tcPr>
          <w:p w14:paraId="319C043F" w14:textId="77777777" w:rsidR="008D2DFE" w:rsidRDefault="008D2DFE" w:rsidP="008D2DFE">
            <w:pPr>
              <w:spacing w:line="260" w:lineRule="exact"/>
              <w:jc w:val="center"/>
            </w:pPr>
          </w:p>
        </w:tc>
        <w:tc>
          <w:tcPr>
            <w:tcW w:w="780" w:type="pct"/>
          </w:tcPr>
          <w:p w14:paraId="495BC4F2" w14:textId="77777777" w:rsidR="008D2DFE" w:rsidRDefault="008D2DFE" w:rsidP="008D2DFE">
            <w:pPr>
              <w:spacing w:line="260" w:lineRule="exact"/>
              <w:jc w:val="center"/>
            </w:pPr>
          </w:p>
        </w:tc>
        <w:tc>
          <w:tcPr>
            <w:tcW w:w="537" w:type="pct"/>
          </w:tcPr>
          <w:p w14:paraId="609F4C82" w14:textId="77777777" w:rsidR="008D2DFE" w:rsidRDefault="008D2DFE" w:rsidP="008D2DFE">
            <w:pPr>
              <w:spacing w:line="260" w:lineRule="exact"/>
              <w:jc w:val="center"/>
            </w:pPr>
            <w:r>
              <w:t>X</w:t>
            </w:r>
          </w:p>
        </w:tc>
      </w:tr>
    </w:tbl>
    <w:p w14:paraId="6F05460F" w14:textId="77777777" w:rsidR="007D0519" w:rsidRDefault="00000000">
      <w:pPr>
        <w:jc w:val="center"/>
        <w:rPr>
          <w:b/>
          <w:lang w:val="vi-VN"/>
        </w:rPr>
      </w:pPr>
      <w:r>
        <w:rPr>
          <w:b/>
          <w:bCs/>
          <w:lang w:val="vi-VN"/>
        </w:rPr>
        <w:t xml:space="preserve">Bảng </w:t>
      </w:r>
      <w:r>
        <w:rPr>
          <w:b/>
          <w:bCs/>
        </w:rPr>
        <w:t>6</w:t>
      </w:r>
      <w:r>
        <w:rPr>
          <w:b/>
          <w:bCs/>
          <w:lang w:val="vi-VN"/>
        </w:rPr>
        <w:t>.</w:t>
      </w:r>
      <w:r>
        <w:rPr>
          <w:b/>
          <w:bCs/>
        </w:rPr>
        <w:t>2</w:t>
      </w:r>
      <w:r>
        <w:rPr>
          <w:b/>
          <w:bCs/>
          <w:lang w:val="vi-VN"/>
        </w:rPr>
        <w:t xml:space="preserve">. </w:t>
      </w:r>
      <w:r>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094"/>
        <w:gridCol w:w="884"/>
        <w:gridCol w:w="1561"/>
        <w:gridCol w:w="709"/>
        <w:gridCol w:w="1276"/>
        <w:gridCol w:w="1134"/>
        <w:gridCol w:w="2404"/>
      </w:tblGrid>
      <w:tr w:rsidR="007D0519" w14:paraId="574A2A73" w14:textId="77777777">
        <w:trPr>
          <w:trHeight w:val="541"/>
        </w:trPr>
        <w:tc>
          <w:tcPr>
            <w:tcW w:w="1094" w:type="dxa"/>
          </w:tcPr>
          <w:p w14:paraId="385DAE2D" w14:textId="77777777" w:rsidR="007D0519" w:rsidRDefault="00000000">
            <w:pPr>
              <w:jc w:val="center"/>
              <w:rPr>
                <w:b/>
                <w:bCs/>
              </w:rPr>
            </w:pPr>
            <w:r>
              <w:rPr>
                <w:b/>
                <w:bCs/>
              </w:rPr>
              <w:t xml:space="preserve">Thành phần </w:t>
            </w:r>
          </w:p>
          <w:p w14:paraId="7CEFD095" w14:textId="77777777" w:rsidR="007D0519" w:rsidRDefault="00000000">
            <w:pPr>
              <w:jc w:val="center"/>
              <w:rPr>
                <w:b/>
                <w:bCs/>
              </w:rPr>
            </w:pPr>
            <w:r>
              <w:rPr>
                <w:b/>
                <w:bCs/>
              </w:rPr>
              <w:t>đánh giá</w:t>
            </w:r>
          </w:p>
        </w:tc>
        <w:tc>
          <w:tcPr>
            <w:tcW w:w="884" w:type="dxa"/>
          </w:tcPr>
          <w:p w14:paraId="1721D4F9" w14:textId="77777777" w:rsidR="007D0519" w:rsidRDefault="00000000">
            <w:pPr>
              <w:ind w:right="-108"/>
              <w:jc w:val="center"/>
              <w:rPr>
                <w:b/>
                <w:bCs/>
              </w:rPr>
            </w:pPr>
            <w:r>
              <w:rPr>
                <w:b/>
                <w:bCs/>
              </w:rPr>
              <w:t>Trọng số</w:t>
            </w:r>
          </w:p>
        </w:tc>
        <w:tc>
          <w:tcPr>
            <w:tcW w:w="1561" w:type="dxa"/>
          </w:tcPr>
          <w:p w14:paraId="07F41D37" w14:textId="77777777" w:rsidR="007D0519" w:rsidRDefault="00000000">
            <w:pPr>
              <w:jc w:val="center"/>
              <w:rPr>
                <w:b/>
                <w:bCs/>
              </w:rPr>
            </w:pPr>
            <w:r>
              <w:rPr>
                <w:b/>
                <w:bCs/>
              </w:rPr>
              <w:t>Bài đánh giá</w:t>
            </w:r>
          </w:p>
        </w:tc>
        <w:tc>
          <w:tcPr>
            <w:tcW w:w="709" w:type="dxa"/>
          </w:tcPr>
          <w:p w14:paraId="3B1188C5" w14:textId="77777777" w:rsidR="007D0519" w:rsidRDefault="00000000">
            <w:pPr>
              <w:jc w:val="center"/>
              <w:rPr>
                <w:b/>
                <w:bCs/>
              </w:rPr>
            </w:pPr>
            <w:r>
              <w:rPr>
                <w:b/>
                <w:bCs/>
              </w:rPr>
              <w:t>Trọng số con</w:t>
            </w:r>
          </w:p>
        </w:tc>
        <w:tc>
          <w:tcPr>
            <w:tcW w:w="1276" w:type="dxa"/>
          </w:tcPr>
          <w:p w14:paraId="2AB8B37A" w14:textId="77777777" w:rsidR="007D0519" w:rsidRDefault="00000000">
            <w:pPr>
              <w:jc w:val="center"/>
              <w:rPr>
                <w:b/>
                <w:bCs/>
              </w:rPr>
            </w:pPr>
            <w:r>
              <w:rPr>
                <w:b/>
                <w:bCs/>
              </w:rPr>
              <w:t>Rubric</w:t>
            </w:r>
          </w:p>
          <w:p w14:paraId="0ACA14DB" w14:textId="77777777" w:rsidR="007D0519" w:rsidRDefault="00000000">
            <w:pPr>
              <w:jc w:val="center"/>
              <w:rPr>
                <w:b/>
                <w:bCs/>
              </w:rPr>
            </w:pPr>
            <w:r>
              <w:rPr>
                <w:b/>
                <w:bCs/>
              </w:rPr>
              <w:t>(đánh dấu X nếu có)</w:t>
            </w:r>
          </w:p>
        </w:tc>
        <w:tc>
          <w:tcPr>
            <w:tcW w:w="1134" w:type="dxa"/>
          </w:tcPr>
          <w:p w14:paraId="058EDE9E" w14:textId="77777777" w:rsidR="007D0519" w:rsidRDefault="00000000">
            <w:pPr>
              <w:jc w:val="center"/>
              <w:rPr>
                <w:b/>
                <w:bCs/>
              </w:rPr>
            </w:pPr>
            <w:r>
              <w:rPr>
                <w:b/>
                <w:bCs/>
              </w:rPr>
              <w:t>Lquan đến CĐR nào ở bảng 4.1</w:t>
            </w:r>
          </w:p>
        </w:tc>
        <w:tc>
          <w:tcPr>
            <w:tcW w:w="2404" w:type="dxa"/>
          </w:tcPr>
          <w:p w14:paraId="54FF0AB2" w14:textId="77777777" w:rsidR="007D0519" w:rsidRDefault="00000000">
            <w:pPr>
              <w:jc w:val="center"/>
              <w:rPr>
                <w:b/>
                <w:bCs/>
                <w:i/>
              </w:rPr>
            </w:pPr>
            <w:r>
              <w:rPr>
                <w:b/>
                <w:bCs/>
                <w:i/>
              </w:rPr>
              <w:t>HD PP đánh giá</w:t>
            </w:r>
          </w:p>
        </w:tc>
      </w:tr>
      <w:tr w:rsidR="007D0519" w14:paraId="13236C4D" w14:textId="77777777">
        <w:tc>
          <w:tcPr>
            <w:tcW w:w="1094" w:type="dxa"/>
          </w:tcPr>
          <w:p w14:paraId="534B6B2C" w14:textId="77777777" w:rsidR="007D0519" w:rsidRDefault="00000000">
            <w:pPr>
              <w:jc w:val="center"/>
              <w:rPr>
                <w:bCs/>
              </w:rPr>
            </w:pPr>
            <w:r>
              <w:rPr>
                <w:bCs/>
              </w:rPr>
              <w:t>(1)</w:t>
            </w:r>
          </w:p>
        </w:tc>
        <w:tc>
          <w:tcPr>
            <w:tcW w:w="884" w:type="dxa"/>
          </w:tcPr>
          <w:p w14:paraId="0F5B5852" w14:textId="77777777" w:rsidR="007D0519" w:rsidRDefault="00000000">
            <w:pPr>
              <w:jc w:val="center"/>
              <w:rPr>
                <w:bCs/>
              </w:rPr>
            </w:pPr>
            <w:r>
              <w:rPr>
                <w:bCs/>
              </w:rPr>
              <w:t>(2)</w:t>
            </w:r>
          </w:p>
        </w:tc>
        <w:tc>
          <w:tcPr>
            <w:tcW w:w="1561" w:type="dxa"/>
          </w:tcPr>
          <w:p w14:paraId="3E57F364" w14:textId="77777777" w:rsidR="007D0519" w:rsidRDefault="00000000">
            <w:pPr>
              <w:jc w:val="center"/>
              <w:rPr>
                <w:bCs/>
              </w:rPr>
            </w:pPr>
            <w:r>
              <w:rPr>
                <w:bCs/>
              </w:rPr>
              <w:t>(3)</w:t>
            </w:r>
          </w:p>
        </w:tc>
        <w:tc>
          <w:tcPr>
            <w:tcW w:w="709" w:type="dxa"/>
          </w:tcPr>
          <w:p w14:paraId="4F21269C" w14:textId="77777777" w:rsidR="007D0519" w:rsidRDefault="00000000">
            <w:pPr>
              <w:jc w:val="center"/>
              <w:rPr>
                <w:bCs/>
              </w:rPr>
            </w:pPr>
            <w:r>
              <w:rPr>
                <w:bCs/>
              </w:rPr>
              <w:t>(4)</w:t>
            </w:r>
          </w:p>
        </w:tc>
        <w:tc>
          <w:tcPr>
            <w:tcW w:w="1276" w:type="dxa"/>
          </w:tcPr>
          <w:p w14:paraId="45D2FBFF" w14:textId="77777777" w:rsidR="007D0519" w:rsidRDefault="00000000">
            <w:pPr>
              <w:jc w:val="center"/>
              <w:rPr>
                <w:bCs/>
              </w:rPr>
            </w:pPr>
            <w:r>
              <w:rPr>
                <w:bCs/>
              </w:rPr>
              <w:t>(5)</w:t>
            </w:r>
          </w:p>
        </w:tc>
        <w:tc>
          <w:tcPr>
            <w:tcW w:w="1134" w:type="dxa"/>
          </w:tcPr>
          <w:p w14:paraId="4A1A50DC" w14:textId="77777777" w:rsidR="007D0519" w:rsidRDefault="00000000">
            <w:pPr>
              <w:jc w:val="center"/>
              <w:rPr>
                <w:bCs/>
              </w:rPr>
            </w:pPr>
            <w:r>
              <w:rPr>
                <w:bCs/>
              </w:rPr>
              <w:t>(6)</w:t>
            </w:r>
          </w:p>
        </w:tc>
        <w:tc>
          <w:tcPr>
            <w:tcW w:w="2404" w:type="dxa"/>
          </w:tcPr>
          <w:p w14:paraId="6E9CDEFC" w14:textId="77777777" w:rsidR="007D0519" w:rsidRDefault="00000000">
            <w:pPr>
              <w:jc w:val="center"/>
              <w:rPr>
                <w:bCs/>
                <w:i/>
              </w:rPr>
            </w:pPr>
            <w:r>
              <w:rPr>
                <w:bCs/>
                <w:i/>
              </w:rPr>
              <w:t>(7)</w:t>
            </w:r>
          </w:p>
        </w:tc>
      </w:tr>
      <w:tr w:rsidR="007D0519" w14:paraId="3CDC4083" w14:textId="77777777">
        <w:trPr>
          <w:trHeight w:val="700"/>
        </w:trPr>
        <w:tc>
          <w:tcPr>
            <w:tcW w:w="1094" w:type="dxa"/>
            <w:vMerge w:val="restart"/>
            <w:vAlign w:val="center"/>
          </w:tcPr>
          <w:p w14:paraId="50FE7819" w14:textId="77777777" w:rsidR="007D0519" w:rsidRDefault="00000000">
            <w:pPr>
              <w:jc w:val="center"/>
              <w:rPr>
                <w:bCs/>
              </w:rPr>
            </w:pPr>
            <w:r>
              <w:rPr>
                <w:bCs/>
              </w:rPr>
              <w:t>A1. Chuyên cần</w:t>
            </w:r>
          </w:p>
        </w:tc>
        <w:tc>
          <w:tcPr>
            <w:tcW w:w="884" w:type="dxa"/>
            <w:vMerge w:val="restart"/>
            <w:shd w:val="clear" w:color="auto" w:fill="auto"/>
            <w:vAlign w:val="center"/>
          </w:tcPr>
          <w:p w14:paraId="4D5244C7" w14:textId="77777777" w:rsidR="007D0519" w:rsidRDefault="00000000">
            <w:pPr>
              <w:rPr>
                <w:bCs/>
              </w:rPr>
            </w:pPr>
            <w:r>
              <w:rPr>
                <w:bCs/>
              </w:rPr>
              <w:t>10%</w:t>
            </w:r>
          </w:p>
        </w:tc>
        <w:tc>
          <w:tcPr>
            <w:tcW w:w="1561" w:type="dxa"/>
            <w:vAlign w:val="center"/>
          </w:tcPr>
          <w:p w14:paraId="68255D22" w14:textId="77777777" w:rsidR="007D0519" w:rsidRDefault="00000000">
            <w:pPr>
              <w:jc w:val="both"/>
            </w:pPr>
            <w:r>
              <w:t>Tham gia các buổi học</w:t>
            </w:r>
          </w:p>
        </w:tc>
        <w:tc>
          <w:tcPr>
            <w:tcW w:w="709" w:type="dxa"/>
          </w:tcPr>
          <w:p w14:paraId="7C72CF31" w14:textId="77777777" w:rsidR="007D0519" w:rsidRDefault="007D0519">
            <w:pPr>
              <w:jc w:val="both"/>
              <w:rPr>
                <w:bCs/>
              </w:rPr>
            </w:pPr>
          </w:p>
          <w:p w14:paraId="5B8395F1" w14:textId="4AD502A5" w:rsidR="007D0519" w:rsidRDefault="00511B01">
            <w:pPr>
              <w:jc w:val="both"/>
              <w:rPr>
                <w:bCs/>
              </w:rPr>
            </w:pPr>
            <w:r>
              <w:rPr>
                <w:bCs/>
                <w:lang w:val="en-US"/>
              </w:rPr>
              <w:t>7</w:t>
            </w:r>
            <w:r>
              <w:rPr>
                <w:bCs/>
              </w:rPr>
              <w:t>%</w:t>
            </w:r>
          </w:p>
        </w:tc>
        <w:tc>
          <w:tcPr>
            <w:tcW w:w="1276" w:type="dxa"/>
          </w:tcPr>
          <w:p w14:paraId="621C243A" w14:textId="77777777" w:rsidR="007D0519" w:rsidRDefault="007D0519">
            <w:pPr>
              <w:jc w:val="both"/>
            </w:pPr>
          </w:p>
        </w:tc>
        <w:tc>
          <w:tcPr>
            <w:tcW w:w="1134" w:type="dxa"/>
          </w:tcPr>
          <w:p w14:paraId="6CA6B190" w14:textId="77777777" w:rsidR="007D0519" w:rsidRDefault="00000000">
            <w:pPr>
              <w:jc w:val="both"/>
              <w:rPr>
                <w:bCs/>
              </w:rPr>
            </w:pPr>
            <w:r>
              <w:rPr>
                <w:bCs/>
              </w:rPr>
              <w:t>CLO1</w:t>
            </w:r>
          </w:p>
          <w:p w14:paraId="51F6E21D" w14:textId="77777777" w:rsidR="007D0519" w:rsidRDefault="00000000">
            <w:pPr>
              <w:jc w:val="both"/>
              <w:rPr>
                <w:bCs/>
              </w:rPr>
            </w:pPr>
            <w:r>
              <w:rPr>
                <w:bCs/>
              </w:rPr>
              <w:t>CLO2</w:t>
            </w:r>
          </w:p>
        </w:tc>
        <w:tc>
          <w:tcPr>
            <w:tcW w:w="2404" w:type="dxa"/>
            <w:vMerge w:val="restart"/>
          </w:tcPr>
          <w:p w14:paraId="074D55AB" w14:textId="77777777" w:rsidR="007D0519" w:rsidRDefault="007D0519">
            <w:pPr>
              <w:pStyle w:val="ListParagraph"/>
              <w:tabs>
                <w:tab w:val="left" w:pos="34"/>
                <w:tab w:val="left" w:pos="318"/>
              </w:tabs>
              <w:ind w:left="34"/>
              <w:jc w:val="both"/>
              <w:rPr>
                <w:i/>
              </w:rPr>
            </w:pPr>
          </w:p>
        </w:tc>
      </w:tr>
      <w:tr w:rsidR="007D0519" w14:paraId="4B9E60A4" w14:textId="77777777">
        <w:trPr>
          <w:trHeight w:val="450"/>
        </w:trPr>
        <w:tc>
          <w:tcPr>
            <w:tcW w:w="1094" w:type="dxa"/>
            <w:vMerge/>
            <w:vAlign w:val="center"/>
          </w:tcPr>
          <w:p w14:paraId="68A3AEB0" w14:textId="77777777" w:rsidR="007D0519" w:rsidRDefault="007D0519">
            <w:pPr>
              <w:jc w:val="center"/>
              <w:rPr>
                <w:bCs/>
              </w:rPr>
            </w:pPr>
          </w:p>
        </w:tc>
        <w:tc>
          <w:tcPr>
            <w:tcW w:w="884" w:type="dxa"/>
            <w:vMerge/>
            <w:shd w:val="clear" w:color="auto" w:fill="auto"/>
            <w:vAlign w:val="center"/>
          </w:tcPr>
          <w:p w14:paraId="6A71929E" w14:textId="77777777" w:rsidR="007D0519" w:rsidRDefault="007D0519">
            <w:pPr>
              <w:rPr>
                <w:bCs/>
              </w:rPr>
            </w:pPr>
          </w:p>
        </w:tc>
        <w:tc>
          <w:tcPr>
            <w:tcW w:w="1561" w:type="dxa"/>
            <w:vAlign w:val="center"/>
          </w:tcPr>
          <w:p w14:paraId="22129AD5" w14:textId="77777777" w:rsidR="007D0519" w:rsidRDefault="00000000">
            <w:pPr>
              <w:jc w:val="both"/>
            </w:pPr>
            <w:r>
              <w:t>Phát biểu, xây dựng bài trên lớp</w:t>
            </w:r>
          </w:p>
        </w:tc>
        <w:tc>
          <w:tcPr>
            <w:tcW w:w="709" w:type="dxa"/>
          </w:tcPr>
          <w:p w14:paraId="3ECA9247" w14:textId="1C052F24" w:rsidR="007D0519" w:rsidRPr="00511B01" w:rsidRDefault="00511B01">
            <w:pPr>
              <w:jc w:val="both"/>
              <w:rPr>
                <w:bCs/>
                <w:lang w:val="en-US"/>
              </w:rPr>
            </w:pPr>
            <w:r>
              <w:rPr>
                <w:bCs/>
                <w:lang w:val="en-US"/>
              </w:rPr>
              <w:t>3</w:t>
            </w:r>
            <w:r>
              <w:rPr>
                <w:bCs/>
              </w:rPr>
              <w:t>%</w:t>
            </w:r>
          </w:p>
        </w:tc>
        <w:tc>
          <w:tcPr>
            <w:tcW w:w="1276" w:type="dxa"/>
          </w:tcPr>
          <w:p w14:paraId="7C5A90C5" w14:textId="77777777" w:rsidR="007D0519" w:rsidRDefault="007D0519">
            <w:pPr>
              <w:jc w:val="both"/>
            </w:pPr>
          </w:p>
        </w:tc>
        <w:tc>
          <w:tcPr>
            <w:tcW w:w="1134" w:type="dxa"/>
          </w:tcPr>
          <w:p w14:paraId="3970D3BF" w14:textId="77777777" w:rsidR="007D0519" w:rsidRDefault="00000000">
            <w:pPr>
              <w:jc w:val="both"/>
              <w:rPr>
                <w:bCs/>
              </w:rPr>
            </w:pPr>
            <w:r>
              <w:rPr>
                <w:bCs/>
              </w:rPr>
              <w:t>CLO4</w:t>
            </w:r>
          </w:p>
          <w:p w14:paraId="38781BBB" w14:textId="77777777" w:rsidR="007D0519" w:rsidRDefault="00000000">
            <w:pPr>
              <w:jc w:val="both"/>
              <w:rPr>
                <w:bCs/>
              </w:rPr>
            </w:pPr>
            <w:r>
              <w:rPr>
                <w:bCs/>
              </w:rPr>
              <w:t>CLO6</w:t>
            </w:r>
          </w:p>
          <w:p w14:paraId="72CCAA80" w14:textId="77777777" w:rsidR="007D0519" w:rsidRDefault="007D0519">
            <w:pPr>
              <w:jc w:val="both"/>
              <w:rPr>
                <w:bCs/>
              </w:rPr>
            </w:pPr>
          </w:p>
        </w:tc>
        <w:tc>
          <w:tcPr>
            <w:tcW w:w="2404" w:type="dxa"/>
            <w:vMerge/>
          </w:tcPr>
          <w:p w14:paraId="30B5DAF9" w14:textId="77777777" w:rsidR="007D0519" w:rsidRDefault="007D0519">
            <w:pPr>
              <w:jc w:val="both"/>
              <w:rPr>
                <w:i/>
              </w:rPr>
            </w:pPr>
          </w:p>
        </w:tc>
      </w:tr>
      <w:tr w:rsidR="007D0519" w14:paraId="359064DF" w14:textId="77777777">
        <w:trPr>
          <w:trHeight w:val="5763"/>
        </w:trPr>
        <w:tc>
          <w:tcPr>
            <w:tcW w:w="1094" w:type="dxa"/>
            <w:vAlign w:val="center"/>
          </w:tcPr>
          <w:p w14:paraId="15EE59C9" w14:textId="77777777" w:rsidR="007D0519" w:rsidRDefault="00000000">
            <w:pPr>
              <w:rPr>
                <w:bCs/>
              </w:rPr>
            </w:pPr>
            <w:r>
              <w:rPr>
                <w:bCs/>
              </w:rPr>
              <w:t>A2. Đánh giá giữa kỳ</w:t>
            </w:r>
          </w:p>
        </w:tc>
        <w:tc>
          <w:tcPr>
            <w:tcW w:w="884" w:type="dxa"/>
            <w:shd w:val="clear" w:color="auto" w:fill="auto"/>
            <w:vAlign w:val="center"/>
          </w:tcPr>
          <w:p w14:paraId="73F71E34" w14:textId="77777777" w:rsidR="007D0519" w:rsidRDefault="00000000">
            <w:pPr>
              <w:rPr>
                <w:bCs/>
              </w:rPr>
            </w:pPr>
            <w:r>
              <w:rPr>
                <w:bCs/>
              </w:rPr>
              <w:t>30%</w:t>
            </w:r>
          </w:p>
        </w:tc>
        <w:tc>
          <w:tcPr>
            <w:tcW w:w="1561" w:type="dxa"/>
            <w:vAlign w:val="center"/>
          </w:tcPr>
          <w:p w14:paraId="35485FA2" w14:textId="45AEC6BA" w:rsidR="00DC0622" w:rsidRPr="00DC0622" w:rsidRDefault="00DC0622" w:rsidP="00DC0622">
            <w:pPr>
              <w:jc w:val="both"/>
              <w:rPr>
                <w:lang w:val="en-US"/>
              </w:rPr>
            </w:pPr>
            <w:r>
              <w:t>Kiểm tra, tiểu luận, thảo luận nhó</w:t>
            </w:r>
            <w:r>
              <w:rPr>
                <w:lang w:val="en-US"/>
              </w:rPr>
              <w:t>m</w:t>
            </w:r>
          </w:p>
          <w:p w14:paraId="63B1084B" w14:textId="71A03249" w:rsidR="007D0519" w:rsidRDefault="007D0519">
            <w:pPr>
              <w:jc w:val="both"/>
            </w:pPr>
          </w:p>
        </w:tc>
        <w:tc>
          <w:tcPr>
            <w:tcW w:w="709" w:type="dxa"/>
          </w:tcPr>
          <w:p w14:paraId="19981FAE" w14:textId="77777777" w:rsidR="007D0519" w:rsidRDefault="007D0519">
            <w:pPr>
              <w:jc w:val="both"/>
            </w:pPr>
          </w:p>
          <w:p w14:paraId="7C042867" w14:textId="77777777" w:rsidR="007D0519" w:rsidRDefault="007D0519">
            <w:pPr>
              <w:jc w:val="both"/>
            </w:pPr>
          </w:p>
          <w:p w14:paraId="468F0196" w14:textId="77777777" w:rsidR="007D0519" w:rsidRDefault="007D0519">
            <w:pPr>
              <w:jc w:val="both"/>
            </w:pPr>
          </w:p>
          <w:p w14:paraId="773CAF3B" w14:textId="77777777" w:rsidR="007D0519" w:rsidRDefault="007D0519">
            <w:pPr>
              <w:jc w:val="both"/>
            </w:pPr>
          </w:p>
          <w:p w14:paraId="6E1B5F2B" w14:textId="77777777" w:rsidR="007D0519" w:rsidRDefault="007D0519">
            <w:pPr>
              <w:jc w:val="both"/>
            </w:pPr>
          </w:p>
          <w:p w14:paraId="2B1EF4D3" w14:textId="77777777" w:rsidR="007D0519" w:rsidRDefault="007D0519">
            <w:pPr>
              <w:jc w:val="both"/>
            </w:pPr>
          </w:p>
          <w:p w14:paraId="5DA31466" w14:textId="77777777" w:rsidR="007D0519" w:rsidRDefault="007D0519">
            <w:pPr>
              <w:jc w:val="both"/>
            </w:pPr>
          </w:p>
          <w:p w14:paraId="54526D69" w14:textId="77777777" w:rsidR="007D0519" w:rsidRDefault="007D0519">
            <w:pPr>
              <w:jc w:val="both"/>
            </w:pPr>
          </w:p>
          <w:p w14:paraId="793C459C" w14:textId="77777777" w:rsidR="007D0519" w:rsidRDefault="007D0519">
            <w:pPr>
              <w:jc w:val="both"/>
            </w:pPr>
          </w:p>
          <w:p w14:paraId="1847642A" w14:textId="77777777" w:rsidR="007D0519" w:rsidRDefault="007D0519">
            <w:pPr>
              <w:jc w:val="both"/>
            </w:pPr>
          </w:p>
          <w:p w14:paraId="05DA67B8" w14:textId="77777777" w:rsidR="007D0519" w:rsidRDefault="007D0519">
            <w:pPr>
              <w:jc w:val="both"/>
            </w:pPr>
          </w:p>
          <w:p w14:paraId="26C9A3C2" w14:textId="77777777" w:rsidR="007D0519" w:rsidRDefault="007D0519">
            <w:pPr>
              <w:jc w:val="both"/>
            </w:pPr>
          </w:p>
          <w:p w14:paraId="209C1FDF" w14:textId="77777777" w:rsidR="007D0519" w:rsidRDefault="007D0519">
            <w:pPr>
              <w:jc w:val="both"/>
            </w:pPr>
          </w:p>
        </w:tc>
        <w:tc>
          <w:tcPr>
            <w:tcW w:w="1276" w:type="dxa"/>
          </w:tcPr>
          <w:p w14:paraId="44DDCADB" w14:textId="0506D864" w:rsidR="007D0519" w:rsidRPr="00511B01" w:rsidRDefault="00511B01" w:rsidP="00511B01">
            <w:pPr>
              <w:jc w:val="center"/>
              <w:rPr>
                <w:lang w:val="en-US"/>
              </w:rPr>
            </w:pPr>
            <w:r>
              <w:rPr>
                <w:lang w:val="en-US"/>
              </w:rPr>
              <w:t>X</w:t>
            </w:r>
          </w:p>
        </w:tc>
        <w:tc>
          <w:tcPr>
            <w:tcW w:w="1134" w:type="dxa"/>
          </w:tcPr>
          <w:p w14:paraId="0BBC07DB" w14:textId="77777777" w:rsidR="007D0519" w:rsidRDefault="00000000">
            <w:pPr>
              <w:jc w:val="both"/>
              <w:rPr>
                <w:bCs/>
              </w:rPr>
            </w:pPr>
            <w:r>
              <w:rPr>
                <w:bCs/>
              </w:rPr>
              <w:t>CLO1</w:t>
            </w:r>
          </w:p>
          <w:p w14:paraId="47861D4C" w14:textId="77777777" w:rsidR="007D0519" w:rsidRDefault="00000000">
            <w:pPr>
              <w:jc w:val="both"/>
              <w:rPr>
                <w:bCs/>
              </w:rPr>
            </w:pPr>
            <w:r>
              <w:rPr>
                <w:bCs/>
              </w:rPr>
              <w:t>CLO2</w:t>
            </w:r>
          </w:p>
          <w:p w14:paraId="7F1EC40C" w14:textId="77777777" w:rsidR="007D0519" w:rsidRDefault="00000000">
            <w:pPr>
              <w:jc w:val="both"/>
              <w:rPr>
                <w:bCs/>
              </w:rPr>
            </w:pPr>
            <w:r>
              <w:rPr>
                <w:bCs/>
              </w:rPr>
              <w:t>CLO3</w:t>
            </w:r>
          </w:p>
          <w:p w14:paraId="5A53FF96" w14:textId="77777777" w:rsidR="007D0519" w:rsidRDefault="007D0519">
            <w:pPr>
              <w:jc w:val="both"/>
              <w:rPr>
                <w:bCs/>
              </w:rPr>
            </w:pPr>
          </w:p>
        </w:tc>
        <w:tc>
          <w:tcPr>
            <w:tcW w:w="2404" w:type="dxa"/>
          </w:tcPr>
          <w:p w14:paraId="638107D0" w14:textId="77777777" w:rsidR="007D0519" w:rsidRDefault="00000000">
            <w:pPr>
              <w:pStyle w:val="ListParagraph"/>
              <w:numPr>
                <w:ilvl w:val="0"/>
                <w:numId w:val="5"/>
              </w:numPr>
              <w:tabs>
                <w:tab w:val="left" w:pos="34"/>
                <w:tab w:val="left" w:pos="318"/>
              </w:tabs>
              <w:ind w:left="34" w:firstLine="0"/>
              <w:jc w:val="both"/>
              <w:rPr>
                <w:spacing w:val="-2"/>
              </w:rPr>
            </w:pPr>
            <w:r>
              <w:rPr>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6815AD19" w14:textId="77777777" w:rsidR="007D0519" w:rsidRDefault="00000000">
            <w:pPr>
              <w:pStyle w:val="ListParagraph"/>
              <w:numPr>
                <w:ilvl w:val="0"/>
                <w:numId w:val="5"/>
              </w:numPr>
              <w:tabs>
                <w:tab w:val="left" w:pos="34"/>
                <w:tab w:val="left" w:pos="318"/>
              </w:tabs>
              <w:ind w:left="34" w:firstLine="0"/>
              <w:jc w:val="both"/>
              <w:rPr>
                <w:b/>
                <w:i/>
              </w:rPr>
            </w:pPr>
            <w:r>
              <w:t>GV chấm điểm kỹ năng làm việc nhóm (theo rubric), kỹ năng thuyết trình và giải bài tập.</w:t>
            </w:r>
          </w:p>
          <w:p w14:paraId="229E7F8F" w14:textId="77777777" w:rsidR="007D0519" w:rsidRDefault="007D0519">
            <w:pPr>
              <w:tabs>
                <w:tab w:val="left" w:pos="34"/>
                <w:tab w:val="left" w:pos="318"/>
              </w:tabs>
              <w:ind w:left="34"/>
              <w:rPr>
                <w:b/>
                <w:i/>
              </w:rPr>
            </w:pPr>
          </w:p>
        </w:tc>
      </w:tr>
      <w:tr w:rsidR="007D0519" w14:paraId="54AAC0BA" w14:textId="77777777">
        <w:tc>
          <w:tcPr>
            <w:tcW w:w="1094" w:type="dxa"/>
            <w:vAlign w:val="center"/>
          </w:tcPr>
          <w:p w14:paraId="7F7A8345" w14:textId="77777777" w:rsidR="007D0519" w:rsidRDefault="00000000">
            <w:pPr>
              <w:jc w:val="center"/>
              <w:rPr>
                <w:bCs/>
              </w:rPr>
            </w:pPr>
            <w:r>
              <w:rPr>
                <w:bCs/>
              </w:rPr>
              <w:lastRenderedPageBreak/>
              <w:t>A3. Đánh giá cuối kỳ</w:t>
            </w:r>
          </w:p>
        </w:tc>
        <w:tc>
          <w:tcPr>
            <w:tcW w:w="884" w:type="dxa"/>
            <w:shd w:val="clear" w:color="auto" w:fill="auto"/>
            <w:vAlign w:val="center"/>
          </w:tcPr>
          <w:p w14:paraId="1A0ADA1E" w14:textId="77777777" w:rsidR="007D0519" w:rsidRDefault="00000000">
            <w:pPr>
              <w:jc w:val="center"/>
              <w:rPr>
                <w:bCs/>
              </w:rPr>
            </w:pPr>
            <w:r>
              <w:rPr>
                <w:bCs/>
              </w:rPr>
              <w:t>60%</w:t>
            </w:r>
          </w:p>
        </w:tc>
        <w:tc>
          <w:tcPr>
            <w:tcW w:w="1561" w:type="dxa"/>
            <w:vAlign w:val="center"/>
          </w:tcPr>
          <w:p w14:paraId="021454FC" w14:textId="77777777" w:rsidR="00C81FE8" w:rsidRDefault="00C81FE8" w:rsidP="00C81FE8">
            <w:pPr>
              <w:jc w:val="both"/>
            </w:pPr>
            <w:r>
              <w:t>Thi viết, báo cáo</w:t>
            </w:r>
          </w:p>
          <w:p w14:paraId="2D5E61AE" w14:textId="4D5464B9" w:rsidR="007D0519" w:rsidRDefault="007D0519">
            <w:pPr>
              <w:pStyle w:val="ListParagraph"/>
              <w:tabs>
                <w:tab w:val="left" w:pos="34"/>
                <w:tab w:val="left" w:pos="318"/>
              </w:tabs>
              <w:ind w:left="34"/>
              <w:jc w:val="both"/>
              <w:rPr>
                <w:bCs/>
              </w:rPr>
            </w:pPr>
          </w:p>
        </w:tc>
        <w:tc>
          <w:tcPr>
            <w:tcW w:w="709" w:type="dxa"/>
          </w:tcPr>
          <w:p w14:paraId="18D60D35" w14:textId="77777777" w:rsidR="007D0519" w:rsidRDefault="007D0519">
            <w:pPr>
              <w:rPr>
                <w:bCs/>
              </w:rPr>
            </w:pPr>
          </w:p>
        </w:tc>
        <w:tc>
          <w:tcPr>
            <w:tcW w:w="1276" w:type="dxa"/>
          </w:tcPr>
          <w:p w14:paraId="66C5582F" w14:textId="72A82B79" w:rsidR="007D0519" w:rsidRPr="00511B01" w:rsidRDefault="00511B01" w:rsidP="00511B01">
            <w:pPr>
              <w:jc w:val="center"/>
              <w:rPr>
                <w:bCs/>
                <w:lang w:val="en-US"/>
              </w:rPr>
            </w:pPr>
            <w:r>
              <w:rPr>
                <w:bCs/>
                <w:lang w:val="en-US"/>
              </w:rPr>
              <w:t>X</w:t>
            </w:r>
          </w:p>
        </w:tc>
        <w:tc>
          <w:tcPr>
            <w:tcW w:w="1134" w:type="dxa"/>
          </w:tcPr>
          <w:p w14:paraId="3BD4EA2D" w14:textId="77777777" w:rsidR="007D0519" w:rsidRDefault="007D0519">
            <w:pPr>
              <w:rPr>
                <w:bCs/>
              </w:rPr>
            </w:pPr>
          </w:p>
          <w:p w14:paraId="722897C9" w14:textId="77777777" w:rsidR="007D0519" w:rsidRDefault="00000000">
            <w:pPr>
              <w:rPr>
                <w:bCs/>
              </w:rPr>
            </w:pPr>
            <w:r>
              <w:rPr>
                <w:bCs/>
              </w:rPr>
              <w:t>CLO2</w:t>
            </w:r>
          </w:p>
          <w:p w14:paraId="1A53F940" w14:textId="77777777" w:rsidR="007D0519" w:rsidRDefault="00000000">
            <w:pPr>
              <w:rPr>
                <w:bCs/>
              </w:rPr>
            </w:pPr>
            <w:r>
              <w:rPr>
                <w:bCs/>
              </w:rPr>
              <w:t>CLO3</w:t>
            </w:r>
          </w:p>
          <w:p w14:paraId="228DD036" w14:textId="77777777" w:rsidR="007D0519" w:rsidRDefault="00000000">
            <w:pPr>
              <w:rPr>
                <w:bCs/>
              </w:rPr>
            </w:pPr>
            <w:r>
              <w:rPr>
                <w:bCs/>
              </w:rPr>
              <w:t>CLO4</w:t>
            </w:r>
          </w:p>
          <w:p w14:paraId="357977CB" w14:textId="77777777" w:rsidR="007D0519" w:rsidRDefault="00000000">
            <w:pPr>
              <w:rPr>
                <w:bCs/>
              </w:rPr>
            </w:pPr>
            <w:r>
              <w:rPr>
                <w:bCs/>
              </w:rPr>
              <w:t>CLO5</w:t>
            </w:r>
          </w:p>
          <w:p w14:paraId="0FF567DD" w14:textId="77777777" w:rsidR="007D0519" w:rsidRDefault="007D0519">
            <w:pPr>
              <w:rPr>
                <w:bCs/>
                <w:highlight w:val="magenta"/>
              </w:rPr>
            </w:pPr>
          </w:p>
        </w:tc>
        <w:tc>
          <w:tcPr>
            <w:tcW w:w="2404" w:type="dxa"/>
          </w:tcPr>
          <w:p w14:paraId="549E36D7" w14:textId="206DC7F9" w:rsidR="007D0519" w:rsidRPr="006404CE" w:rsidRDefault="00000000">
            <w:pPr>
              <w:pStyle w:val="ListParagraph"/>
              <w:tabs>
                <w:tab w:val="left" w:pos="34"/>
                <w:tab w:val="left" w:pos="318"/>
              </w:tabs>
              <w:ind w:left="34"/>
              <w:jc w:val="both"/>
              <w:rPr>
                <w:bCs/>
                <w:i/>
                <w:lang w:val="en-US"/>
              </w:rPr>
            </w:pPr>
            <w:r>
              <w:rPr>
                <w:bCs/>
              </w:rPr>
              <w:t>Hình thức thi</w:t>
            </w:r>
            <w:r w:rsidR="006404CE">
              <w:rPr>
                <w:bCs/>
                <w:lang w:val="en-US"/>
              </w:rPr>
              <w:t xml:space="preserve"> tiểu luận và báo cáo</w:t>
            </w:r>
          </w:p>
        </w:tc>
      </w:tr>
    </w:tbl>
    <w:p w14:paraId="35B08B9E" w14:textId="77777777" w:rsidR="007D0519" w:rsidRDefault="00000000">
      <w:pPr>
        <w:pStyle w:val="ListParagraph"/>
        <w:numPr>
          <w:ilvl w:val="1"/>
          <w:numId w:val="4"/>
        </w:numPr>
        <w:ind w:left="567" w:hanging="567"/>
        <w:rPr>
          <w:b/>
          <w:bCs/>
          <w:i/>
        </w:rPr>
      </w:pPr>
      <w:r>
        <w:rPr>
          <w:b/>
          <w:i/>
          <w:lang w:val="vi-VN"/>
        </w:rPr>
        <w:t>Chính</w:t>
      </w:r>
      <w:r>
        <w:rPr>
          <w:b/>
          <w:bCs/>
          <w:i/>
        </w:rPr>
        <w:t xml:space="preserve"> sách đối với HP</w:t>
      </w:r>
    </w:p>
    <w:p w14:paraId="50E90364" w14:textId="77777777" w:rsidR="007D0519" w:rsidRDefault="00000000">
      <w:pPr>
        <w:pStyle w:val="ListParagraph"/>
        <w:numPr>
          <w:ilvl w:val="0"/>
          <w:numId w:val="5"/>
        </w:numPr>
        <w:ind w:left="284" w:hanging="284"/>
        <w:rPr>
          <w:bCs/>
          <w:i/>
        </w:rPr>
      </w:pPr>
      <w:r>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1633E8C0" w14:textId="77777777" w:rsidR="007D0519" w:rsidRDefault="00000000">
      <w:pPr>
        <w:pStyle w:val="ListParagraph"/>
        <w:numPr>
          <w:ilvl w:val="0"/>
          <w:numId w:val="5"/>
        </w:numPr>
        <w:rPr>
          <w:rFonts w:ascii="12" w:hAnsi="12"/>
          <w:b/>
          <w:bCs/>
        </w:rPr>
      </w:pPr>
      <w:r>
        <w:rPr>
          <w:rFonts w:ascii="12" w:hAnsi="12"/>
          <w:b/>
          <w:bCs/>
        </w:rPr>
        <w:t>7.Kế hoạch và nội dung giảng dạy HP</w:t>
      </w:r>
    </w:p>
    <w:p w14:paraId="6074C3EC" w14:textId="77777777" w:rsidR="007D0519" w:rsidRDefault="00000000">
      <w:pPr>
        <w:pStyle w:val="ListParagraph"/>
        <w:numPr>
          <w:ilvl w:val="0"/>
          <w:numId w:val="5"/>
        </w:numPr>
        <w:jc w:val="center"/>
        <w:rPr>
          <w:rFonts w:ascii="12" w:hAnsi="12"/>
          <w:b/>
          <w:bCs/>
        </w:rPr>
      </w:pPr>
      <w:r>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77"/>
        <w:gridCol w:w="2763"/>
        <w:gridCol w:w="555"/>
        <w:gridCol w:w="1295"/>
        <w:gridCol w:w="844"/>
        <w:gridCol w:w="950"/>
        <w:gridCol w:w="1041"/>
        <w:gridCol w:w="792"/>
      </w:tblGrid>
      <w:tr w:rsidR="007D0519" w14:paraId="2EA6ECBD" w14:textId="77777777">
        <w:tc>
          <w:tcPr>
            <w:tcW w:w="431" w:type="pct"/>
            <w:vAlign w:val="center"/>
          </w:tcPr>
          <w:p w14:paraId="7A8D1B15" w14:textId="77777777" w:rsidR="007D0519" w:rsidRDefault="00000000">
            <w:pPr>
              <w:jc w:val="center"/>
              <w:rPr>
                <w:b/>
              </w:rPr>
            </w:pPr>
            <w:r>
              <w:rPr>
                <w:b/>
              </w:rPr>
              <w:t>Tuần/</w:t>
            </w:r>
          </w:p>
          <w:p w14:paraId="1254F97B" w14:textId="77777777" w:rsidR="007D0519" w:rsidRDefault="00000000">
            <w:pPr>
              <w:jc w:val="center"/>
              <w:rPr>
                <w:b/>
              </w:rPr>
            </w:pPr>
            <w:r>
              <w:rPr>
                <w:b/>
              </w:rPr>
              <w:t>Buổi</w:t>
            </w:r>
          </w:p>
          <w:p w14:paraId="60F3991B" w14:textId="77777777" w:rsidR="007D0519" w:rsidRDefault="00000000">
            <w:pPr>
              <w:jc w:val="center"/>
              <w:rPr>
                <w:b/>
              </w:rPr>
            </w:pPr>
            <w:r>
              <w:t>(4 tiết/b)</w:t>
            </w:r>
          </w:p>
        </w:tc>
        <w:tc>
          <w:tcPr>
            <w:tcW w:w="1532" w:type="pct"/>
            <w:vAlign w:val="center"/>
          </w:tcPr>
          <w:p w14:paraId="7C458E33" w14:textId="77777777" w:rsidR="007D0519" w:rsidRDefault="00000000">
            <w:pPr>
              <w:jc w:val="center"/>
              <w:rPr>
                <w:b/>
              </w:rPr>
            </w:pPr>
            <w:r>
              <w:rPr>
                <w:b/>
              </w:rPr>
              <w:t>Các nội dung cơ bản của bài học (chương) (đến 3 số)</w:t>
            </w:r>
          </w:p>
        </w:tc>
        <w:tc>
          <w:tcPr>
            <w:tcW w:w="308" w:type="pct"/>
            <w:vAlign w:val="center"/>
          </w:tcPr>
          <w:p w14:paraId="136D423A" w14:textId="77777777" w:rsidR="007D0519" w:rsidRDefault="00000000">
            <w:pPr>
              <w:jc w:val="center"/>
              <w:rPr>
                <w:b/>
              </w:rPr>
            </w:pPr>
            <w:r>
              <w:rPr>
                <w:b/>
              </w:rPr>
              <w:t>Số tiết (LT/TH/TT)</w:t>
            </w:r>
          </w:p>
        </w:tc>
        <w:tc>
          <w:tcPr>
            <w:tcW w:w="718" w:type="pct"/>
            <w:vAlign w:val="center"/>
          </w:tcPr>
          <w:p w14:paraId="61925CBF" w14:textId="77777777" w:rsidR="007D0519" w:rsidRDefault="00000000">
            <w:pPr>
              <w:jc w:val="center"/>
              <w:rPr>
                <w:b/>
              </w:rPr>
            </w:pPr>
            <w:r>
              <w:rPr>
                <w:b/>
              </w:rPr>
              <w:t>CĐR của bài học (chương)/ chủ đề</w:t>
            </w:r>
          </w:p>
        </w:tc>
        <w:tc>
          <w:tcPr>
            <w:tcW w:w="468" w:type="pct"/>
            <w:vAlign w:val="center"/>
          </w:tcPr>
          <w:p w14:paraId="46FCF5A3" w14:textId="77777777" w:rsidR="007D0519" w:rsidRDefault="00000000">
            <w:pPr>
              <w:jc w:val="center"/>
              <w:rPr>
                <w:b/>
              </w:rPr>
            </w:pPr>
            <w:r>
              <w:rPr>
                <w:b/>
                <w:bCs/>
              </w:rPr>
              <w:t>Lquan đến CĐR nào ở bảng 4.1</w:t>
            </w:r>
          </w:p>
        </w:tc>
        <w:tc>
          <w:tcPr>
            <w:tcW w:w="527" w:type="pct"/>
            <w:vAlign w:val="center"/>
          </w:tcPr>
          <w:p w14:paraId="7168376B" w14:textId="77777777" w:rsidR="007D0519" w:rsidRDefault="00000000">
            <w:pPr>
              <w:pStyle w:val="Chuong1"/>
              <w:spacing w:before="0" w:after="0"/>
              <w:jc w:val="center"/>
              <w:rPr>
                <w:b/>
                <w:sz w:val="24"/>
                <w:szCs w:val="24"/>
              </w:rPr>
            </w:pPr>
            <w:r>
              <w:rPr>
                <w:b/>
                <w:sz w:val="24"/>
                <w:szCs w:val="24"/>
              </w:rPr>
              <w:t>PP giảng dạy đạt CĐR</w:t>
            </w:r>
          </w:p>
        </w:tc>
        <w:tc>
          <w:tcPr>
            <w:tcW w:w="577" w:type="pct"/>
            <w:vAlign w:val="center"/>
          </w:tcPr>
          <w:p w14:paraId="4622EF78" w14:textId="77777777" w:rsidR="007D0519" w:rsidRDefault="00000000">
            <w:pPr>
              <w:pStyle w:val="Chuong1"/>
              <w:spacing w:before="0" w:after="0"/>
              <w:jc w:val="center"/>
              <w:rPr>
                <w:b/>
                <w:sz w:val="24"/>
                <w:szCs w:val="24"/>
              </w:rPr>
            </w:pPr>
            <w:r>
              <w:rPr>
                <w:b/>
                <w:sz w:val="24"/>
                <w:szCs w:val="24"/>
              </w:rPr>
              <w:t>Hoạt động học của SV</w:t>
            </w:r>
            <w:r>
              <w:rPr>
                <w:sz w:val="24"/>
                <w:szCs w:val="24"/>
              </w:rPr>
              <w:t>(*)</w:t>
            </w:r>
          </w:p>
        </w:tc>
        <w:tc>
          <w:tcPr>
            <w:tcW w:w="439" w:type="pct"/>
            <w:vAlign w:val="center"/>
          </w:tcPr>
          <w:p w14:paraId="4549A224" w14:textId="77777777" w:rsidR="007D0519" w:rsidRDefault="00000000">
            <w:pPr>
              <w:pStyle w:val="Chuong1"/>
              <w:spacing w:before="0" w:after="0"/>
              <w:jc w:val="center"/>
              <w:rPr>
                <w:b/>
                <w:sz w:val="24"/>
                <w:szCs w:val="24"/>
              </w:rPr>
            </w:pPr>
            <w:r>
              <w:rPr>
                <w:b/>
                <w:sz w:val="24"/>
                <w:szCs w:val="24"/>
              </w:rPr>
              <w:t>Tên bài</w:t>
            </w:r>
          </w:p>
          <w:p w14:paraId="34DE06DC" w14:textId="77777777" w:rsidR="007D0519" w:rsidRDefault="00000000">
            <w:pPr>
              <w:pStyle w:val="Chuong1"/>
              <w:spacing w:before="0" w:after="0"/>
              <w:jc w:val="center"/>
              <w:rPr>
                <w:b/>
                <w:sz w:val="24"/>
                <w:szCs w:val="24"/>
              </w:rPr>
            </w:pPr>
            <w:r>
              <w:rPr>
                <w:b/>
                <w:sz w:val="24"/>
                <w:szCs w:val="24"/>
              </w:rPr>
              <w:t>đánh giá</w:t>
            </w:r>
          </w:p>
          <w:p w14:paraId="44BA0036" w14:textId="77777777" w:rsidR="007D0519" w:rsidRDefault="00000000">
            <w:pPr>
              <w:pStyle w:val="Chuong1"/>
              <w:spacing w:before="0" w:after="0"/>
              <w:jc w:val="center"/>
              <w:rPr>
                <w:b/>
                <w:sz w:val="24"/>
                <w:szCs w:val="24"/>
              </w:rPr>
            </w:pPr>
            <w:r>
              <w:rPr>
                <w:sz w:val="24"/>
                <w:szCs w:val="24"/>
              </w:rPr>
              <w:t>(ở cột 3 bảng 6.2</w:t>
            </w:r>
          </w:p>
        </w:tc>
      </w:tr>
      <w:tr w:rsidR="007D0519" w14:paraId="3991A736" w14:textId="77777777">
        <w:tc>
          <w:tcPr>
            <w:tcW w:w="431" w:type="pct"/>
            <w:vAlign w:val="center"/>
          </w:tcPr>
          <w:p w14:paraId="54D4CF53" w14:textId="77777777" w:rsidR="007D0519" w:rsidRDefault="00000000">
            <w:pPr>
              <w:jc w:val="center"/>
            </w:pPr>
            <w:r>
              <w:t>(1)</w:t>
            </w:r>
          </w:p>
        </w:tc>
        <w:tc>
          <w:tcPr>
            <w:tcW w:w="1532" w:type="pct"/>
            <w:vAlign w:val="center"/>
          </w:tcPr>
          <w:p w14:paraId="032273A1" w14:textId="77777777" w:rsidR="007D0519" w:rsidRDefault="00000000">
            <w:pPr>
              <w:jc w:val="center"/>
            </w:pPr>
            <w:r>
              <w:t>(2)</w:t>
            </w:r>
          </w:p>
        </w:tc>
        <w:tc>
          <w:tcPr>
            <w:tcW w:w="308" w:type="pct"/>
            <w:vAlign w:val="center"/>
          </w:tcPr>
          <w:p w14:paraId="5BBA9E1C" w14:textId="77777777" w:rsidR="007D0519" w:rsidRDefault="00000000">
            <w:pPr>
              <w:jc w:val="center"/>
            </w:pPr>
            <w:r>
              <w:t>(3)</w:t>
            </w:r>
          </w:p>
        </w:tc>
        <w:tc>
          <w:tcPr>
            <w:tcW w:w="718" w:type="pct"/>
          </w:tcPr>
          <w:p w14:paraId="215081FA" w14:textId="77777777" w:rsidR="007D0519" w:rsidRDefault="00000000">
            <w:pPr>
              <w:jc w:val="center"/>
            </w:pPr>
            <w:r>
              <w:t>(4)</w:t>
            </w:r>
          </w:p>
        </w:tc>
        <w:tc>
          <w:tcPr>
            <w:tcW w:w="468" w:type="pct"/>
          </w:tcPr>
          <w:p w14:paraId="28970A38" w14:textId="77777777" w:rsidR="007D0519" w:rsidRDefault="00000000">
            <w:pPr>
              <w:jc w:val="center"/>
            </w:pPr>
            <w:r>
              <w:t>(5)</w:t>
            </w:r>
          </w:p>
        </w:tc>
        <w:tc>
          <w:tcPr>
            <w:tcW w:w="527" w:type="pct"/>
            <w:vAlign w:val="center"/>
          </w:tcPr>
          <w:p w14:paraId="456FDB3D" w14:textId="77777777" w:rsidR="007D0519" w:rsidRDefault="00000000">
            <w:pPr>
              <w:jc w:val="center"/>
            </w:pPr>
            <w:r>
              <w:t>(6)</w:t>
            </w:r>
          </w:p>
        </w:tc>
        <w:tc>
          <w:tcPr>
            <w:tcW w:w="577" w:type="pct"/>
          </w:tcPr>
          <w:p w14:paraId="6F3A8547" w14:textId="77777777" w:rsidR="007D0519" w:rsidRDefault="00000000">
            <w:pPr>
              <w:jc w:val="center"/>
            </w:pPr>
            <w:r>
              <w:t>(7)</w:t>
            </w:r>
          </w:p>
        </w:tc>
        <w:tc>
          <w:tcPr>
            <w:tcW w:w="439" w:type="pct"/>
          </w:tcPr>
          <w:p w14:paraId="3317F7FE" w14:textId="77777777" w:rsidR="007D0519" w:rsidRDefault="00000000">
            <w:pPr>
              <w:jc w:val="center"/>
            </w:pPr>
            <w:r>
              <w:t>(8)</w:t>
            </w:r>
          </w:p>
        </w:tc>
      </w:tr>
      <w:tr w:rsidR="007D0519" w14:paraId="42EA6727" w14:textId="77777777">
        <w:tc>
          <w:tcPr>
            <w:tcW w:w="431" w:type="pct"/>
          </w:tcPr>
          <w:p w14:paraId="23C89797" w14:textId="77777777" w:rsidR="007D0519" w:rsidRDefault="00000000">
            <w:r>
              <w:t>1</w:t>
            </w:r>
          </w:p>
        </w:tc>
        <w:tc>
          <w:tcPr>
            <w:tcW w:w="1532" w:type="pct"/>
          </w:tcPr>
          <w:p w14:paraId="616C2E95" w14:textId="77777777" w:rsidR="007D0519" w:rsidRDefault="00000000">
            <w:pPr>
              <w:rPr>
                <w:b/>
              </w:rPr>
            </w:pPr>
            <w:r>
              <w:rPr>
                <w:b/>
              </w:rPr>
              <w:t>Chương 1: Nhiên Liệu Động Cơ Xăng</w:t>
            </w:r>
          </w:p>
          <w:p w14:paraId="0E43E2D9" w14:textId="77777777" w:rsidR="007D0519" w:rsidRDefault="00000000">
            <w:r>
              <w:t>I. nhiên liệu và bộ chế hòa khí</w:t>
            </w:r>
          </w:p>
          <w:p w14:paraId="5D6254B4" w14:textId="77777777" w:rsidR="007D0519" w:rsidRDefault="00000000">
            <w:r>
              <w:t>II. Nhiên liệu xăng</w:t>
            </w:r>
          </w:p>
          <w:p w14:paraId="20586E3C" w14:textId="77777777" w:rsidR="007D0519" w:rsidRDefault="007D0519"/>
        </w:tc>
        <w:tc>
          <w:tcPr>
            <w:tcW w:w="308" w:type="pct"/>
          </w:tcPr>
          <w:p w14:paraId="7B89BC66" w14:textId="77777777" w:rsidR="007D0519" w:rsidRDefault="00000000">
            <w:pPr>
              <w:jc w:val="center"/>
            </w:pPr>
            <w:r>
              <w:t>8</w:t>
            </w:r>
          </w:p>
        </w:tc>
        <w:tc>
          <w:tcPr>
            <w:tcW w:w="718" w:type="pct"/>
          </w:tcPr>
          <w:p w14:paraId="6E0D95A1" w14:textId="77777777" w:rsidR="007D0519" w:rsidRDefault="00000000">
            <w:pPr>
              <w:rPr>
                <w:sz w:val="26"/>
                <w:szCs w:val="26"/>
                <w:lang w:val="pl-PL"/>
              </w:rPr>
            </w:pPr>
            <w:r>
              <w:rPr>
                <w:sz w:val="26"/>
                <w:szCs w:val="26"/>
                <w:lang w:val="pl-PL"/>
              </w:rPr>
              <w:t xml:space="preserve"> - Hiểu được mỡ dầu, thành phần và cách tao ra dầu mỡ</w:t>
            </w:r>
          </w:p>
        </w:tc>
        <w:tc>
          <w:tcPr>
            <w:tcW w:w="468" w:type="pct"/>
          </w:tcPr>
          <w:p w14:paraId="1A323601" w14:textId="77777777" w:rsidR="007D0519" w:rsidRDefault="00000000">
            <w:pPr>
              <w:rPr>
                <w:i/>
              </w:rPr>
            </w:pPr>
            <w:r>
              <w:rPr>
                <w:i/>
              </w:rPr>
              <w:t>CLO1</w:t>
            </w:r>
          </w:p>
          <w:p w14:paraId="134E893A" w14:textId="77777777" w:rsidR="007D0519" w:rsidRDefault="00000000">
            <w:r>
              <w:t>CLO2</w:t>
            </w:r>
          </w:p>
          <w:p w14:paraId="46F326C6" w14:textId="77777777" w:rsidR="007D0519" w:rsidRDefault="00000000">
            <w:r>
              <w:t>CLO3</w:t>
            </w:r>
          </w:p>
          <w:p w14:paraId="79235650" w14:textId="77777777" w:rsidR="007D0519" w:rsidRDefault="007D0519"/>
        </w:tc>
        <w:tc>
          <w:tcPr>
            <w:tcW w:w="527" w:type="pct"/>
          </w:tcPr>
          <w:p w14:paraId="5BB339D7" w14:textId="77777777" w:rsidR="007D0519" w:rsidRDefault="00000000">
            <w:pPr>
              <w:spacing w:before="120" w:after="120"/>
            </w:pPr>
            <w:r>
              <w:t>Thuyết giảng;</w:t>
            </w:r>
          </w:p>
          <w:p w14:paraId="05BED3D6" w14:textId="77777777" w:rsidR="007D0519" w:rsidRDefault="00000000">
            <w:pPr>
              <w:spacing w:before="120" w:after="120"/>
            </w:pPr>
            <w:r>
              <w:t xml:space="preserve">Đặt câu hỏi; </w:t>
            </w:r>
          </w:p>
          <w:p w14:paraId="04D16D59" w14:textId="77777777" w:rsidR="007D0519" w:rsidRDefault="00000000">
            <w:r>
              <w:t xml:space="preserve">Hướng dẫn thảo luận, làm việc nhóm; </w:t>
            </w:r>
          </w:p>
          <w:p w14:paraId="715C9013" w14:textId="77777777" w:rsidR="007D0519" w:rsidRDefault="007D0519">
            <w:pPr>
              <w:spacing w:before="120" w:after="120"/>
            </w:pPr>
          </w:p>
        </w:tc>
        <w:tc>
          <w:tcPr>
            <w:tcW w:w="577" w:type="pct"/>
          </w:tcPr>
          <w:p w14:paraId="07101135" w14:textId="77777777" w:rsidR="007D0519" w:rsidRDefault="00000000">
            <w:pPr>
              <w:spacing w:before="120" w:after="120"/>
            </w:pPr>
            <w:r>
              <w:t>Nghe giảng;</w:t>
            </w:r>
          </w:p>
          <w:p w14:paraId="0E70CBBD" w14:textId="77777777" w:rsidR="007D0519" w:rsidRDefault="00000000">
            <w:pPr>
              <w:spacing w:before="120" w:after="120"/>
            </w:pPr>
            <w:r>
              <w:t xml:space="preserve">Trả lời câu hỏi; </w:t>
            </w:r>
          </w:p>
          <w:p w14:paraId="1844CEF4" w14:textId="77777777" w:rsidR="007D0519" w:rsidRDefault="00000000">
            <w:pPr>
              <w:spacing w:before="120" w:after="120"/>
            </w:pPr>
            <w:r>
              <w:t xml:space="preserve">Thảo luận nhóm; </w:t>
            </w:r>
          </w:p>
          <w:p w14:paraId="22C43072" w14:textId="77777777" w:rsidR="007D0519" w:rsidRDefault="00000000">
            <w:r>
              <w:t xml:space="preserve">Đọc tài liệu </w:t>
            </w:r>
          </w:p>
          <w:p w14:paraId="5B835C08" w14:textId="77777777" w:rsidR="007D0519" w:rsidRDefault="007D0519">
            <w:pPr>
              <w:spacing w:before="120" w:after="120"/>
            </w:pPr>
          </w:p>
        </w:tc>
        <w:tc>
          <w:tcPr>
            <w:tcW w:w="439" w:type="pct"/>
          </w:tcPr>
          <w:p w14:paraId="596E77D8" w14:textId="77777777" w:rsidR="007D0519" w:rsidRDefault="00000000">
            <w:pPr>
              <w:rPr>
                <w:i/>
                <w:lang w:val="fr-FR"/>
              </w:rPr>
            </w:pPr>
            <w:r>
              <w:rPr>
                <w:i/>
                <w:lang w:val="fr-FR"/>
              </w:rPr>
              <w:t>A1</w:t>
            </w:r>
          </w:p>
          <w:p w14:paraId="7DF88A9B" w14:textId="77777777" w:rsidR="007D0519" w:rsidRDefault="007D0519"/>
        </w:tc>
      </w:tr>
      <w:tr w:rsidR="007D0519" w14:paraId="0147ADDB" w14:textId="77777777">
        <w:trPr>
          <w:trHeight w:val="3338"/>
        </w:trPr>
        <w:tc>
          <w:tcPr>
            <w:tcW w:w="431" w:type="pct"/>
          </w:tcPr>
          <w:p w14:paraId="35840CF9" w14:textId="77777777" w:rsidR="007D0519" w:rsidRDefault="00000000">
            <w:r>
              <w:t>2</w:t>
            </w:r>
          </w:p>
        </w:tc>
        <w:tc>
          <w:tcPr>
            <w:tcW w:w="1532" w:type="pct"/>
          </w:tcPr>
          <w:p w14:paraId="25F28313" w14:textId="77777777" w:rsidR="007D0519" w:rsidRDefault="00000000">
            <w:pPr>
              <w:shd w:val="clear" w:color="auto" w:fill="FFFFFF"/>
              <w:textAlignment w:val="baseline"/>
              <w:outlineLvl w:val="4"/>
              <w:rPr>
                <w:b/>
              </w:rPr>
            </w:pPr>
            <w:r>
              <w:rPr>
                <w:b/>
                <w:bCs/>
              </w:rPr>
              <w:t>CHƯƠNG 2.</w:t>
            </w:r>
          </w:p>
          <w:p w14:paraId="639B48D7" w14:textId="77777777" w:rsidR="007D0519" w:rsidRDefault="00000000">
            <w:pPr>
              <w:shd w:val="clear" w:color="auto" w:fill="FFFFFF"/>
              <w:textAlignment w:val="baseline"/>
              <w:outlineLvl w:val="4"/>
              <w:rPr>
                <w:b/>
              </w:rPr>
            </w:pPr>
            <w:r>
              <w:rPr>
                <w:b/>
                <w:bCs/>
              </w:rPr>
              <w:t>NHIÊN LIỆU ĐỘNG CƠ ĐIEZEN</w:t>
            </w:r>
          </w:p>
          <w:p w14:paraId="5746513F" w14:textId="77777777" w:rsidR="007D0519" w:rsidRDefault="00000000">
            <w:r>
              <w:t>Bài 1 Đặc điểm và phân loại nhiên liệu thể lỏng</w:t>
            </w:r>
          </w:p>
          <w:p w14:paraId="3FA7C25E" w14:textId="77777777" w:rsidR="007D0519" w:rsidRDefault="00000000">
            <w:r>
              <w:t xml:space="preserve">     I. </w:t>
            </w:r>
            <w:r>
              <w:rPr>
                <w:rStyle w:val="Emphasis"/>
                <w:i w:val="0"/>
                <w:shd w:val="clear" w:color="auto" w:fill="FFFFFF"/>
              </w:rPr>
              <w:t>Nhiên liệu diezen và bơm cao áp</w:t>
            </w:r>
            <w:r>
              <w:t xml:space="preserve"> </w:t>
            </w:r>
          </w:p>
          <w:p w14:paraId="21D859E1" w14:textId="77777777" w:rsidR="007D0519" w:rsidRDefault="00000000">
            <w:r>
              <w:t xml:space="preserve">   II. </w:t>
            </w:r>
            <w:r>
              <w:rPr>
                <w:rStyle w:val="Emphasis"/>
                <w:i w:val="0"/>
                <w:shd w:val="clear" w:color="auto" w:fill="FFFFFF"/>
              </w:rPr>
              <w:t>Trị số xetan</w:t>
            </w:r>
          </w:p>
          <w:p w14:paraId="03FCDC64" w14:textId="77777777" w:rsidR="007D0519" w:rsidRDefault="00000000">
            <w:r>
              <w:t xml:space="preserve">   III. </w:t>
            </w:r>
            <w:r>
              <w:rPr>
                <w:rStyle w:val="Emphasis"/>
                <w:i w:val="0"/>
                <w:shd w:val="clear" w:color="auto" w:fill="FFFFFF"/>
              </w:rPr>
              <w:t>Tính chất lý hóa của nhiên liệu diezen</w:t>
            </w:r>
          </w:p>
          <w:p w14:paraId="169F9F07" w14:textId="77777777" w:rsidR="007D0519" w:rsidRDefault="00000000">
            <w:r>
              <w:t xml:space="preserve">   IV. </w:t>
            </w:r>
            <w:r>
              <w:rPr>
                <w:rStyle w:val="Emphasis"/>
                <w:i w:val="0"/>
                <w:shd w:val="clear" w:color="auto" w:fill="FFFFFF"/>
              </w:rPr>
              <w:t>Tiêu chuẩn chất lượng dầu diezen</w:t>
            </w:r>
            <w:r>
              <w:t>.</w:t>
            </w:r>
          </w:p>
          <w:p w14:paraId="04A499F3" w14:textId="77777777" w:rsidR="007D0519" w:rsidRDefault="00000000">
            <w:r>
              <w:lastRenderedPageBreak/>
              <w:t xml:space="preserve">  V. </w:t>
            </w:r>
            <w:r>
              <w:rPr>
                <w:rStyle w:val="Emphasis"/>
                <w:i w:val="0"/>
                <w:shd w:val="clear" w:color="auto" w:fill="FFFFFF"/>
              </w:rPr>
              <w:t>Nguyên tắc chọn sử dụng và thay thế nhiên liệu diezen</w:t>
            </w:r>
            <w:r>
              <w:rPr>
                <w:rStyle w:val="Emphasis"/>
                <w:rFonts w:ascii="Helvetica" w:hAnsi="Helvetica"/>
                <w:sz w:val="25"/>
                <w:szCs w:val="23"/>
                <w:shd w:val="clear" w:color="auto" w:fill="FFFFFF"/>
              </w:rPr>
              <w:t> </w:t>
            </w:r>
          </w:p>
          <w:p w14:paraId="39B2C0EA" w14:textId="77777777" w:rsidR="007D0519" w:rsidRDefault="007D0519"/>
        </w:tc>
        <w:tc>
          <w:tcPr>
            <w:tcW w:w="308" w:type="pct"/>
          </w:tcPr>
          <w:p w14:paraId="199FAF58" w14:textId="77777777" w:rsidR="007D0519" w:rsidRDefault="00000000">
            <w:pPr>
              <w:jc w:val="center"/>
            </w:pPr>
            <w:r>
              <w:lastRenderedPageBreak/>
              <w:t>10</w:t>
            </w:r>
          </w:p>
        </w:tc>
        <w:tc>
          <w:tcPr>
            <w:tcW w:w="718" w:type="pct"/>
          </w:tcPr>
          <w:p w14:paraId="1E1690BF" w14:textId="77777777" w:rsidR="007D0519" w:rsidRDefault="00000000">
            <w:r>
              <w:t>-Công dụng của các nhiên liệu dầu mỡ và những ứng dụng của chúng.</w:t>
            </w:r>
          </w:p>
          <w:p w14:paraId="62BBB7B1" w14:textId="77777777" w:rsidR="007D0519" w:rsidRDefault="00000000">
            <w:r>
              <w:t xml:space="preserve">-Nguyên tắc chọn và sử dụng nhiên liệu dầu mỡ hợp lý và </w:t>
            </w:r>
            <w:r>
              <w:lastRenderedPageBreak/>
              <w:t>hiệu quả kinh tế.</w:t>
            </w:r>
          </w:p>
          <w:p w14:paraId="5682E601" w14:textId="77777777" w:rsidR="007D0519" w:rsidRDefault="00000000">
            <w:r>
              <w:t>- Những tính chất hoá lý của dầu Diesel, sử dụng trong các máy móc, thiết bị nói chung và lĩnh vực ô tô nói riêng</w:t>
            </w:r>
          </w:p>
        </w:tc>
        <w:tc>
          <w:tcPr>
            <w:tcW w:w="468" w:type="pct"/>
          </w:tcPr>
          <w:p w14:paraId="76BE92FF" w14:textId="77777777" w:rsidR="007D0519" w:rsidRDefault="00000000">
            <w:r>
              <w:lastRenderedPageBreak/>
              <w:t>CLO1</w:t>
            </w:r>
          </w:p>
          <w:p w14:paraId="081A2A4A" w14:textId="77777777" w:rsidR="007D0519" w:rsidRDefault="00000000">
            <w:r>
              <w:t>CLO2</w:t>
            </w:r>
          </w:p>
          <w:p w14:paraId="6ED510DA" w14:textId="77777777" w:rsidR="007D0519" w:rsidRDefault="00000000">
            <w:r>
              <w:t>CLO3</w:t>
            </w:r>
          </w:p>
          <w:p w14:paraId="7EF46F55" w14:textId="77777777" w:rsidR="007D0519" w:rsidRDefault="00000000">
            <w:r>
              <w:t>CLO4</w:t>
            </w:r>
          </w:p>
          <w:p w14:paraId="025FFEB4" w14:textId="77777777" w:rsidR="007D0519" w:rsidRDefault="00000000">
            <w:r>
              <w:t>CLO5</w:t>
            </w:r>
          </w:p>
        </w:tc>
        <w:tc>
          <w:tcPr>
            <w:tcW w:w="527" w:type="pct"/>
          </w:tcPr>
          <w:p w14:paraId="37BAE561" w14:textId="77777777" w:rsidR="007D0519" w:rsidRDefault="00000000">
            <w:pPr>
              <w:spacing w:before="120" w:after="120"/>
            </w:pPr>
            <w:r>
              <w:t>Thuyết giảng;</w:t>
            </w:r>
          </w:p>
          <w:p w14:paraId="17FE979B" w14:textId="77777777" w:rsidR="007D0519" w:rsidRDefault="00000000">
            <w:pPr>
              <w:spacing w:before="120" w:after="120"/>
            </w:pPr>
            <w:r>
              <w:t xml:space="preserve">Đặt câu hỏi; </w:t>
            </w:r>
          </w:p>
          <w:p w14:paraId="1D0AC5DD" w14:textId="77777777" w:rsidR="007D0519" w:rsidRDefault="00000000">
            <w:pPr>
              <w:spacing w:before="120" w:after="120"/>
            </w:pPr>
            <w:r>
              <w:t>Hướng dẫn thảo luận, làm việc nhóm;</w:t>
            </w:r>
          </w:p>
        </w:tc>
        <w:tc>
          <w:tcPr>
            <w:tcW w:w="577" w:type="pct"/>
          </w:tcPr>
          <w:p w14:paraId="41557DBC" w14:textId="77777777" w:rsidR="007D0519" w:rsidRDefault="00000000">
            <w:pPr>
              <w:spacing w:before="120" w:after="120"/>
            </w:pPr>
            <w:r>
              <w:t>Nghe giảng;</w:t>
            </w:r>
          </w:p>
          <w:p w14:paraId="07C575F5" w14:textId="77777777" w:rsidR="007D0519" w:rsidRDefault="00000000">
            <w:pPr>
              <w:spacing w:before="120" w:after="120"/>
            </w:pPr>
            <w:r>
              <w:t xml:space="preserve">Trả lời câu hỏi; </w:t>
            </w:r>
          </w:p>
          <w:p w14:paraId="3D4AF79E" w14:textId="77777777" w:rsidR="007D0519" w:rsidRDefault="00000000">
            <w:pPr>
              <w:spacing w:before="120" w:after="120"/>
            </w:pPr>
            <w:r>
              <w:t xml:space="preserve">Thảo luận nhóm; </w:t>
            </w:r>
          </w:p>
          <w:p w14:paraId="000A4A69" w14:textId="77777777" w:rsidR="007D0519" w:rsidRDefault="00000000">
            <w:pPr>
              <w:spacing w:before="120" w:after="120"/>
            </w:pPr>
            <w:r>
              <w:t>Đọc tài liệu</w:t>
            </w:r>
          </w:p>
        </w:tc>
        <w:tc>
          <w:tcPr>
            <w:tcW w:w="439" w:type="pct"/>
          </w:tcPr>
          <w:p w14:paraId="25D541BD" w14:textId="77777777" w:rsidR="007D0519" w:rsidRDefault="00000000">
            <w:r>
              <w:t>A2</w:t>
            </w:r>
          </w:p>
        </w:tc>
      </w:tr>
      <w:tr w:rsidR="007D0519" w14:paraId="57CD080E" w14:textId="77777777">
        <w:tc>
          <w:tcPr>
            <w:tcW w:w="431" w:type="pct"/>
          </w:tcPr>
          <w:p w14:paraId="35E56288" w14:textId="77777777" w:rsidR="007D0519" w:rsidRDefault="00000000">
            <w:r>
              <w:t>3</w:t>
            </w:r>
          </w:p>
        </w:tc>
        <w:tc>
          <w:tcPr>
            <w:tcW w:w="1532" w:type="pct"/>
          </w:tcPr>
          <w:p w14:paraId="3C01C92F" w14:textId="77777777" w:rsidR="007D0519" w:rsidRDefault="00000000">
            <w:pPr>
              <w:pStyle w:val="Heading5"/>
              <w:shd w:val="clear" w:color="auto" w:fill="FFFFFF"/>
              <w:spacing w:before="0" w:beforeAutospacing="0" w:after="0" w:afterAutospacing="0"/>
              <w:textAlignment w:val="baseline"/>
              <w:rPr>
                <w:bCs w:val="0"/>
                <w:sz w:val="24"/>
                <w:szCs w:val="24"/>
              </w:rPr>
            </w:pPr>
            <w:r>
              <w:rPr>
                <w:rStyle w:val="Strong"/>
                <w:bCs/>
                <w:sz w:val="24"/>
                <w:szCs w:val="24"/>
              </w:rPr>
              <w:t>CHƯƠNG 3.</w:t>
            </w:r>
          </w:p>
          <w:p w14:paraId="2B8FE3D8" w14:textId="77777777" w:rsidR="007D0519" w:rsidRDefault="00000000">
            <w:pPr>
              <w:pStyle w:val="Heading5"/>
              <w:shd w:val="clear" w:color="auto" w:fill="FFFFFF"/>
              <w:spacing w:before="0" w:beforeAutospacing="0" w:after="0" w:afterAutospacing="0"/>
              <w:textAlignment w:val="baseline"/>
              <w:rPr>
                <w:bCs w:val="0"/>
                <w:sz w:val="24"/>
                <w:szCs w:val="24"/>
              </w:rPr>
            </w:pPr>
            <w:r>
              <w:rPr>
                <w:rStyle w:val="Strong"/>
                <w:bCs/>
                <w:sz w:val="24"/>
                <w:szCs w:val="24"/>
              </w:rPr>
              <w:t>CÁC LOẠI NHIÊN LIỆU KHÁC</w:t>
            </w:r>
          </w:p>
          <w:p w14:paraId="4A24B228" w14:textId="77777777" w:rsidR="007D0519" w:rsidRDefault="00000000">
            <w:pPr>
              <w:pStyle w:val="TableParagraph"/>
              <w:tabs>
                <w:tab w:val="left" w:pos="343"/>
              </w:tabs>
              <w:spacing w:before="120" w:after="120"/>
              <w:rPr>
                <w:rStyle w:val="Emphasis"/>
                <w:rFonts w:asciiTheme="minorHAnsi" w:hAnsiTheme="minorHAnsi"/>
                <w:color w:val="666666"/>
                <w:sz w:val="23"/>
                <w:szCs w:val="23"/>
                <w:shd w:val="clear" w:color="auto" w:fill="FFFFFF"/>
              </w:rPr>
            </w:pPr>
            <w:r>
              <w:t xml:space="preserve">I. </w:t>
            </w:r>
            <w:r>
              <w:rPr>
                <w:rStyle w:val="Emphasis"/>
                <w:i w:val="0"/>
                <w:sz w:val="24"/>
                <w:szCs w:val="24"/>
                <w:shd w:val="clear" w:color="auto" w:fill="FFFFFF"/>
              </w:rPr>
              <w:t>Nhiên liệu khí</w:t>
            </w:r>
          </w:p>
          <w:p w14:paraId="7CD37674" w14:textId="77777777" w:rsidR="007D0519" w:rsidRDefault="00000000">
            <w:pPr>
              <w:pStyle w:val="TableParagraph"/>
              <w:tabs>
                <w:tab w:val="left" w:pos="343"/>
              </w:tabs>
              <w:spacing w:before="120" w:after="120"/>
              <w:rPr>
                <w:i/>
                <w:sz w:val="24"/>
                <w:szCs w:val="24"/>
              </w:rPr>
            </w:pPr>
            <w:r>
              <w:t xml:space="preserve">II. </w:t>
            </w:r>
            <w:r>
              <w:rPr>
                <w:rStyle w:val="Emphasis"/>
                <w:i w:val="0"/>
                <w:sz w:val="24"/>
                <w:szCs w:val="24"/>
                <w:shd w:val="clear" w:color="auto" w:fill="FFFFFF"/>
              </w:rPr>
              <w:t>Nhiên liệu đốt lò</w:t>
            </w:r>
          </w:p>
          <w:p w14:paraId="57743CBF" w14:textId="77777777" w:rsidR="007D0519" w:rsidRDefault="007D0519">
            <w:pPr>
              <w:pStyle w:val="TableParagraph"/>
              <w:tabs>
                <w:tab w:val="left" w:pos="343"/>
              </w:tabs>
              <w:spacing w:before="120" w:after="120"/>
            </w:pPr>
          </w:p>
        </w:tc>
        <w:tc>
          <w:tcPr>
            <w:tcW w:w="308" w:type="pct"/>
          </w:tcPr>
          <w:p w14:paraId="214B47ED" w14:textId="77777777" w:rsidR="007D0519" w:rsidRDefault="00000000">
            <w:pPr>
              <w:jc w:val="center"/>
            </w:pPr>
            <w:r>
              <w:t>10</w:t>
            </w:r>
          </w:p>
        </w:tc>
        <w:tc>
          <w:tcPr>
            <w:tcW w:w="718" w:type="pct"/>
          </w:tcPr>
          <w:p w14:paraId="60130F16" w14:textId="77777777" w:rsidR="007D0519" w:rsidRDefault="00000000">
            <w:r>
              <w:t>-hiểu được thành phần, đặt tính, ưu điểm ,nhược điểm ,ứng dụng của các loại nhiên liệu tự nhiên.</w:t>
            </w:r>
          </w:p>
        </w:tc>
        <w:tc>
          <w:tcPr>
            <w:tcW w:w="468" w:type="pct"/>
          </w:tcPr>
          <w:p w14:paraId="56369D7A" w14:textId="77777777" w:rsidR="007D0519" w:rsidRDefault="00000000">
            <w:r>
              <w:t>CLO1</w:t>
            </w:r>
          </w:p>
          <w:p w14:paraId="08442D09" w14:textId="77777777" w:rsidR="007D0519" w:rsidRDefault="00000000">
            <w:r>
              <w:t>CLO2</w:t>
            </w:r>
          </w:p>
          <w:p w14:paraId="3A807255" w14:textId="77777777" w:rsidR="007D0519" w:rsidRDefault="00000000">
            <w:r>
              <w:t>CLO3</w:t>
            </w:r>
          </w:p>
          <w:p w14:paraId="6CAF0C54" w14:textId="77777777" w:rsidR="007D0519" w:rsidRDefault="00000000">
            <w:r>
              <w:t>CLO4</w:t>
            </w:r>
          </w:p>
          <w:p w14:paraId="1278F079" w14:textId="77777777" w:rsidR="007D0519" w:rsidRDefault="00000000">
            <w:r>
              <w:t>CLO5</w:t>
            </w:r>
          </w:p>
        </w:tc>
        <w:tc>
          <w:tcPr>
            <w:tcW w:w="527" w:type="pct"/>
          </w:tcPr>
          <w:p w14:paraId="44AE1278" w14:textId="77777777" w:rsidR="007D0519" w:rsidRDefault="00000000">
            <w:pPr>
              <w:spacing w:before="120" w:after="120"/>
            </w:pPr>
            <w:r>
              <w:t>Thuyết giảng;</w:t>
            </w:r>
          </w:p>
          <w:p w14:paraId="65076E7E" w14:textId="77777777" w:rsidR="007D0519" w:rsidRDefault="00000000">
            <w:pPr>
              <w:spacing w:before="120" w:after="120"/>
            </w:pPr>
            <w:r>
              <w:t xml:space="preserve">Đặt câu hỏi; </w:t>
            </w:r>
          </w:p>
          <w:p w14:paraId="6926BD00" w14:textId="77777777" w:rsidR="007D0519" w:rsidRDefault="00000000">
            <w:pPr>
              <w:spacing w:before="120" w:after="120"/>
            </w:pPr>
            <w:r>
              <w:t xml:space="preserve">Hướng dẫn thảo luận, làm việc nhóm; </w:t>
            </w:r>
          </w:p>
        </w:tc>
        <w:tc>
          <w:tcPr>
            <w:tcW w:w="577" w:type="pct"/>
          </w:tcPr>
          <w:p w14:paraId="0E2D920E" w14:textId="77777777" w:rsidR="007D0519" w:rsidRDefault="00000000">
            <w:pPr>
              <w:spacing w:before="120" w:after="120"/>
            </w:pPr>
            <w:r>
              <w:t>Nghe giảng;</w:t>
            </w:r>
          </w:p>
          <w:p w14:paraId="0548C987" w14:textId="77777777" w:rsidR="007D0519" w:rsidRDefault="00000000">
            <w:pPr>
              <w:spacing w:before="120" w:after="120"/>
            </w:pPr>
            <w:r>
              <w:t xml:space="preserve">Trả lời câu hỏi; </w:t>
            </w:r>
          </w:p>
          <w:p w14:paraId="5467FA7C" w14:textId="77777777" w:rsidR="007D0519" w:rsidRDefault="00000000">
            <w:pPr>
              <w:spacing w:before="120" w:after="120"/>
            </w:pPr>
            <w:r>
              <w:t xml:space="preserve">Thảo luận nhóm; </w:t>
            </w:r>
          </w:p>
          <w:p w14:paraId="34015AF6" w14:textId="77777777" w:rsidR="007D0519" w:rsidRDefault="00000000">
            <w:pPr>
              <w:spacing w:before="120" w:after="120"/>
            </w:pPr>
            <w:r>
              <w:t xml:space="preserve">Đọc tài liệu </w:t>
            </w:r>
          </w:p>
        </w:tc>
        <w:tc>
          <w:tcPr>
            <w:tcW w:w="439" w:type="pct"/>
          </w:tcPr>
          <w:p w14:paraId="330B6922" w14:textId="77777777" w:rsidR="007D0519" w:rsidRDefault="00000000">
            <w:r>
              <w:t>A2</w:t>
            </w:r>
          </w:p>
        </w:tc>
      </w:tr>
      <w:tr w:rsidR="007D0519" w14:paraId="3431327B" w14:textId="77777777">
        <w:tc>
          <w:tcPr>
            <w:tcW w:w="431" w:type="pct"/>
          </w:tcPr>
          <w:p w14:paraId="6FBADE98" w14:textId="77777777" w:rsidR="007D0519" w:rsidRDefault="00000000">
            <w:r>
              <w:t>4</w:t>
            </w:r>
          </w:p>
        </w:tc>
        <w:tc>
          <w:tcPr>
            <w:tcW w:w="1532" w:type="pct"/>
          </w:tcPr>
          <w:p w14:paraId="6EFA616E" w14:textId="77777777" w:rsidR="007D0519" w:rsidRDefault="00000000">
            <w:pPr>
              <w:pStyle w:val="Heading5"/>
              <w:shd w:val="clear" w:color="auto" w:fill="FFFFFF"/>
              <w:spacing w:before="0" w:beforeAutospacing="0" w:after="0" w:afterAutospacing="0"/>
              <w:textAlignment w:val="baseline"/>
              <w:rPr>
                <w:bCs w:val="0"/>
                <w:sz w:val="29"/>
                <w:szCs w:val="29"/>
              </w:rPr>
            </w:pPr>
            <w:r>
              <w:rPr>
                <w:rStyle w:val="Strong"/>
                <w:bCs/>
                <w:sz w:val="27"/>
                <w:szCs w:val="27"/>
              </w:rPr>
              <w:t>CHƯƠNG 4. DẦU BÔI TRƠN</w:t>
            </w:r>
          </w:p>
          <w:p w14:paraId="1678AEAD" w14:textId="77777777" w:rsidR="007D0519" w:rsidRDefault="00000000">
            <w:pPr>
              <w:pStyle w:val="TableParagraph"/>
              <w:tabs>
                <w:tab w:val="left" w:pos="343"/>
              </w:tabs>
              <w:spacing w:before="120" w:after="120"/>
              <w:rPr>
                <w:i/>
              </w:rPr>
            </w:pPr>
            <w:r>
              <w:t xml:space="preserve">I. </w:t>
            </w:r>
            <w:r>
              <w:rPr>
                <w:rStyle w:val="Emphasis"/>
                <w:i w:val="0"/>
                <w:sz w:val="23"/>
                <w:szCs w:val="23"/>
                <w:shd w:val="clear" w:color="auto" w:fill="FFFFFF"/>
              </w:rPr>
              <w:t>Ma sát và bôi trơn</w:t>
            </w:r>
          </w:p>
          <w:p w14:paraId="2ED1E41D" w14:textId="77777777" w:rsidR="007D0519" w:rsidRDefault="00000000">
            <w:pPr>
              <w:pStyle w:val="TableParagraph"/>
              <w:tabs>
                <w:tab w:val="left" w:pos="343"/>
              </w:tabs>
              <w:spacing w:before="120" w:after="120"/>
              <w:rPr>
                <w:rStyle w:val="Emphasis"/>
                <w:i w:val="0"/>
                <w:sz w:val="23"/>
                <w:szCs w:val="23"/>
                <w:shd w:val="clear" w:color="auto" w:fill="FFFFFF"/>
              </w:rPr>
            </w:pPr>
            <w:r>
              <w:t xml:space="preserve">II. </w:t>
            </w:r>
            <w:r>
              <w:rPr>
                <w:rStyle w:val="Emphasis"/>
                <w:sz w:val="23"/>
                <w:szCs w:val="23"/>
                <w:shd w:val="clear" w:color="auto" w:fill="FFFFFF"/>
              </w:rPr>
              <w:t> </w:t>
            </w:r>
            <w:r>
              <w:rPr>
                <w:rStyle w:val="Emphasis"/>
                <w:i w:val="0"/>
                <w:sz w:val="23"/>
                <w:szCs w:val="23"/>
                <w:shd w:val="clear" w:color="auto" w:fill="FFFFFF"/>
              </w:rPr>
              <w:t>Dầu bôi trơn</w:t>
            </w:r>
          </w:p>
          <w:p w14:paraId="4528E807" w14:textId="77777777" w:rsidR="007D0519" w:rsidRDefault="00000000">
            <w:pPr>
              <w:pStyle w:val="TableParagraph"/>
              <w:tabs>
                <w:tab w:val="left" w:pos="343"/>
              </w:tabs>
              <w:spacing w:before="120" w:after="120"/>
              <w:rPr>
                <w:rStyle w:val="Emphasis"/>
                <w:i w:val="0"/>
                <w:sz w:val="23"/>
                <w:szCs w:val="23"/>
                <w:shd w:val="clear" w:color="auto" w:fill="FFFFFF"/>
              </w:rPr>
            </w:pPr>
            <w:r>
              <w:t>III</w:t>
            </w:r>
            <w:r>
              <w:rPr>
                <w:i/>
              </w:rPr>
              <w:t xml:space="preserve">. </w:t>
            </w:r>
            <w:r>
              <w:rPr>
                <w:rStyle w:val="Emphasis"/>
                <w:i w:val="0"/>
                <w:sz w:val="23"/>
                <w:szCs w:val="23"/>
                <w:shd w:val="clear" w:color="auto" w:fill="FFFFFF"/>
              </w:rPr>
              <w:t> Tính năng kỹ thuật của dầu bôi trơn</w:t>
            </w:r>
          </w:p>
          <w:p w14:paraId="4D5A36EC" w14:textId="77777777" w:rsidR="007D0519" w:rsidRDefault="00000000">
            <w:pPr>
              <w:pStyle w:val="TableParagraph"/>
              <w:tabs>
                <w:tab w:val="left" w:pos="343"/>
              </w:tabs>
              <w:spacing w:before="120" w:after="120"/>
            </w:pPr>
            <w:r>
              <w:t>IV</w:t>
            </w:r>
            <w:r>
              <w:rPr>
                <w:i/>
              </w:rPr>
              <w:t xml:space="preserve">. </w:t>
            </w:r>
            <w:r>
              <w:rPr>
                <w:rStyle w:val="Emphasis"/>
                <w:i w:val="0"/>
                <w:sz w:val="23"/>
                <w:szCs w:val="23"/>
                <w:shd w:val="clear" w:color="auto" w:fill="FFFFFF"/>
              </w:rPr>
              <w:t>Sử dụng dầu</w:t>
            </w:r>
            <w:r>
              <w:rPr>
                <w:rStyle w:val="Emphasis"/>
                <w:sz w:val="23"/>
                <w:szCs w:val="23"/>
                <w:shd w:val="clear" w:color="auto" w:fill="FFFFFF"/>
              </w:rPr>
              <w:t xml:space="preserve"> </w:t>
            </w:r>
            <w:r>
              <w:rPr>
                <w:rStyle w:val="Emphasis"/>
                <w:i w:val="0"/>
                <w:sz w:val="23"/>
                <w:szCs w:val="23"/>
                <w:shd w:val="clear" w:color="auto" w:fill="FFFFFF"/>
              </w:rPr>
              <w:t>bôi trơn</w:t>
            </w:r>
          </w:p>
          <w:p w14:paraId="18F9E888" w14:textId="77777777" w:rsidR="007D0519" w:rsidRDefault="007D0519">
            <w:pPr>
              <w:pStyle w:val="TableParagraph"/>
              <w:tabs>
                <w:tab w:val="left" w:pos="343"/>
              </w:tabs>
              <w:spacing w:before="120" w:after="120"/>
              <w:rPr>
                <w:sz w:val="24"/>
                <w:szCs w:val="24"/>
              </w:rPr>
            </w:pPr>
          </w:p>
        </w:tc>
        <w:tc>
          <w:tcPr>
            <w:tcW w:w="308" w:type="pct"/>
          </w:tcPr>
          <w:p w14:paraId="465A795B" w14:textId="77777777" w:rsidR="007D0519" w:rsidRDefault="00000000">
            <w:pPr>
              <w:jc w:val="center"/>
            </w:pPr>
            <w:r>
              <w:t>8</w:t>
            </w:r>
          </w:p>
          <w:p w14:paraId="17EE6AA2" w14:textId="77777777" w:rsidR="007D0519" w:rsidRDefault="007D0519">
            <w:pPr>
              <w:jc w:val="center"/>
            </w:pPr>
          </w:p>
          <w:p w14:paraId="307D82C6" w14:textId="77777777" w:rsidR="007D0519" w:rsidRDefault="007D0519">
            <w:pPr>
              <w:jc w:val="center"/>
            </w:pPr>
          </w:p>
          <w:p w14:paraId="5A0EA910" w14:textId="77777777" w:rsidR="007D0519" w:rsidRDefault="007D0519">
            <w:pPr>
              <w:jc w:val="center"/>
            </w:pPr>
          </w:p>
          <w:p w14:paraId="7F78C16C" w14:textId="77777777" w:rsidR="007D0519" w:rsidRDefault="007D0519">
            <w:pPr>
              <w:jc w:val="center"/>
            </w:pPr>
          </w:p>
          <w:p w14:paraId="56A13AAD" w14:textId="77777777" w:rsidR="007D0519" w:rsidRDefault="007D0519">
            <w:pPr>
              <w:jc w:val="center"/>
            </w:pPr>
          </w:p>
          <w:p w14:paraId="0254F52A" w14:textId="77777777" w:rsidR="007D0519" w:rsidRDefault="007D0519">
            <w:pPr>
              <w:jc w:val="center"/>
            </w:pPr>
          </w:p>
          <w:p w14:paraId="104DF878" w14:textId="77777777" w:rsidR="007D0519" w:rsidRDefault="007D0519">
            <w:pPr>
              <w:jc w:val="center"/>
            </w:pPr>
          </w:p>
          <w:p w14:paraId="1A41CD85" w14:textId="77777777" w:rsidR="007D0519" w:rsidRDefault="007D0519">
            <w:pPr>
              <w:jc w:val="center"/>
            </w:pPr>
          </w:p>
          <w:p w14:paraId="69761B17" w14:textId="77777777" w:rsidR="007D0519" w:rsidRDefault="007D0519">
            <w:pPr>
              <w:jc w:val="center"/>
            </w:pPr>
          </w:p>
        </w:tc>
        <w:tc>
          <w:tcPr>
            <w:tcW w:w="718" w:type="pct"/>
          </w:tcPr>
          <w:p w14:paraId="72FA2EE6" w14:textId="77777777" w:rsidR="007D0519" w:rsidRDefault="007D0519">
            <w:pPr>
              <w:jc w:val="both"/>
            </w:pPr>
          </w:p>
          <w:p w14:paraId="02E61CD4" w14:textId="77777777" w:rsidR="007D0519" w:rsidRDefault="00000000">
            <w:pPr>
              <w:jc w:val="both"/>
            </w:pPr>
            <w:r>
              <w:t>-Những tính chất hoá lý của dầu bôi trơn sử dụng trong các máy móc, thiết bị nói chung và lĩnh vực ô tô nói riêng.</w:t>
            </w:r>
          </w:p>
          <w:p w14:paraId="50EC9A73" w14:textId="77777777" w:rsidR="007D0519" w:rsidRDefault="00000000">
            <w:pPr>
              <w:jc w:val="both"/>
            </w:pPr>
            <w:r>
              <w:t xml:space="preserve">-Công dụng của các nhiên liệu dầu bôi trơn và những ứng </w:t>
            </w:r>
            <w:r>
              <w:lastRenderedPageBreak/>
              <w:t>dụng của chúng.</w:t>
            </w:r>
          </w:p>
          <w:p w14:paraId="4CB58C8D" w14:textId="55A06EE7" w:rsidR="007D0519" w:rsidRDefault="00000000">
            <w:pPr>
              <w:jc w:val="both"/>
            </w:pPr>
            <w:r>
              <w:t>-Nguyên tắc chọn và sử dụng nhiên liệu mỡ nhờn hợp lý và hiệu quả kinh tế.</w:t>
            </w:r>
          </w:p>
        </w:tc>
        <w:tc>
          <w:tcPr>
            <w:tcW w:w="468" w:type="pct"/>
          </w:tcPr>
          <w:p w14:paraId="6BDDEE70" w14:textId="77777777" w:rsidR="007D0519" w:rsidRDefault="00000000">
            <w:r>
              <w:lastRenderedPageBreak/>
              <w:t>CLO1</w:t>
            </w:r>
          </w:p>
          <w:p w14:paraId="3C112A23" w14:textId="77777777" w:rsidR="007D0519" w:rsidRDefault="00000000">
            <w:r>
              <w:t>CLO2</w:t>
            </w:r>
          </w:p>
          <w:p w14:paraId="798A4678" w14:textId="77777777" w:rsidR="007D0519" w:rsidRDefault="00000000">
            <w:r>
              <w:t>CLO3</w:t>
            </w:r>
          </w:p>
          <w:p w14:paraId="48BE6DEB" w14:textId="77777777" w:rsidR="007D0519" w:rsidRDefault="00000000">
            <w:r>
              <w:t>CLO4</w:t>
            </w:r>
          </w:p>
          <w:p w14:paraId="4C8BA1D1" w14:textId="77777777" w:rsidR="007D0519" w:rsidRDefault="00000000">
            <w:r>
              <w:t>CLO5</w:t>
            </w:r>
          </w:p>
        </w:tc>
        <w:tc>
          <w:tcPr>
            <w:tcW w:w="527" w:type="pct"/>
          </w:tcPr>
          <w:p w14:paraId="23CBB9C7" w14:textId="77777777" w:rsidR="007D0519" w:rsidRDefault="00000000">
            <w:pPr>
              <w:spacing w:before="120" w:after="120"/>
            </w:pPr>
            <w:r>
              <w:t>Thuyết giảng;</w:t>
            </w:r>
          </w:p>
          <w:p w14:paraId="59A2BB84" w14:textId="77777777" w:rsidR="007D0519" w:rsidRDefault="00000000">
            <w:pPr>
              <w:spacing w:before="120" w:after="120"/>
            </w:pPr>
            <w:r>
              <w:t xml:space="preserve">Đặt câu hỏi; </w:t>
            </w:r>
          </w:p>
          <w:p w14:paraId="5300A7F2" w14:textId="77777777" w:rsidR="007D0519" w:rsidRDefault="00000000">
            <w:r>
              <w:t xml:space="preserve">Hướng dẫn thảo luận, làm việc nhóm; </w:t>
            </w:r>
          </w:p>
        </w:tc>
        <w:tc>
          <w:tcPr>
            <w:tcW w:w="577" w:type="pct"/>
          </w:tcPr>
          <w:p w14:paraId="5B37C574" w14:textId="77777777" w:rsidR="007D0519" w:rsidRDefault="00000000">
            <w:pPr>
              <w:spacing w:before="120" w:after="120"/>
            </w:pPr>
            <w:r>
              <w:t>Nghe giảng;</w:t>
            </w:r>
          </w:p>
          <w:p w14:paraId="059EEB7B" w14:textId="77777777" w:rsidR="007D0519" w:rsidRDefault="00000000">
            <w:pPr>
              <w:spacing w:before="120" w:after="120"/>
            </w:pPr>
            <w:r>
              <w:t xml:space="preserve">Trả lời câu hỏi; </w:t>
            </w:r>
          </w:p>
          <w:p w14:paraId="3CBC7638" w14:textId="77777777" w:rsidR="007D0519" w:rsidRDefault="00000000">
            <w:pPr>
              <w:spacing w:before="120" w:after="120"/>
            </w:pPr>
            <w:r>
              <w:t xml:space="preserve">Thảo luận nhóm; </w:t>
            </w:r>
          </w:p>
          <w:p w14:paraId="25102673" w14:textId="77777777" w:rsidR="007D0519" w:rsidRDefault="00000000">
            <w:r>
              <w:t xml:space="preserve">Đọc tài liệu </w:t>
            </w:r>
          </w:p>
          <w:p w14:paraId="779FD706" w14:textId="77777777" w:rsidR="007D0519" w:rsidRDefault="007D0519"/>
          <w:p w14:paraId="4A090BCC" w14:textId="77777777" w:rsidR="007D0519" w:rsidRDefault="007D0519"/>
          <w:p w14:paraId="58166C72" w14:textId="77777777" w:rsidR="007D0519" w:rsidRDefault="007D0519"/>
        </w:tc>
        <w:tc>
          <w:tcPr>
            <w:tcW w:w="439" w:type="pct"/>
          </w:tcPr>
          <w:p w14:paraId="6F4B3B5C" w14:textId="77777777" w:rsidR="007D0519" w:rsidRDefault="00000000">
            <w:r>
              <w:t>A2</w:t>
            </w:r>
          </w:p>
        </w:tc>
      </w:tr>
      <w:tr w:rsidR="007D0519" w14:paraId="5FA19998" w14:textId="77777777">
        <w:tc>
          <w:tcPr>
            <w:tcW w:w="431" w:type="pct"/>
          </w:tcPr>
          <w:p w14:paraId="5E6A6E7A" w14:textId="77777777" w:rsidR="007D0519" w:rsidRDefault="00000000">
            <w:r>
              <w:t>5</w:t>
            </w:r>
          </w:p>
        </w:tc>
        <w:tc>
          <w:tcPr>
            <w:tcW w:w="1532" w:type="pct"/>
          </w:tcPr>
          <w:p w14:paraId="341D1756" w14:textId="77777777" w:rsidR="007D0519" w:rsidRDefault="00000000">
            <w:pPr>
              <w:pStyle w:val="Heading5"/>
              <w:shd w:val="clear" w:color="auto" w:fill="FFFFFF"/>
              <w:spacing w:before="0" w:beforeAutospacing="0" w:after="0" w:afterAutospacing="0"/>
              <w:textAlignment w:val="baseline"/>
              <w:rPr>
                <w:b w:val="0"/>
                <w:bCs w:val="0"/>
                <w:sz w:val="29"/>
                <w:szCs w:val="29"/>
              </w:rPr>
            </w:pPr>
            <w:r>
              <w:rPr>
                <w:rStyle w:val="Strong"/>
                <w:b/>
                <w:bCs/>
                <w:sz w:val="27"/>
                <w:szCs w:val="27"/>
              </w:rPr>
              <w:t>CHƯƠNG 5. MỠ BÔI TRƠN</w:t>
            </w:r>
          </w:p>
          <w:p w14:paraId="5B150FFD" w14:textId="77777777" w:rsidR="007D0519" w:rsidRDefault="00000000">
            <w:pPr>
              <w:pStyle w:val="NormalWeb"/>
              <w:shd w:val="clear" w:color="auto" w:fill="FFFFFF"/>
              <w:spacing w:before="0" w:beforeAutospacing="0" w:after="0" w:afterAutospacing="0"/>
              <w:textAlignment w:val="baseline"/>
              <w:rPr>
                <w:i/>
                <w:sz w:val="23"/>
                <w:szCs w:val="23"/>
              </w:rPr>
            </w:pPr>
            <w:r>
              <w:rPr>
                <w:rStyle w:val="Emphasis"/>
                <w:i w:val="0"/>
                <w:sz w:val="23"/>
                <w:szCs w:val="23"/>
              </w:rPr>
              <w:t>1. Công dụng của mỡ bôi trơn</w:t>
            </w:r>
          </w:p>
          <w:p w14:paraId="52133D44" w14:textId="77777777" w:rsidR="007D0519" w:rsidRDefault="00000000">
            <w:pPr>
              <w:pStyle w:val="NormalWeb"/>
              <w:shd w:val="clear" w:color="auto" w:fill="FFFFFF"/>
              <w:spacing w:before="0" w:beforeAutospacing="0" w:after="0" w:afterAutospacing="0"/>
              <w:textAlignment w:val="baseline"/>
              <w:rPr>
                <w:i/>
                <w:sz w:val="23"/>
                <w:szCs w:val="23"/>
              </w:rPr>
            </w:pPr>
            <w:r>
              <w:rPr>
                <w:rStyle w:val="Emphasis"/>
                <w:i w:val="0"/>
                <w:sz w:val="23"/>
                <w:szCs w:val="23"/>
              </w:rPr>
              <w:t>2. Thành phần của mỡ</w:t>
            </w:r>
          </w:p>
          <w:p w14:paraId="47224A2C" w14:textId="77777777" w:rsidR="007D0519" w:rsidRDefault="00000000">
            <w:pPr>
              <w:pStyle w:val="NormalWeb"/>
              <w:shd w:val="clear" w:color="auto" w:fill="FFFFFF"/>
              <w:spacing w:before="0" w:beforeAutospacing="0" w:after="0" w:afterAutospacing="0"/>
              <w:textAlignment w:val="baseline"/>
              <w:rPr>
                <w:i/>
                <w:sz w:val="23"/>
                <w:szCs w:val="23"/>
              </w:rPr>
            </w:pPr>
            <w:r>
              <w:rPr>
                <w:rStyle w:val="Emphasis"/>
                <w:i w:val="0"/>
                <w:sz w:val="23"/>
                <w:szCs w:val="23"/>
              </w:rPr>
              <w:t>3. Phân loại mỡ bôi trơn</w:t>
            </w:r>
          </w:p>
          <w:p w14:paraId="0984461D" w14:textId="77777777" w:rsidR="007D0519" w:rsidRDefault="00000000">
            <w:pPr>
              <w:pStyle w:val="NormalWeb"/>
              <w:shd w:val="clear" w:color="auto" w:fill="FFFFFF"/>
              <w:spacing w:before="0" w:beforeAutospacing="0" w:after="0" w:afterAutospacing="0"/>
              <w:textAlignment w:val="baseline"/>
              <w:rPr>
                <w:i/>
                <w:sz w:val="23"/>
                <w:szCs w:val="23"/>
              </w:rPr>
            </w:pPr>
            <w:r>
              <w:rPr>
                <w:rStyle w:val="Emphasis"/>
                <w:i w:val="0"/>
                <w:sz w:val="23"/>
                <w:szCs w:val="23"/>
              </w:rPr>
              <w:t>4. Sử dụng mỡ bôi trơn</w:t>
            </w:r>
          </w:p>
          <w:p w14:paraId="32828EFE" w14:textId="77777777" w:rsidR="007D0519" w:rsidRDefault="007D0519">
            <w:pPr>
              <w:pStyle w:val="TableParagraph"/>
              <w:tabs>
                <w:tab w:val="left" w:pos="343"/>
              </w:tabs>
              <w:spacing w:before="120" w:after="120"/>
            </w:pPr>
          </w:p>
        </w:tc>
        <w:tc>
          <w:tcPr>
            <w:tcW w:w="308" w:type="pct"/>
          </w:tcPr>
          <w:p w14:paraId="55B4728D" w14:textId="77777777" w:rsidR="007D0519" w:rsidRDefault="00000000">
            <w:pPr>
              <w:jc w:val="center"/>
            </w:pPr>
            <w:r>
              <w:t>9</w:t>
            </w:r>
          </w:p>
        </w:tc>
        <w:tc>
          <w:tcPr>
            <w:tcW w:w="718" w:type="pct"/>
          </w:tcPr>
          <w:p w14:paraId="069B619E" w14:textId="77777777" w:rsidR="007D0519" w:rsidRDefault="00000000">
            <w:pPr>
              <w:jc w:val="both"/>
            </w:pPr>
            <w:r>
              <w:t>-hiểu được thành phần ,công dụng phân loại mỡ bôi trơn.</w:t>
            </w:r>
          </w:p>
        </w:tc>
        <w:tc>
          <w:tcPr>
            <w:tcW w:w="468" w:type="pct"/>
          </w:tcPr>
          <w:p w14:paraId="11FCAE70" w14:textId="77777777" w:rsidR="007D0519" w:rsidRDefault="00000000">
            <w:r>
              <w:t>CLO1</w:t>
            </w:r>
          </w:p>
          <w:p w14:paraId="25BCAF78" w14:textId="77777777" w:rsidR="007D0519" w:rsidRDefault="00000000">
            <w:r>
              <w:t>CLO2</w:t>
            </w:r>
          </w:p>
          <w:p w14:paraId="52A44B96" w14:textId="77777777" w:rsidR="007D0519" w:rsidRDefault="00000000">
            <w:r>
              <w:t>CLO3</w:t>
            </w:r>
          </w:p>
          <w:p w14:paraId="03F48DCA" w14:textId="77777777" w:rsidR="007D0519" w:rsidRDefault="00000000">
            <w:r>
              <w:t>CLO4</w:t>
            </w:r>
          </w:p>
          <w:p w14:paraId="57F03F1F" w14:textId="77777777" w:rsidR="007D0519" w:rsidRDefault="00000000">
            <w:r>
              <w:t>CLO5</w:t>
            </w:r>
          </w:p>
          <w:p w14:paraId="36B25FB4" w14:textId="77777777" w:rsidR="007D0519" w:rsidRDefault="00000000">
            <w:r>
              <w:t>CLO6</w:t>
            </w:r>
          </w:p>
        </w:tc>
        <w:tc>
          <w:tcPr>
            <w:tcW w:w="527" w:type="pct"/>
          </w:tcPr>
          <w:p w14:paraId="740E5541" w14:textId="77777777" w:rsidR="007D0519" w:rsidRDefault="00000000">
            <w:pPr>
              <w:spacing w:before="120" w:after="120"/>
            </w:pPr>
            <w:r>
              <w:t>Thuyết giảng;</w:t>
            </w:r>
          </w:p>
          <w:p w14:paraId="64E988C9" w14:textId="77777777" w:rsidR="007D0519" w:rsidRDefault="00000000">
            <w:pPr>
              <w:spacing w:before="120" w:after="120"/>
            </w:pPr>
            <w:r>
              <w:t xml:space="preserve">Đặt câu hỏi; </w:t>
            </w:r>
          </w:p>
          <w:p w14:paraId="6E316FB1" w14:textId="77777777" w:rsidR="007D0519" w:rsidRDefault="00000000">
            <w:r>
              <w:t xml:space="preserve">Hướng dẫn thảo luận, làm việc nhóm; </w:t>
            </w:r>
          </w:p>
        </w:tc>
        <w:tc>
          <w:tcPr>
            <w:tcW w:w="577" w:type="pct"/>
          </w:tcPr>
          <w:p w14:paraId="7996CFFC" w14:textId="77777777" w:rsidR="007D0519" w:rsidRDefault="00000000">
            <w:pPr>
              <w:spacing w:before="120" w:after="120"/>
            </w:pPr>
            <w:r>
              <w:t>Nghe giảng;</w:t>
            </w:r>
          </w:p>
          <w:p w14:paraId="29B5EBF6" w14:textId="77777777" w:rsidR="007D0519" w:rsidRDefault="00000000">
            <w:pPr>
              <w:spacing w:before="120" w:after="120"/>
            </w:pPr>
            <w:r>
              <w:t xml:space="preserve">Trả lời câu hỏi; </w:t>
            </w:r>
          </w:p>
          <w:p w14:paraId="432A081F" w14:textId="77777777" w:rsidR="007D0519" w:rsidRDefault="00000000">
            <w:pPr>
              <w:spacing w:before="120" w:after="120"/>
            </w:pPr>
            <w:r>
              <w:t xml:space="preserve">Thảo luận nhóm; </w:t>
            </w:r>
          </w:p>
          <w:p w14:paraId="3E86593D" w14:textId="77777777" w:rsidR="007D0519" w:rsidRDefault="00000000">
            <w:r>
              <w:t xml:space="preserve">Đọc tài liệu </w:t>
            </w:r>
          </w:p>
          <w:p w14:paraId="431A5A0B" w14:textId="77777777" w:rsidR="007D0519" w:rsidRDefault="007D0519">
            <w:pPr>
              <w:spacing w:before="120" w:after="120"/>
            </w:pPr>
          </w:p>
        </w:tc>
        <w:tc>
          <w:tcPr>
            <w:tcW w:w="439" w:type="pct"/>
          </w:tcPr>
          <w:p w14:paraId="64FD2C83" w14:textId="77777777" w:rsidR="007D0519" w:rsidRDefault="00000000">
            <w:r>
              <w:t>A3</w:t>
            </w:r>
          </w:p>
        </w:tc>
      </w:tr>
    </w:tbl>
    <w:p w14:paraId="558E4DA9" w14:textId="77777777" w:rsidR="007D0519" w:rsidRDefault="00000000">
      <w:pPr>
        <w:pStyle w:val="ListParagraph"/>
        <w:jc w:val="center"/>
        <w:rPr>
          <w:rFonts w:ascii="12" w:hAnsi="12"/>
          <w:b/>
        </w:rPr>
      </w:pPr>
      <w:r>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63"/>
        <w:gridCol w:w="711"/>
        <w:gridCol w:w="3210"/>
        <w:gridCol w:w="1996"/>
      </w:tblGrid>
      <w:tr w:rsidR="007D0519" w14:paraId="5735CE94" w14:textId="77777777">
        <w:trPr>
          <w:trHeight w:val="20"/>
        </w:trPr>
        <w:tc>
          <w:tcPr>
            <w:tcW w:w="298" w:type="pct"/>
            <w:vAlign w:val="center"/>
          </w:tcPr>
          <w:p w14:paraId="4F462662" w14:textId="77777777" w:rsidR="007D0519" w:rsidRDefault="00000000">
            <w:pPr>
              <w:spacing w:line="276" w:lineRule="auto"/>
              <w:rPr>
                <w:rFonts w:ascii="12" w:hAnsi="12"/>
                <w:b/>
              </w:rPr>
            </w:pPr>
            <w:r>
              <w:rPr>
                <w:rFonts w:ascii="12" w:hAnsi="12"/>
                <w:b/>
              </w:rPr>
              <w:t>TT</w:t>
            </w:r>
          </w:p>
        </w:tc>
        <w:tc>
          <w:tcPr>
            <w:tcW w:w="1421" w:type="pct"/>
            <w:vAlign w:val="center"/>
          </w:tcPr>
          <w:p w14:paraId="513B5D36" w14:textId="77777777" w:rsidR="007D0519" w:rsidRDefault="00000000">
            <w:pPr>
              <w:spacing w:line="276" w:lineRule="auto"/>
              <w:rPr>
                <w:rFonts w:ascii="12" w:hAnsi="12"/>
                <w:b/>
              </w:rPr>
            </w:pPr>
            <w:r>
              <w:rPr>
                <w:rFonts w:ascii="12" w:hAnsi="12"/>
                <w:b/>
              </w:rPr>
              <w:t>Tên tác giả</w:t>
            </w:r>
          </w:p>
        </w:tc>
        <w:tc>
          <w:tcPr>
            <w:tcW w:w="394" w:type="pct"/>
            <w:vAlign w:val="center"/>
          </w:tcPr>
          <w:p w14:paraId="6D73B1C3" w14:textId="77777777" w:rsidR="007D0519" w:rsidRDefault="00000000">
            <w:pPr>
              <w:spacing w:line="276" w:lineRule="auto"/>
              <w:rPr>
                <w:rFonts w:ascii="12" w:hAnsi="12"/>
                <w:b/>
              </w:rPr>
            </w:pPr>
            <w:r>
              <w:rPr>
                <w:rFonts w:ascii="12" w:hAnsi="12"/>
                <w:b/>
              </w:rPr>
              <w:t>Năm XB</w:t>
            </w:r>
          </w:p>
        </w:tc>
        <w:tc>
          <w:tcPr>
            <w:tcW w:w="1780" w:type="pct"/>
            <w:vAlign w:val="center"/>
          </w:tcPr>
          <w:p w14:paraId="0A777B2E" w14:textId="77777777" w:rsidR="007D0519" w:rsidRDefault="00000000">
            <w:pPr>
              <w:spacing w:line="276" w:lineRule="auto"/>
              <w:rPr>
                <w:rFonts w:ascii="12" w:hAnsi="12"/>
                <w:b/>
              </w:rPr>
            </w:pPr>
            <w:r>
              <w:rPr>
                <w:rFonts w:ascii="12" w:hAnsi="12"/>
                <w:b/>
              </w:rPr>
              <w:t>Tên sách, giáo trình,</w:t>
            </w:r>
          </w:p>
          <w:p w14:paraId="24BD5892" w14:textId="77777777" w:rsidR="007D0519" w:rsidRDefault="00000000">
            <w:pPr>
              <w:spacing w:line="276" w:lineRule="auto"/>
              <w:rPr>
                <w:rFonts w:ascii="12" w:hAnsi="12"/>
                <w:b/>
              </w:rPr>
            </w:pPr>
            <w:r>
              <w:rPr>
                <w:rFonts w:ascii="12" w:hAnsi="12"/>
                <w:b/>
              </w:rPr>
              <w:t>tên bài báo, văn bản</w:t>
            </w:r>
          </w:p>
        </w:tc>
        <w:tc>
          <w:tcPr>
            <w:tcW w:w="1107" w:type="pct"/>
            <w:vAlign w:val="center"/>
          </w:tcPr>
          <w:p w14:paraId="0EFBB01C" w14:textId="77777777" w:rsidR="007D0519" w:rsidRDefault="00000000">
            <w:pPr>
              <w:spacing w:line="276" w:lineRule="auto"/>
              <w:rPr>
                <w:rFonts w:ascii="12" w:hAnsi="12"/>
                <w:b/>
              </w:rPr>
            </w:pPr>
            <w:r>
              <w:rPr>
                <w:rFonts w:ascii="12" w:hAnsi="12"/>
                <w:b/>
              </w:rPr>
              <w:t>NXB, tên tạp chí/</w:t>
            </w:r>
          </w:p>
          <w:p w14:paraId="689FD831" w14:textId="77777777" w:rsidR="007D0519" w:rsidRDefault="00000000">
            <w:pPr>
              <w:spacing w:line="276" w:lineRule="auto"/>
              <w:rPr>
                <w:rFonts w:ascii="12" w:hAnsi="12"/>
                <w:b/>
              </w:rPr>
            </w:pPr>
            <w:r>
              <w:rPr>
                <w:rFonts w:ascii="12" w:hAnsi="12"/>
                <w:b/>
              </w:rPr>
              <w:t>nơi ban hành VB</w:t>
            </w:r>
          </w:p>
        </w:tc>
      </w:tr>
      <w:tr w:rsidR="007D0519" w14:paraId="52E41FC4" w14:textId="77777777">
        <w:trPr>
          <w:trHeight w:val="20"/>
        </w:trPr>
        <w:tc>
          <w:tcPr>
            <w:tcW w:w="298" w:type="pct"/>
            <w:vAlign w:val="center"/>
          </w:tcPr>
          <w:p w14:paraId="4642EA7E" w14:textId="77777777" w:rsidR="007D0519" w:rsidRDefault="007D0519">
            <w:pPr>
              <w:spacing w:line="276" w:lineRule="auto"/>
              <w:rPr>
                <w:rFonts w:ascii="12" w:hAnsi="12"/>
              </w:rPr>
            </w:pPr>
          </w:p>
        </w:tc>
        <w:tc>
          <w:tcPr>
            <w:tcW w:w="4702" w:type="pct"/>
            <w:gridSpan w:val="4"/>
            <w:vAlign w:val="center"/>
          </w:tcPr>
          <w:p w14:paraId="102ABEBD" w14:textId="77777777" w:rsidR="007D0519" w:rsidRDefault="00000000">
            <w:pPr>
              <w:spacing w:line="276" w:lineRule="auto"/>
              <w:rPr>
                <w:rFonts w:ascii="12" w:hAnsi="12"/>
              </w:rPr>
            </w:pPr>
            <w:r>
              <w:rPr>
                <w:rFonts w:ascii="12" w:hAnsi="12"/>
                <w:b/>
              </w:rPr>
              <w:t>Giáo trình chính</w:t>
            </w:r>
          </w:p>
        </w:tc>
      </w:tr>
      <w:tr w:rsidR="007D0519" w14:paraId="37605022" w14:textId="77777777">
        <w:trPr>
          <w:trHeight w:val="20"/>
        </w:trPr>
        <w:tc>
          <w:tcPr>
            <w:tcW w:w="298" w:type="pct"/>
            <w:vAlign w:val="center"/>
          </w:tcPr>
          <w:p w14:paraId="14A38A82" w14:textId="77777777" w:rsidR="007D0519" w:rsidRDefault="00000000">
            <w:pPr>
              <w:spacing w:line="276" w:lineRule="auto"/>
              <w:rPr>
                <w:rFonts w:ascii="12" w:hAnsi="12"/>
              </w:rPr>
            </w:pPr>
            <w:r>
              <w:rPr>
                <w:rFonts w:ascii="12" w:hAnsi="12"/>
              </w:rPr>
              <w:t>1</w:t>
            </w:r>
          </w:p>
        </w:tc>
        <w:tc>
          <w:tcPr>
            <w:tcW w:w="1421" w:type="pct"/>
            <w:vAlign w:val="center"/>
          </w:tcPr>
          <w:p w14:paraId="61054AB5" w14:textId="57AE7F5F" w:rsidR="007D0519" w:rsidRPr="001E3994" w:rsidRDefault="001E3994">
            <w:pPr>
              <w:spacing w:line="276" w:lineRule="auto"/>
              <w:rPr>
                <w:rFonts w:ascii="12" w:hAnsi="12"/>
                <w:lang w:val="en-US"/>
              </w:rPr>
            </w:pPr>
            <w:r>
              <w:rPr>
                <w:rFonts w:ascii="12" w:hAnsi="12"/>
                <w:lang w:val="en-US"/>
              </w:rPr>
              <w:t>Đỗ Dũng, Trần Thế San</w:t>
            </w:r>
          </w:p>
        </w:tc>
        <w:tc>
          <w:tcPr>
            <w:tcW w:w="394" w:type="pct"/>
            <w:vAlign w:val="center"/>
          </w:tcPr>
          <w:p w14:paraId="230FE569" w14:textId="5CF84B2F" w:rsidR="007D0519" w:rsidRDefault="007D0519">
            <w:pPr>
              <w:spacing w:line="276" w:lineRule="auto"/>
              <w:rPr>
                <w:rFonts w:ascii="12" w:hAnsi="12"/>
              </w:rPr>
            </w:pPr>
          </w:p>
        </w:tc>
        <w:tc>
          <w:tcPr>
            <w:tcW w:w="1780" w:type="pct"/>
            <w:vAlign w:val="center"/>
          </w:tcPr>
          <w:p w14:paraId="33E0B6F3" w14:textId="5CB8F8D9" w:rsidR="007D0519" w:rsidRPr="001E3994" w:rsidRDefault="001E3994">
            <w:pPr>
              <w:spacing w:line="276" w:lineRule="auto"/>
              <w:rPr>
                <w:rFonts w:ascii="12" w:hAnsi="12"/>
                <w:lang w:val="en-US"/>
              </w:rPr>
            </w:pPr>
            <w:r>
              <w:rPr>
                <w:rFonts w:ascii="12" w:hAnsi="12"/>
                <w:lang w:val="en-US"/>
              </w:rPr>
              <w:t>Sửa chữa - bảo trì động cơ Diesel</w:t>
            </w:r>
          </w:p>
        </w:tc>
        <w:tc>
          <w:tcPr>
            <w:tcW w:w="1107" w:type="pct"/>
            <w:vAlign w:val="center"/>
          </w:tcPr>
          <w:p w14:paraId="4ED75EE5" w14:textId="275A7ED3" w:rsidR="007D0519" w:rsidRPr="001E3994" w:rsidRDefault="001E3994">
            <w:pPr>
              <w:spacing w:line="276" w:lineRule="auto"/>
              <w:rPr>
                <w:rFonts w:ascii="12" w:hAnsi="12"/>
                <w:lang w:val="en-US"/>
              </w:rPr>
            </w:pPr>
            <w:r>
              <w:rPr>
                <w:rFonts w:ascii="12" w:hAnsi="12"/>
                <w:lang w:val="en-US"/>
              </w:rPr>
              <w:t>Khoa học &amp; Kỹ thuật</w:t>
            </w:r>
          </w:p>
        </w:tc>
      </w:tr>
      <w:tr w:rsidR="007D0519" w14:paraId="2C614E53" w14:textId="77777777">
        <w:trPr>
          <w:trHeight w:val="20"/>
        </w:trPr>
        <w:tc>
          <w:tcPr>
            <w:tcW w:w="298" w:type="pct"/>
            <w:vAlign w:val="center"/>
          </w:tcPr>
          <w:p w14:paraId="04EEF322" w14:textId="77777777" w:rsidR="007D0519" w:rsidRDefault="007D0519">
            <w:pPr>
              <w:spacing w:line="276" w:lineRule="auto"/>
              <w:rPr>
                <w:rFonts w:ascii="12" w:hAnsi="12"/>
              </w:rPr>
            </w:pPr>
          </w:p>
        </w:tc>
        <w:tc>
          <w:tcPr>
            <w:tcW w:w="4702" w:type="pct"/>
            <w:gridSpan w:val="4"/>
            <w:vAlign w:val="center"/>
          </w:tcPr>
          <w:p w14:paraId="5DF21D77" w14:textId="77777777" w:rsidR="007D0519" w:rsidRDefault="00000000">
            <w:pPr>
              <w:spacing w:line="276" w:lineRule="auto"/>
              <w:rPr>
                <w:rFonts w:ascii="12" w:hAnsi="12"/>
                <w:b/>
              </w:rPr>
            </w:pPr>
            <w:r>
              <w:rPr>
                <w:rFonts w:ascii="12" w:hAnsi="12"/>
                <w:b/>
              </w:rPr>
              <w:t>Sách, giáo trình tham khảo</w:t>
            </w:r>
          </w:p>
        </w:tc>
      </w:tr>
      <w:tr w:rsidR="007D0519" w14:paraId="434D0FE1" w14:textId="77777777">
        <w:trPr>
          <w:trHeight w:val="20"/>
        </w:trPr>
        <w:tc>
          <w:tcPr>
            <w:tcW w:w="298" w:type="pct"/>
            <w:vAlign w:val="center"/>
          </w:tcPr>
          <w:p w14:paraId="2C0695CD" w14:textId="77777777" w:rsidR="007D0519" w:rsidRDefault="00000000">
            <w:pPr>
              <w:spacing w:line="276" w:lineRule="auto"/>
              <w:rPr>
                <w:rFonts w:ascii="12" w:hAnsi="12"/>
              </w:rPr>
            </w:pPr>
            <w:r>
              <w:rPr>
                <w:rFonts w:ascii="12" w:hAnsi="12"/>
              </w:rPr>
              <w:t>2</w:t>
            </w:r>
          </w:p>
        </w:tc>
        <w:tc>
          <w:tcPr>
            <w:tcW w:w="1421" w:type="pct"/>
            <w:vAlign w:val="center"/>
          </w:tcPr>
          <w:p w14:paraId="13ADB689" w14:textId="77777777" w:rsidR="007D0519" w:rsidRDefault="00000000">
            <w:pPr>
              <w:spacing w:line="276" w:lineRule="auto"/>
              <w:rPr>
                <w:rFonts w:ascii="12" w:hAnsi="12"/>
              </w:rPr>
            </w:pPr>
            <w:r>
              <w:t>Lưu Văn Hy</w:t>
            </w:r>
          </w:p>
        </w:tc>
        <w:tc>
          <w:tcPr>
            <w:tcW w:w="394" w:type="pct"/>
            <w:vAlign w:val="center"/>
          </w:tcPr>
          <w:p w14:paraId="0A40702D" w14:textId="77777777" w:rsidR="007D0519" w:rsidRDefault="00000000">
            <w:pPr>
              <w:spacing w:line="276" w:lineRule="auto"/>
              <w:rPr>
                <w:rFonts w:ascii="12" w:hAnsi="12"/>
              </w:rPr>
            </w:pPr>
            <w:r>
              <w:t>2004</w:t>
            </w:r>
          </w:p>
        </w:tc>
        <w:tc>
          <w:tcPr>
            <w:tcW w:w="1780" w:type="pct"/>
            <w:vAlign w:val="center"/>
          </w:tcPr>
          <w:p w14:paraId="651C2FFC" w14:textId="77777777" w:rsidR="007D0519" w:rsidRDefault="00000000">
            <w:pPr>
              <w:tabs>
                <w:tab w:val="left" w:pos="285"/>
              </w:tabs>
              <w:spacing w:line="276" w:lineRule="auto"/>
              <w:rPr>
                <w:iCs/>
              </w:rPr>
            </w:pPr>
            <w:r>
              <w:t>Nhiên liệu dầu nhờn và chất thải</w:t>
            </w:r>
          </w:p>
        </w:tc>
        <w:tc>
          <w:tcPr>
            <w:tcW w:w="1107" w:type="pct"/>
            <w:vAlign w:val="center"/>
          </w:tcPr>
          <w:p w14:paraId="0569B4E3" w14:textId="77777777" w:rsidR="007D0519" w:rsidRDefault="00000000">
            <w:pPr>
              <w:spacing w:line="276" w:lineRule="auto"/>
              <w:rPr>
                <w:rFonts w:ascii="12" w:hAnsi="12"/>
              </w:rPr>
            </w:pPr>
            <w:r>
              <w:t>Hà Nội: Giao thông Vận tải</w:t>
            </w:r>
          </w:p>
        </w:tc>
      </w:tr>
      <w:tr w:rsidR="001E3994" w14:paraId="0D36B9FE" w14:textId="77777777">
        <w:trPr>
          <w:trHeight w:val="20"/>
        </w:trPr>
        <w:tc>
          <w:tcPr>
            <w:tcW w:w="298" w:type="pct"/>
            <w:vAlign w:val="center"/>
          </w:tcPr>
          <w:p w14:paraId="7E66F30A" w14:textId="488696A7" w:rsidR="001E3994" w:rsidRPr="001E3994" w:rsidRDefault="001E3994" w:rsidP="001E3994">
            <w:pPr>
              <w:spacing w:line="276" w:lineRule="auto"/>
              <w:rPr>
                <w:rFonts w:ascii="12" w:hAnsi="12"/>
                <w:lang w:val="en-US"/>
              </w:rPr>
            </w:pPr>
            <w:r>
              <w:rPr>
                <w:rFonts w:ascii="12" w:hAnsi="12"/>
                <w:lang w:val="en-US"/>
              </w:rPr>
              <w:t>3</w:t>
            </w:r>
          </w:p>
        </w:tc>
        <w:tc>
          <w:tcPr>
            <w:tcW w:w="1421" w:type="pct"/>
            <w:vAlign w:val="center"/>
          </w:tcPr>
          <w:p w14:paraId="4E86D1B3" w14:textId="7F81D150" w:rsidR="001E3994" w:rsidRDefault="001E3994" w:rsidP="001E3994">
            <w:pPr>
              <w:spacing w:line="276" w:lineRule="auto"/>
            </w:pPr>
            <w:r>
              <w:t>Trần Văn Triệu-Nguyễn Đài Lê</w:t>
            </w:r>
          </w:p>
        </w:tc>
        <w:tc>
          <w:tcPr>
            <w:tcW w:w="394" w:type="pct"/>
            <w:vAlign w:val="center"/>
          </w:tcPr>
          <w:p w14:paraId="25279EAA" w14:textId="3247F308" w:rsidR="001E3994" w:rsidRDefault="001E3994" w:rsidP="001E3994">
            <w:pPr>
              <w:spacing w:line="276" w:lineRule="auto"/>
              <w:rPr>
                <w:rFonts w:ascii="12" w:hAnsi="12"/>
              </w:rPr>
            </w:pPr>
            <w:r>
              <w:rPr>
                <w:rFonts w:ascii="12" w:hAnsi="12"/>
              </w:rPr>
              <w:t>2005</w:t>
            </w:r>
          </w:p>
        </w:tc>
        <w:tc>
          <w:tcPr>
            <w:tcW w:w="1780" w:type="pct"/>
            <w:vAlign w:val="center"/>
          </w:tcPr>
          <w:p w14:paraId="7BFEA30A" w14:textId="0D43553F" w:rsidR="001E3994" w:rsidRDefault="001E3994" w:rsidP="001E3994">
            <w:pPr>
              <w:tabs>
                <w:tab w:val="left" w:pos="285"/>
              </w:tabs>
              <w:spacing w:line="276" w:lineRule="auto"/>
              <w:rPr>
                <w:iCs/>
                <w:sz w:val="26"/>
                <w:szCs w:val="26"/>
                <w:lang w:val="pl-PL"/>
              </w:rPr>
            </w:pPr>
            <w:r>
              <w:rPr>
                <w:rFonts w:ascii="12" w:hAnsi="12"/>
              </w:rPr>
              <w:t>Nhiên liệu dầu mỡ</w:t>
            </w:r>
          </w:p>
        </w:tc>
        <w:tc>
          <w:tcPr>
            <w:tcW w:w="1107" w:type="pct"/>
            <w:vAlign w:val="center"/>
          </w:tcPr>
          <w:p w14:paraId="72C1BB2E" w14:textId="6B2A1578" w:rsidR="001E3994" w:rsidRDefault="001E3994" w:rsidP="001E3994">
            <w:pPr>
              <w:spacing w:line="276" w:lineRule="auto"/>
              <w:rPr>
                <w:sz w:val="26"/>
                <w:szCs w:val="26"/>
                <w:lang w:val="pl-PL"/>
              </w:rPr>
            </w:pPr>
            <w:r>
              <w:t>Nhà xuất bản Hà Nội.</w:t>
            </w:r>
          </w:p>
        </w:tc>
      </w:tr>
      <w:tr w:rsidR="001E3994" w14:paraId="01486791" w14:textId="77777777">
        <w:trPr>
          <w:trHeight w:val="20"/>
        </w:trPr>
        <w:tc>
          <w:tcPr>
            <w:tcW w:w="298" w:type="pct"/>
            <w:vAlign w:val="center"/>
          </w:tcPr>
          <w:p w14:paraId="0789F681" w14:textId="4EF139E2" w:rsidR="001E3994" w:rsidRPr="001E3994" w:rsidRDefault="001E3994" w:rsidP="001E3994">
            <w:pPr>
              <w:spacing w:line="276" w:lineRule="auto"/>
              <w:rPr>
                <w:rFonts w:ascii="12" w:hAnsi="12"/>
                <w:lang w:val="en-US"/>
              </w:rPr>
            </w:pPr>
            <w:r>
              <w:rPr>
                <w:rFonts w:ascii="12" w:hAnsi="12"/>
                <w:lang w:val="en-US"/>
              </w:rPr>
              <w:t>4</w:t>
            </w:r>
          </w:p>
        </w:tc>
        <w:tc>
          <w:tcPr>
            <w:tcW w:w="1421" w:type="pct"/>
            <w:vAlign w:val="center"/>
          </w:tcPr>
          <w:p w14:paraId="52C2734D" w14:textId="77777777" w:rsidR="001E3994" w:rsidRDefault="001E3994" w:rsidP="001E3994">
            <w:pPr>
              <w:spacing w:line="276" w:lineRule="auto"/>
              <w:rPr>
                <w:rFonts w:ascii="12" w:hAnsi="12"/>
              </w:rPr>
            </w:pPr>
            <w:r>
              <w:t>Nguyễn Lê Duy Khải</w:t>
            </w:r>
          </w:p>
        </w:tc>
        <w:tc>
          <w:tcPr>
            <w:tcW w:w="394" w:type="pct"/>
            <w:vAlign w:val="center"/>
          </w:tcPr>
          <w:p w14:paraId="08CE32E8" w14:textId="77777777" w:rsidR="001E3994" w:rsidRDefault="001E3994" w:rsidP="001E3994">
            <w:pPr>
              <w:spacing w:line="276" w:lineRule="auto"/>
              <w:rPr>
                <w:rFonts w:ascii="12" w:hAnsi="12"/>
              </w:rPr>
            </w:pPr>
            <w:r>
              <w:t>1983</w:t>
            </w:r>
          </w:p>
        </w:tc>
        <w:tc>
          <w:tcPr>
            <w:tcW w:w="1780" w:type="pct"/>
            <w:vAlign w:val="center"/>
          </w:tcPr>
          <w:p w14:paraId="6983B144" w14:textId="77777777" w:rsidR="001E3994" w:rsidRDefault="001E3994" w:rsidP="001E3994">
            <w:pPr>
              <w:spacing w:line="276" w:lineRule="auto"/>
              <w:rPr>
                <w:rFonts w:ascii="12" w:hAnsi="12"/>
                <w:iCs/>
              </w:rPr>
            </w:pPr>
            <w:r>
              <w:t>Dầu mỡ trong sản xuất và đời sống</w:t>
            </w:r>
          </w:p>
        </w:tc>
        <w:tc>
          <w:tcPr>
            <w:tcW w:w="1107" w:type="pct"/>
            <w:vAlign w:val="center"/>
          </w:tcPr>
          <w:p w14:paraId="7C346660" w14:textId="77777777" w:rsidR="001E3994" w:rsidRDefault="001E3994" w:rsidP="001E3994">
            <w:pPr>
              <w:spacing w:line="276" w:lineRule="auto"/>
              <w:rPr>
                <w:rFonts w:ascii="12" w:hAnsi="12"/>
              </w:rPr>
            </w:pPr>
            <w:r>
              <w:t>Tp. HCM : Nxb. Tp. HCM</w:t>
            </w:r>
          </w:p>
        </w:tc>
      </w:tr>
    </w:tbl>
    <w:p w14:paraId="51B9CE5C" w14:textId="77777777" w:rsidR="007D0519" w:rsidRDefault="007D0519">
      <w:pPr>
        <w:pStyle w:val="ListParagraph"/>
        <w:jc w:val="center"/>
        <w:rPr>
          <w:rFonts w:ascii="12" w:hAnsi="12"/>
          <w:b/>
        </w:rPr>
      </w:pPr>
    </w:p>
    <w:p w14:paraId="602E9176" w14:textId="77777777" w:rsidR="007D0519" w:rsidRDefault="007D0519">
      <w:pPr>
        <w:pStyle w:val="ListParagraph"/>
        <w:jc w:val="center"/>
        <w:rPr>
          <w:rFonts w:ascii="12" w:hAnsi="12"/>
          <w:b/>
        </w:rPr>
      </w:pPr>
    </w:p>
    <w:p w14:paraId="758F52B3" w14:textId="77777777" w:rsidR="007D0519" w:rsidRDefault="00000000">
      <w:pPr>
        <w:pStyle w:val="ListParagraph"/>
        <w:jc w:val="center"/>
        <w:rPr>
          <w:rFonts w:ascii="12" w:hAnsi="12"/>
          <w:b/>
        </w:rPr>
      </w:pPr>
      <w:r>
        <w:rPr>
          <w:rFonts w:ascii="12" w:hAnsi="12"/>
          <w:b/>
        </w:rPr>
        <w:t>Bảng 8.2. Danh mục địa chỉ website để tham khảo khi học HP</w:t>
      </w:r>
    </w:p>
    <w:tbl>
      <w:tblPr>
        <w:tblStyle w:val="TableGrid"/>
        <w:tblW w:w="5515" w:type="pct"/>
        <w:tblLook w:val="04A0" w:firstRow="1" w:lastRow="0" w:firstColumn="1" w:lastColumn="0" w:noHBand="0" w:noVBand="1"/>
      </w:tblPr>
      <w:tblGrid>
        <w:gridCol w:w="537"/>
        <w:gridCol w:w="751"/>
        <w:gridCol w:w="7908"/>
        <w:gridCol w:w="750"/>
      </w:tblGrid>
      <w:tr w:rsidR="007D0519" w14:paraId="4A4B0E91" w14:textId="77777777">
        <w:trPr>
          <w:trHeight w:val="349"/>
        </w:trPr>
        <w:tc>
          <w:tcPr>
            <w:tcW w:w="270" w:type="pct"/>
            <w:tcBorders>
              <w:top w:val="single" w:sz="4" w:space="0" w:color="auto"/>
              <w:left w:val="single" w:sz="4" w:space="0" w:color="auto"/>
              <w:bottom w:val="single" w:sz="4" w:space="0" w:color="auto"/>
              <w:right w:val="single" w:sz="4" w:space="0" w:color="auto"/>
            </w:tcBorders>
          </w:tcPr>
          <w:p w14:paraId="1664A061" w14:textId="77777777" w:rsidR="007D0519" w:rsidRDefault="00000000">
            <w:pPr>
              <w:pStyle w:val="ListParagraph"/>
              <w:ind w:left="0"/>
              <w:jc w:val="center"/>
              <w:rPr>
                <w:rFonts w:ascii="12" w:hAnsi="12"/>
                <w:b/>
                <w:lang w:val="fr-FR"/>
              </w:rPr>
            </w:pPr>
            <w:r>
              <w:rPr>
                <w:rFonts w:ascii="12" w:hAnsi="12"/>
                <w:b/>
                <w:lang w:val="fr-FR"/>
              </w:rPr>
              <w:t>TT</w:t>
            </w:r>
          </w:p>
        </w:tc>
        <w:tc>
          <w:tcPr>
            <w:tcW w:w="512" w:type="pct"/>
            <w:tcBorders>
              <w:top w:val="single" w:sz="4" w:space="0" w:color="auto"/>
              <w:left w:val="single" w:sz="4" w:space="0" w:color="auto"/>
              <w:bottom w:val="single" w:sz="4" w:space="0" w:color="auto"/>
              <w:right w:val="single" w:sz="4" w:space="0" w:color="auto"/>
            </w:tcBorders>
          </w:tcPr>
          <w:p w14:paraId="2D696CC0" w14:textId="77777777" w:rsidR="007D0519" w:rsidRDefault="00000000">
            <w:pPr>
              <w:pStyle w:val="ListParagraph"/>
              <w:ind w:left="0"/>
              <w:jc w:val="center"/>
              <w:rPr>
                <w:rFonts w:ascii="12" w:hAnsi="12"/>
                <w:b/>
                <w:lang w:val="fr-FR"/>
              </w:rPr>
            </w:pPr>
            <w:r>
              <w:rPr>
                <w:rFonts w:ascii="12" w:hAnsi="12"/>
                <w:b/>
                <w:lang w:val="fr-FR"/>
              </w:rPr>
              <w:t>Nội dung tham khảo</w:t>
            </w:r>
          </w:p>
        </w:tc>
        <w:tc>
          <w:tcPr>
            <w:tcW w:w="3841" w:type="pct"/>
            <w:tcBorders>
              <w:top w:val="single" w:sz="4" w:space="0" w:color="auto"/>
              <w:left w:val="single" w:sz="4" w:space="0" w:color="auto"/>
              <w:bottom w:val="single" w:sz="4" w:space="0" w:color="auto"/>
              <w:right w:val="single" w:sz="4" w:space="0" w:color="auto"/>
            </w:tcBorders>
          </w:tcPr>
          <w:p w14:paraId="407DCE7A" w14:textId="77777777" w:rsidR="007D0519" w:rsidRDefault="00000000">
            <w:pPr>
              <w:pStyle w:val="ListParagraph"/>
              <w:ind w:left="0"/>
              <w:jc w:val="center"/>
              <w:rPr>
                <w:rFonts w:ascii="12" w:hAnsi="12"/>
                <w:b/>
                <w:lang w:val="fr-FR"/>
              </w:rPr>
            </w:pPr>
            <w:r>
              <w:rPr>
                <w:rFonts w:ascii="12" w:hAnsi="12"/>
                <w:b/>
                <w:lang w:val="fr-FR"/>
              </w:rPr>
              <w:t>Link trang web</w:t>
            </w:r>
          </w:p>
        </w:tc>
        <w:tc>
          <w:tcPr>
            <w:tcW w:w="377" w:type="pct"/>
            <w:tcBorders>
              <w:top w:val="single" w:sz="4" w:space="0" w:color="auto"/>
              <w:left w:val="single" w:sz="4" w:space="0" w:color="auto"/>
              <w:bottom w:val="single" w:sz="4" w:space="0" w:color="auto"/>
              <w:right w:val="single" w:sz="4" w:space="0" w:color="auto"/>
            </w:tcBorders>
          </w:tcPr>
          <w:p w14:paraId="3566F829" w14:textId="77777777" w:rsidR="007D0519" w:rsidRDefault="00000000">
            <w:pPr>
              <w:pStyle w:val="ListParagraph"/>
              <w:ind w:left="0"/>
              <w:jc w:val="center"/>
              <w:rPr>
                <w:rFonts w:ascii="12" w:hAnsi="12"/>
                <w:b/>
                <w:lang w:val="fr-FR"/>
              </w:rPr>
            </w:pPr>
            <w:r>
              <w:rPr>
                <w:rFonts w:ascii="12" w:hAnsi="12"/>
                <w:b/>
                <w:lang w:val="fr-FR"/>
              </w:rPr>
              <w:t>Ngày cập nhật</w:t>
            </w:r>
          </w:p>
        </w:tc>
      </w:tr>
      <w:tr w:rsidR="007D0519" w14:paraId="25CF9440" w14:textId="77777777">
        <w:trPr>
          <w:trHeight w:val="936"/>
        </w:trPr>
        <w:tc>
          <w:tcPr>
            <w:tcW w:w="270" w:type="pct"/>
            <w:tcBorders>
              <w:top w:val="single" w:sz="4" w:space="0" w:color="auto"/>
              <w:left w:val="single" w:sz="4" w:space="0" w:color="auto"/>
              <w:bottom w:val="single" w:sz="4" w:space="0" w:color="auto"/>
              <w:right w:val="single" w:sz="4" w:space="0" w:color="auto"/>
            </w:tcBorders>
          </w:tcPr>
          <w:p w14:paraId="3C7AAA11" w14:textId="77777777" w:rsidR="007D0519" w:rsidRDefault="00000000">
            <w:pPr>
              <w:pStyle w:val="ListParagraph"/>
              <w:ind w:left="0"/>
              <w:jc w:val="center"/>
              <w:rPr>
                <w:rFonts w:ascii="12" w:hAnsi="12"/>
                <w:lang w:val="fr-FR"/>
              </w:rPr>
            </w:pPr>
            <w:r>
              <w:rPr>
                <w:rFonts w:ascii="12" w:hAnsi="12"/>
                <w:lang w:val="fr-FR"/>
              </w:rPr>
              <w:t>1</w:t>
            </w:r>
          </w:p>
        </w:tc>
        <w:tc>
          <w:tcPr>
            <w:tcW w:w="512" w:type="pct"/>
            <w:tcBorders>
              <w:top w:val="single" w:sz="4" w:space="0" w:color="auto"/>
              <w:left w:val="single" w:sz="4" w:space="0" w:color="auto"/>
              <w:bottom w:val="single" w:sz="4" w:space="0" w:color="auto"/>
              <w:right w:val="single" w:sz="4" w:space="0" w:color="auto"/>
            </w:tcBorders>
          </w:tcPr>
          <w:p w14:paraId="48DB1C67" w14:textId="77777777" w:rsidR="007D0519" w:rsidRDefault="00000000">
            <w:pPr>
              <w:pStyle w:val="ListParagraph"/>
              <w:ind w:left="0"/>
              <w:jc w:val="center"/>
              <w:rPr>
                <w:rFonts w:ascii="12" w:hAnsi="12"/>
                <w:lang w:val="fr-FR"/>
              </w:rPr>
            </w:pPr>
            <w:r>
              <w:rPr>
                <w:rFonts w:ascii="12" w:hAnsi="12"/>
                <w:lang w:val="fr-FR"/>
              </w:rPr>
              <w:t xml:space="preserve">Giáo trình nhiên liệu </w:t>
            </w:r>
            <w:r>
              <w:rPr>
                <w:rFonts w:ascii="12" w:hAnsi="12"/>
                <w:lang w:val="fr-FR"/>
              </w:rPr>
              <w:lastRenderedPageBreak/>
              <w:t>dầu mỡ</w:t>
            </w:r>
          </w:p>
        </w:tc>
        <w:tc>
          <w:tcPr>
            <w:tcW w:w="3841" w:type="pct"/>
            <w:tcBorders>
              <w:top w:val="single" w:sz="4" w:space="0" w:color="auto"/>
              <w:left w:val="single" w:sz="4" w:space="0" w:color="auto"/>
              <w:bottom w:val="single" w:sz="4" w:space="0" w:color="auto"/>
              <w:right w:val="single" w:sz="4" w:space="0" w:color="auto"/>
            </w:tcBorders>
          </w:tcPr>
          <w:p w14:paraId="18DD672C" w14:textId="77777777" w:rsidR="007D0519" w:rsidRDefault="00000000">
            <w:pPr>
              <w:pStyle w:val="ListParagraph"/>
              <w:ind w:left="0"/>
              <w:jc w:val="both"/>
              <w:rPr>
                <w:rFonts w:ascii="12" w:hAnsi="12"/>
                <w:lang w:val="fr-FR"/>
              </w:rPr>
            </w:pPr>
            <w:r>
              <w:rPr>
                <w:rFonts w:ascii="12" w:hAnsi="12"/>
                <w:lang w:val="fr-FR"/>
              </w:rPr>
              <w:lastRenderedPageBreak/>
              <w:t>https://drive.google.com/file/d/1p2Jrisfm9_NVre0ufefRWAdcQ7SEmLlY/view</w:t>
            </w:r>
          </w:p>
        </w:tc>
        <w:tc>
          <w:tcPr>
            <w:tcW w:w="377" w:type="pct"/>
            <w:tcBorders>
              <w:top w:val="single" w:sz="4" w:space="0" w:color="auto"/>
              <w:left w:val="single" w:sz="4" w:space="0" w:color="auto"/>
              <w:bottom w:val="single" w:sz="4" w:space="0" w:color="auto"/>
              <w:right w:val="single" w:sz="4" w:space="0" w:color="auto"/>
            </w:tcBorders>
          </w:tcPr>
          <w:p w14:paraId="00CBCEF7" w14:textId="77777777" w:rsidR="007D0519" w:rsidRDefault="007D0519">
            <w:pPr>
              <w:pStyle w:val="ListParagraph"/>
              <w:ind w:left="0"/>
              <w:jc w:val="center"/>
              <w:rPr>
                <w:rFonts w:ascii="12" w:hAnsi="12"/>
                <w:lang w:val="fr-FR"/>
              </w:rPr>
            </w:pPr>
          </w:p>
        </w:tc>
      </w:tr>
    </w:tbl>
    <w:p w14:paraId="4FFA14D8" w14:textId="77777777" w:rsidR="007D0519" w:rsidRDefault="007D0519">
      <w:pPr>
        <w:jc w:val="both"/>
        <w:rPr>
          <w:rFonts w:ascii="12" w:hAnsi="12"/>
          <w:b/>
          <w:lang w:val="fr-FR"/>
        </w:rPr>
      </w:pPr>
    </w:p>
    <w:p w14:paraId="1FAF21CC" w14:textId="77777777" w:rsidR="008F5374" w:rsidRDefault="008F5374" w:rsidP="008F5374">
      <w:pPr>
        <w:jc w:val="both"/>
        <w:rPr>
          <w:rFonts w:ascii="12" w:hAnsi="12"/>
          <w:b/>
          <w:lang w:val="fr-FR"/>
        </w:rPr>
      </w:pPr>
      <w:r>
        <w:rPr>
          <w:rFonts w:ascii="12" w:hAnsi="12"/>
          <w:b/>
          <w:lang w:val="fr-FR"/>
        </w:rPr>
        <w:t>9. Holistic Rubric</w:t>
      </w:r>
    </w:p>
    <w:p w14:paraId="1CB05A31" w14:textId="77777777" w:rsidR="008F5374" w:rsidRDefault="008F5374" w:rsidP="008F5374">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8F5374" w14:paraId="4199D98C" w14:textId="77777777" w:rsidTr="008F5374">
        <w:tc>
          <w:tcPr>
            <w:tcW w:w="798" w:type="dxa"/>
            <w:vMerge w:val="restart"/>
            <w:tcBorders>
              <w:top w:val="single" w:sz="4" w:space="0" w:color="auto"/>
              <w:left w:val="single" w:sz="4" w:space="0" w:color="auto"/>
              <w:bottom w:val="single" w:sz="4" w:space="0" w:color="auto"/>
              <w:right w:val="single" w:sz="4" w:space="0" w:color="auto"/>
            </w:tcBorders>
            <w:hideMark/>
          </w:tcPr>
          <w:p w14:paraId="3480BD6D" w14:textId="77777777" w:rsidR="008F5374" w:rsidRDefault="008F5374">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9EFDE35" w14:textId="77777777" w:rsidR="008F5374" w:rsidRDefault="008F5374">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122C6868" w14:textId="77777777" w:rsidR="008F5374" w:rsidRDefault="008F5374">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4CAE0664" w14:textId="77777777" w:rsidR="008F5374" w:rsidRDefault="008F5374">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4B381566" w14:textId="77777777" w:rsidR="008F5374" w:rsidRDefault="008F5374">
            <w:pPr>
              <w:jc w:val="center"/>
              <w:rPr>
                <w:b/>
                <w:sz w:val="22"/>
                <w:szCs w:val="22"/>
              </w:rPr>
            </w:pPr>
            <w:r>
              <w:rPr>
                <w:b/>
                <w:sz w:val="22"/>
                <w:szCs w:val="22"/>
              </w:rPr>
              <w:t>Trọng số</w:t>
            </w:r>
          </w:p>
        </w:tc>
      </w:tr>
      <w:tr w:rsidR="008F5374" w14:paraId="101AF0A1" w14:textId="77777777" w:rsidTr="008F5374">
        <w:tc>
          <w:tcPr>
            <w:tcW w:w="798" w:type="dxa"/>
            <w:vMerge/>
            <w:tcBorders>
              <w:top w:val="single" w:sz="4" w:space="0" w:color="auto"/>
              <w:left w:val="single" w:sz="4" w:space="0" w:color="auto"/>
              <w:bottom w:val="single" w:sz="4" w:space="0" w:color="auto"/>
              <w:right w:val="single" w:sz="4" w:space="0" w:color="auto"/>
            </w:tcBorders>
            <w:vAlign w:val="center"/>
            <w:hideMark/>
          </w:tcPr>
          <w:p w14:paraId="463BB47D" w14:textId="77777777" w:rsidR="008F5374" w:rsidRDefault="008F5374">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7B87F713" w14:textId="77777777" w:rsidR="008F5374" w:rsidRDefault="008F5374">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2A1E81AD" w14:textId="77777777" w:rsidR="008F5374" w:rsidRDefault="008F5374">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6F61815E" w14:textId="77777777" w:rsidR="008F5374" w:rsidRDefault="008F5374">
            <w:pPr>
              <w:spacing w:line="300" w:lineRule="auto"/>
              <w:jc w:val="center"/>
              <w:rPr>
                <w:b/>
                <w:bCs/>
                <w:sz w:val="22"/>
                <w:szCs w:val="22"/>
              </w:rPr>
            </w:pPr>
            <w:r>
              <w:rPr>
                <w:b/>
                <w:bCs/>
                <w:sz w:val="22"/>
                <w:szCs w:val="22"/>
              </w:rPr>
              <w:t>MỨC F</w:t>
            </w:r>
          </w:p>
          <w:p w14:paraId="0AACE3D8" w14:textId="77777777" w:rsidR="008F5374" w:rsidRDefault="008F5374">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AD9024" w14:textId="77777777" w:rsidR="008F5374" w:rsidRDefault="008F5374">
            <w:pPr>
              <w:spacing w:line="300" w:lineRule="auto"/>
              <w:jc w:val="center"/>
              <w:rPr>
                <w:b/>
                <w:bCs/>
                <w:sz w:val="22"/>
                <w:szCs w:val="22"/>
              </w:rPr>
            </w:pPr>
            <w:r>
              <w:rPr>
                <w:b/>
                <w:bCs/>
                <w:sz w:val="22"/>
                <w:szCs w:val="22"/>
              </w:rPr>
              <w:t>MỨC D</w:t>
            </w:r>
          </w:p>
          <w:p w14:paraId="0E7F712D" w14:textId="77777777" w:rsidR="008F5374" w:rsidRDefault="008F5374">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57263" w14:textId="77777777" w:rsidR="008F5374" w:rsidRDefault="008F5374">
            <w:pPr>
              <w:spacing w:line="300" w:lineRule="auto"/>
              <w:jc w:val="center"/>
              <w:rPr>
                <w:b/>
                <w:bCs/>
                <w:sz w:val="22"/>
                <w:szCs w:val="22"/>
              </w:rPr>
            </w:pPr>
            <w:r>
              <w:rPr>
                <w:b/>
                <w:bCs/>
                <w:sz w:val="22"/>
                <w:szCs w:val="22"/>
              </w:rPr>
              <w:t>MỨC C</w:t>
            </w:r>
          </w:p>
          <w:p w14:paraId="19A20BCC" w14:textId="77777777" w:rsidR="008F5374" w:rsidRDefault="008F5374">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B3DB0" w14:textId="77777777" w:rsidR="008F5374" w:rsidRDefault="008F5374">
            <w:pPr>
              <w:spacing w:line="300" w:lineRule="auto"/>
              <w:jc w:val="center"/>
              <w:rPr>
                <w:b/>
                <w:bCs/>
                <w:sz w:val="22"/>
                <w:szCs w:val="22"/>
              </w:rPr>
            </w:pPr>
            <w:r>
              <w:rPr>
                <w:b/>
                <w:bCs/>
                <w:sz w:val="22"/>
                <w:szCs w:val="22"/>
              </w:rPr>
              <w:t>MỨC B</w:t>
            </w:r>
          </w:p>
          <w:p w14:paraId="5C6A8C10" w14:textId="77777777" w:rsidR="008F5374" w:rsidRDefault="008F5374">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C16DA" w14:textId="77777777" w:rsidR="008F5374" w:rsidRDefault="008F5374">
            <w:pPr>
              <w:spacing w:line="300" w:lineRule="auto"/>
              <w:jc w:val="center"/>
              <w:rPr>
                <w:b/>
                <w:bCs/>
                <w:sz w:val="22"/>
                <w:szCs w:val="22"/>
              </w:rPr>
            </w:pPr>
            <w:r>
              <w:rPr>
                <w:b/>
                <w:bCs/>
                <w:sz w:val="22"/>
                <w:szCs w:val="22"/>
              </w:rPr>
              <w:t>MỨC A</w:t>
            </w:r>
          </w:p>
          <w:p w14:paraId="5F55AF9D" w14:textId="77777777" w:rsidR="008F5374" w:rsidRDefault="008F5374">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753F1524" w14:textId="77777777" w:rsidR="008F5374" w:rsidRDefault="008F5374">
            <w:pPr>
              <w:rPr>
                <w:b/>
                <w:sz w:val="22"/>
                <w:szCs w:val="22"/>
              </w:rPr>
            </w:pPr>
          </w:p>
        </w:tc>
      </w:tr>
      <w:tr w:rsidR="008F5374" w14:paraId="745AE456" w14:textId="77777777" w:rsidTr="008F5374">
        <w:tc>
          <w:tcPr>
            <w:tcW w:w="798" w:type="dxa"/>
            <w:tcBorders>
              <w:top w:val="single" w:sz="4" w:space="0" w:color="auto"/>
              <w:left w:val="single" w:sz="4" w:space="0" w:color="auto"/>
              <w:bottom w:val="single" w:sz="4" w:space="0" w:color="auto"/>
              <w:right w:val="single" w:sz="4" w:space="0" w:color="auto"/>
            </w:tcBorders>
          </w:tcPr>
          <w:p w14:paraId="748E0F5A" w14:textId="77777777" w:rsidR="008F5374" w:rsidRDefault="008F5374">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8EFD8C0" w14:textId="77777777" w:rsidR="008F5374" w:rsidRDefault="008F5374">
            <w:pPr>
              <w:rPr>
                <w:b/>
                <w:sz w:val="22"/>
                <w:szCs w:val="22"/>
              </w:rPr>
            </w:pPr>
            <w:r>
              <w:rPr>
                <w:b/>
                <w:sz w:val="22"/>
                <w:szCs w:val="22"/>
              </w:rPr>
              <w:t>Đánh giá chuyên cần</w:t>
            </w:r>
          </w:p>
        </w:tc>
      </w:tr>
      <w:tr w:rsidR="008F5374" w14:paraId="3C004AD0" w14:textId="77777777" w:rsidTr="008F5374">
        <w:tc>
          <w:tcPr>
            <w:tcW w:w="798" w:type="dxa"/>
            <w:tcBorders>
              <w:top w:val="single" w:sz="4" w:space="0" w:color="auto"/>
              <w:left w:val="single" w:sz="4" w:space="0" w:color="auto"/>
              <w:bottom w:val="single" w:sz="4" w:space="0" w:color="auto"/>
              <w:right w:val="single" w:sz="4" w:space="0" w:color="auto"/>
            </w:tcBorders>
          </w:tcPr>
          <w:p w14:paraId="7EE5176D" w14:textId="77777777" w:rsidR="008F5374" w:rsidRDefault="00511B01">
            <w:pPr>
              <w:rPr>
                <w:sz w:val="22"/>
                <w:szCs w:val="22"/>
                <w:lang w:val="en-US"/>
              </w:rPr>
            </w:pPr>
            <w:r>
              <w:rPr>
                <w:sz w:val="22"/>
                <w:szCs w:val="22"/>
                <w:lang w:val="en-US"/>
              </w:rPr>
              <w:t>CLO1</w:t>
            </w:r>
          </w:p>
          <w:p w14:paraId="2CBC5591" w14:textId="77777777" w:rsidR="00511B01" w:rsidRDefault="00511B01">
            <w:pPr>
              <w:rPr>
                <w:sz w:val="22"/>
                <w:szCs w:val="22"/>
                <w:lang w:val="en-US"/>
              </w:rPr>
            </w:pPr>
            <w:r>
              <w:rPr>
                <w:sz w:val="22"/>
                <w:szCs w:val="22"/>
                <w:lang w:val="en-US"/>
              </w:rPr>
              <w:t>CLO2</w:t>
            </w:r>
          </w:p>
          <w:p w14:paraId="5DF6A5FC" w14:textId="4CEC9FD4" w:rsidR="00511B01" w:rsidRPr="00511B01" w:rsidRDefault="00511B01">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5A4AA05E" w14:textId="77777777" w:rsidR="008F5374" w:rsidRDefault="008F5374">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7BF71E98" w14:textId="77777777" w:rsidR="008F5374" w:rsidRDefault="008F5374">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525DB55D" w14:textId="77777777" w:rsidR="008F5374" w:rsidRDefault="008F5374">
            <w:pPr>
              <w:rPr>
                <w:sz w:val="22"/>
                <w:szCs w:val="22"/>
              </w:rPr>
            </w:pPr>
            <w:r>
              <w:rPr>
                <w:sz w:val="22"/>
                <w:szCs w:val="22"/>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70038C45" w14:textId="77777777" w:rsidR="008F5374" w:rsidRDefault="008F5374">
            <w:pPr>
              <w:rPr>
                <w:sz w:val="22"/>
                <w:szCs w:val="22"/>
              </w:rPr>
            </w:pPr>
            <w:r>
              <w:rPr>
                <w:sz w:val="22"/>
                <w:szCs w:val="22"/>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53292AF3" w14:textId="77777777" w:rsidR="008F5374" w:rsidRDefault="008F5374">
            <w:pPr>
              <w:rPr>
                <w:sz w:val="22"/>
                <w:szCs w:val="22"/>
              </w:rPr>
            </w:pPr>
            <w:r>
              <w:rPr>
                <w:sz w:val="22"/>
                <w:szCs w:val="22"/>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6D619E17" w14:textId="77777777" w:rsidR="008F5374" w:rsidRDefault="008F5374">
            <w:pPr>
              <w:rPr>
                <w:sz w:val="22"/>
                <w:szCs w:val="22"/>
              </w:rPr>
            </w:pPr>
            <w:r>
              <w:rPr>
                <w:sz w:val="22"/>
                <w:szCs w:val="22"/>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54FAD52F" w14:textId="77777777" w:rsidR="008F5374" w:rsidRDefault="008F5374">
            <w:pPr>
              <w:rPr>
                <w:sz w:val="22"/>
                <w:szCs w:val="22"/>
              </w:rPr>
            </w:pPr>
            <w:r>
              <w:rPr>
                <w:sz w:val="22"/>
                <w:szCs w:val="22"/>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35D15D97" w14:textId="77777777" w:rsidR="008F5374" w:rsidRDefault="008F5374">
            <w:pPr>
              <w:rPr>
                <w:sz w:val="22"/>
                <w:szCs w:val="22"/>
              </w:rPr>
            </w:pPr>
            <w:r>
              <w:rPr>
                <w:sz w:val="22"/>
                <w:szCs w:val="22"/>
              </w:rPr>
              <w:t>10%</w:t>
            </w:r>
          </w:p>
        </w:tc>
      </w:tr>
      <w:tr w:rsidR="008F5374" w14:paraId="23057652" w14:textId="77777777" w:rsidTr="008F5374">
        <w:tc>
          <w:tcPr>
            <w:tcW w:w="798" w:type="dxa"/>
            <w:tcBorders>
              <w:top w:val="single" w:sz="4" w:space="0" w:color="auto"/>
              <w:left w:val="single" w:sz="4" w:space="0" w:color="auto"/>
              <w:bottom w:val="single" w:sz="4" w:space="0" w:color="auto"/>
              <w:right w:val="single" w:sz="4" w:space="0" w:color="auto"/>
            </w:tcBorders>
          </w:tcPr>
          <w:p w14:paraId="1B366D4E" w14:textId="77777777" w:rsidR="008F5374" w:rsidRDefault="00511B01">
            <w:pPr>
              <w:rPr>
                <w:sz w:val="22"/>
                <w:szCs w:val="22"/>
                <w:lang w:val="en-US"/>
              </w:rPr>
            </w:pPr>
            <w:r>
              <w:rPr>
                <w:sz w:val="22"/>
                <w:szCs w:val="22"/>
                <w:lang w:val="en-US"/>
              </w:rPr>
              <w:t>CLO3</w:t>
            </w:r>
          </w:p>
          <w:p w14:paraId="659A9DE4" w14:textId="77777777" w:rsidR="00511B01" w:rsidRDefault="00511B01">
            <w:pPr>
              <w:rPr>
                <w:sz w:val="22"/>
                <w:szCs w:val="22"/>
                <w:lang w:val="en-US"/>
              </w:rPr>
            </w:pPr>
            <w:r>
              <w:rPr>
                <w:sz w:val="22"/>
                <w:szCs w:val="22"/>
                <w:lang w:val="en-US"/>
              </w:rPr>
              <w:t>CLO6</w:t>
            </w:r>
          </w:p>
          <w:p w14:paraId="7242E90C" w14:textId="7A3530B6" w:rsidR="00511B01" w:rsidRPr="00511B01" w:rsidRDefault="00511B01">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0BF36940" w14:textId="77777777" w:rsidR="008F5374" w:rsidRDefault="008F5374">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14196158" w14:textId="77777777" w:rsidR="008F5374" w:rsidRDefault="008F5374">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2CB81D13" w14:textId="77777777" w:rsidR="008F5374" w:rsidRDefault="008F5374">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2E402CE8" w14:textId="77777777" w:rsidR="008F5374" w:rsidRDefault="008F5374">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6F07934D" w14:textId="77777777" w:rsidR="008F5374" w:rsidRDefault="008F5374">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10AAD4B5" w14:textId="77777777" w:rsidR="008F5374" w:rsidRDefault="008F5374">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04AECE3E" w14:textId="77777777" w:rsidR="008F5374" w:rsidRDefault="008F5374">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412AD3A0" w14:textId="77777777" w:rsidR="008F5374" w:rsidRDefault="008F5374">
            <w:pPr>
              <w:rPr>
                <w:sz w:val="22"/>
                <w:szCs w:val="22"/>
              </w:rPr>
            </w:pPr>
          </w:p>
        </w:tc>
      </w:tr>
      <w:tr w:rsidR="008F5374" w14:paraId="6E732DDA" w14:textId="77777777" w:rsidTr="008F5374">
        <w:tc>
          <w:tcPr>
            <w:tcW w:w="798" w:type="dxa"/>
            <w:tcBorders>
              <w:top w:val="single" w:sz="4" w:space="0" w:color="auto"/>
              <w:left w:val="single" w:sz="4" w:space="0" w:color="auto"/>
              <w:bottom w:val="single" w:sz="4" w:space="0" w:color="auto"/>
              <w:right w:val="single" w:sz="4" w:space="0" w:color="auto"/>
            </w:tcBorders>
          </w:tcPr>
          <w:p w14:paraId="2398EF6C" w14:textId="77777777" w:rsidR="008F5374" w:rsidRDefault="008F5374">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D25CE96" w14:textId="77777777" w:rsidR="008F5374" w:rsidRDefault="008F5374">
            <w:pPr>
              <w:rPr>
                <w:b/>
                <w:sz w:val="22"/>
                <w:szCs w:val="22"/>
              </w:rPr>
            </w:pPr>
            <w:r>
              <w:rPr>
                <w:b/>
                <w:sz w:val="22"/>
                <w:szCs w:val="22"/>
              </w:rPr>
              <w:t>Kiểm tra giữa kỳ</w:t>
            </w:r>
          </w:p>
        </w:tc>
      </w:tr>
      <w:tr w:rsidR="008F5374" w14:paraId="5EE2F50A" w14:textId="77777777" w:rsidTr="008F5374">
        <w:tc>
          <w:tcPr>
            <w:tcW w:w="798" w:type="dxa"/>
            <w:tcBorders>
              <w:top w:val="single" w:sz="4" w:space="0" w:color="auto"/>
              <w:left w:val="single" w:sz="4" w:space="0" w:color="auto"/>
              <w:bottom w:val="single" w:sz="4" w:space="0" w:color="auto"/>
              <w:right w:val="single" w:sz="4" w:space="0" w:color="auto"/>
            </w:tcBorders>
            <w:hideMark/>
          </w:tcPr>
          <w:p w14:paraId="53B2EA79" w14:textId="77777777" w:rsidR="008F5374" w:rsidRDefault="008F5374">
            <w:pPr>
              <w:rPr>
                <w:sz w:val="22"/>
                <w:szCs w:val="22"/>
              </w:rPr>
            </w:pPr>
            <w:r>
              <w:rPr>
                <w:sz w:val="22"/>
                <w:szCs w:val="22"/>
              </w:rPr>
              <w:t>CLO1</w:t>
            </w:r>
          </w:p>
          <w:p w14:paraId="11D9FB8D" w14:textId="77777777" w:rsidR="008F5374" w:rsidRDefault="008F5374">
            <w:pPr>
              <w:rPr>
                <w:sz w:val="22"/>
                <w:szCs w:val="22"/>
              </w:rPr>
            </w:pPr>
            <w:r>
              <w:rPr>
                <w:sz w:val="22"/>
                <w:szCs w:val="22"/>
              </w:rPr>
              <w:t>CLO2</w:t>
            </w:r>
          </w:p>
          <w:p w14:paraId="729410A9" w14:textId="77777777" w:rsidR="008F5374" w:rsidRDefault="008F5374">
            <w:pPr>
              <w:rPr>
                <w:sz w:val="22"/>
                <w:szCs w:val="22"/>
              </w:rPr>
            </w:pPr>
            <w:r>
              <w:rPr>
                <w:sz w:val="22"/>
                <w:szCs w:val="22"/>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086E44C6" w14:textId="77777777" w:rsidR="00511B01" w:rsidRPr="00511B01" w:rsidRDefault="00511B01" w:rsidP="00511B01">
            <w:pPr>
              <w:jc w:val="both"/>
              <w:rPr>
                <w:sz w:val="22"/>
                <w:szCs w:val="22"/>
              </w:rPr>
            </w:pPr>
            <w:r w:rsidRPr="00511B01">
              <w:rPr>
                <w:sz w:val="22"/>
                <w:szCs w:val="22"/>
              </w:rPr>
              <w:t xml:space="preserve">- Kiểm tra, tiểu luận; </w:t>
            </w:r>
          </w:p>
          <w:p w14:paraId="35500554" w14:textId="095122FF" w:rsidR="008F5374" w:rsidRDefault="00511B01" w:rsidP="00511B01">
            <w:pPr>
              <w:rPr>
                <w:sz w:val="22"/>
                <w:szCs w:val="22"/>
              </w:rPr>
            </w:pPr>
            <w:r w:rsidRPr="00511B01">
              <w:rPr>
                <w:sz w:val="22"/>
                <w:szCs w:val="22"/>
              </w:rPr>
              <w:t>- Thảo luận, phát biểu, bài tập.</w:t>
            </w:r>
          </w:p>
        </w:tc>
        <w:tc>
          <w:tcPr>
            <w:tcW w:w="780" w:type="dxa"/>
            <w:tcBorders>
              <w:top w:val="single" w:sz="4" w:space="0" w:color="auto"/>
              <w:left w:val="single" w:sz="4" w:space="0" w:color="auto"/>
              <w:bottom w:val="single" w:sz="4" w:space="0" w:color="auto"/>
              <w:right w:val="single" w:sz="4" w:space="0" w:color="auto"/>
            </w:tcBorders>
            <w:hideMark/>
          </w:tcPr>
          <w:p w14:paraId="59E92A93" w14:textId="77777777" w:rsidR="008F5374" w:rsidRDefault="008F5374">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6113390B" w14:textId="77777777" w:rsidR="008F5374" w:rsidRDefault="008F5374">
            <w:pPr>
              <w:rPr>
                <w:sz w:val="22"/>
                <w:szCs w:val="22"/>
              </w:rPr>
            </w:pPr>
            <w:r>
              <w:rPr>
                <w:sz w:val="22"/>
                <w:szCs w:val="22"/>
              </w:rPr>
              <w:t xml:space="preserve">Đạt được </w:t>
            </w:r>
          </w:p>
          <w:p w14:paraId="39804D90" w14:textId="77777777" w:rsidR="008F5374" w:rsidRDefault="008F5374">
            <w:pPr>
              <w:rPr>
                <w:sz w:val="22"/>
                <w:szCs w:val="22"/>
              </w:rPr>
            </w:pPr>
            <w:r>
              <w:rPr>
                <w:sz w:val="22"/>
                <w:szCs w:val="22"/>
              </w:rPr>
              <w:t xml:space="preserve">điểm &lt; 4,0 </w:t>
            </w:r>
          </w:p>
          <w:p w14:paraId="0A2C5CBD" w14:textId="77777777" w:rsidR="008F5374" w:rsidRDefault="008F5374">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62EE86D0" w14:textId="77777777" w:rsidR="008F5374" w:rsidRDefault="008F5374">
            <w:pPr>
              <w:rPr>
                <w:sz w:val="22"/>
                <w:szCs w:val="22"/>
              </w:rPr>
            </w:pPr>
            <w:r>
              <w:rPr>
                <w:sz w:val="22"/>
                <w:szCs w:val="22"/>
              </w:rPr>
              <w:t xml:space="preserve">Đạt được </w:t>
            </w:r>
          </w:p>
          <w:p w14:paraId="73B6D6B1" w14:textId="77777777" w:rsidR="008F5374" w:rsidRDefault="008F5374">
            <w:pPr>
              <w:rPr>
                <w:sz w:val="22"/>
                <w:szCs w:val="22"/>
              </w:rPr>
            </w:pPr>
            <w:r>
              <w:rPr>
                <w:sz w:val="22"/>
                <w:szCs w:val="22"/>
              </w:rPr>
              <w:t xml:space="preserve">điểm 4,0-5,4 theo  đáp án điểm kiểm </w:t>
            </w:r>
          </w:p>
          <w:p w14:paraId="48572B2D" w14:textId="77777777" w:rsidR="008F5374" w:rsidRDefault="008F5374">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53204652" w14:textId="77777777" w:rsidR="008F5374" w:rsidRDefault="008F5374">
            <w:pPr>
              <w:rPr>
                <w:sz w:val="22"/>
                <w:szCs w:val="22"/>
              </w:rPr>
            </w:pPr>
            <w:r>
              <w:rPr>
                <w:sz w:val="22"/>
                <w:szCs w:val="22"/>
              </w:rPr>
              <w:t xml:space="preserve">Đạt được </w:t>
            </w:r>
          </w:p>
          <w:p w14:paraId="1836A3FD" w14:textId="77777777" w:rsidR="008F5374" w:rsidRDefault="008F5374">
            <w:pPr>
              <w:rPr>
                <w:sz w:val="22"/>
                <w:szCs w:val="22"/>
              </w:rPr>
            </w:pPr>
            <w:r>
              <w:rPr>
                <w:sz w:val="22"/>
                <w:szCs w:val="22"/>
              </w:rPr>
              <w:t xml:space="preserve">điểm 5,5-6,9 theo  đáp án điểm kiểm </w:t>
            </w:r>
          </w:p>
          <w:p w14:paraId="033DDF7B" w14:textId="77777777" w:rsidR="008F5374" w:rsidRDefault="008F5374">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77B3187E" w14:textId="77777777" w:rsidR="008F5374" w:rsidRDefault="008F5374">
            <w:pPr>
              <w:rPr>
                <w:sz w:val="22"/>
                <w:szCs w:val="22"/>
              </w:rPr>
            </w:pPr>
            <w:r>
              <w:rPr>
                <w:sz w:val="22"/>
                <w:szCs w:val="22"/>
              </w:rPr>
              <w:t xml:space="preserve">Đạt được </w:t>
            </w:r>
          </w:p>
          <w:p w14:paraId="2CBF9D6D" w14:textId="77777777" w:rsidR="008F5374" w:rsidRDefault="008F5374">
            <w:pPr>
              <w:rPr>
                <w:sz w:val="22"/>
                <w:szCs w:val="22"/>
              </w:rPr>
            </w:pPr>
            <w:r>
              <w:rPr>
                <w:sz w:val="22"/>
                <w:szCs w:val="22"/>
              </w:rPr>
              <w:t xml:space="preserve">điểm 7,0-8,4 theo  đáp án điểm kiểm </w:t>
            </w:r>
          </w:p>
          <w:p w14:paraId="4E072E8C" w14:textId="77777777" w:rsidR="008F5374" w:rsidRDefault="008F5374">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0491836F" w14:textId="77777777" w:rsidR="008F5374" w:rsidRDefault="008F5374">
            <w:pPr>
              <w:rPr>
                <w:sz w:val="22"/>
                <w:szCs w:val="22"/>
              </w:rPr>
            </w:pPr>
            <w:r>
              <w:rPr>
                <w:sz w:val="22"/>
                <w:szCs w:val="22"/>
              </w:rPr>
              <w:t xml:space="preserve">Đạt được </w:t>
            </w:r>
          </w:p>
          <w:p w14:paraId="5D6BF33E" w14:textId="77777777" w:rsidR="008F5374" w:rsidRDefault="008F5374">
            <w:pPr>
              <w:rPr>
                <w:sz w:val="22"/>
                <w:szCs w:val="22"/>
              </w:rPr>
            </w:pPr>
            <w:r>
              <w:rPr>
                <w:sz w:val="22"/>
                <w:szCs w:val="22"/>
              </w:rPr>
              <w:t xml:space="preserve">điểm &gt; 8,5 theo  đáp án điểm kiểm </w:t>
            </w:r>
          </w:p>
          <w:p w14:paraId="115F7B07" w14:textId="77777777" w:rsidR="008F5374" w:rsidRDefault="008F5374">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16FF656E" w14:textId="77777777" w:rsidR="008F5374" w:rsidRDefault="008F5374">
            <w:pPr>
              <w:rPr>
                <w:sz w:val="22"/>
                <w:szCs w:val="22"/>
              </w:rPr>
            </w:pPr>
            <w:r>
              <w:rPr>
                <w:sz w:val="22"/>
                <w:szCs w:val="22"/>
              </w:rPr>
              <w:t>30%</w:t>
            </w:r>
          </w:p>
        </w:tc>
      </w:tr>
      <w:tr w:rsidR="008F5374" w14:paraId="373D458D" w14:textId="77777777" w:rsidTr="008F5374">
        <w:tc>
          <w:tcPr>
            <w:tcW w:w="798" w:type="dxa"/>
            <w:tcBorders>
              <w:top w:val="single" w:sz="4" w:space="0" w:color="auto"/>
              <w:left w:val="single" w:sz="4" w:space="0" w:color="auto"/>
              <w:bottom w:val="single" w:sz="4" w:space="0" w:color="auto"/>
              <w:right w:val="single" w:sz="4" w:space="0" w:color="auto"/>
            </w:tcBorders>
          </w:tcPr>
          <w:p w14:paraId="43DF76CB" w14:textId="77777777" w:rsidR="008F5374" w:rsidRDefault="008F5374">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6EDD34BE" w14:textId="77777777" w:rsidR="008F5374" w:rsidRDefault="008F5374">
            <w:pPr>
              <w:rPr>
                <w:sz w:val="22"/>
                <w:szCs w:val="22"/>
              </w:rPr>
            </w:pPr>
            <w:r>
              <w:rPr>
                <w:b/>
                <w:sz w:val="22"/>
                <w:szCs w:val="22"/>
              </w:rPr>
              <w:t>Kiểm tra cuối kỳ</w:t>
            </w:r>
          </w:p>
        </w:tc>
      </w:tr>
      <w:tr w:rsidR="008F5374" w14:paraId="6EB0491B" w14:textId="77777777" w:rsidTr="008F5374">
        <w:tc>
          <w:tcPr>
            <w:tcW w:w="798" w:type="dxa"/>
            <w:tcBorders>
              <w:top w:val="single" w:sz="4" w:space="0" w:color="auto"/>
              <w:left w:val="single" w:sz="4" w:space="0" w:color="auto"/>
              <w:bottom w:val="single" w:sz="4" w:space="0" w:color="auto"/>
              <w:right w:val="single" w:sz="4" w:space="0" w:color="auto"/>
            </w:tcBorders>
            <w:hideMark/>
          </w:tcPr>
          <w:p w14:paraId="1434BBD6" w14:textId="77777777" w:rsidR="008F5374" w:rsidRDefault="008F5374">
            <w:pPr>
              <w:rPr>
                <w:sz w:val="22"/>
                <w:szCs w:val="22"/>
              </w:rPr>
            </w:pPr>
            <w:r>
              <w:rPr>
                <w:sz w:val="22"/>
                <w:szCs w:val="22"/>
              </w:rPr>
              <w:t>CLO2</w:t>
            </w:r>
          </w:p>
          <w:p w14:paraId="1D9E9ACA" w14:textId="77777777" w:rsidR="008F5374" w:rsidRDefault="008F5374">
            <w:pPr>
              <w:rPr>
                <w:sz w:val="22"/>
                <w:szCs w:val="22"/>
              </w:rPr>
            </w:pPr>
            <w:r>
              <w:rPr>
                <w:sz w:val="22"/>
                <w:szCs w:val="22"/>
              </w:rPr>
              <w:t>CLO3</w:t>
            </w:r>
          </w:p>
          <w:p w14:paraId="550D4EA6" w14:textId="77777777" w:rsidR="00511B01" w:rsidRDefault="00511B01">
            <w:pPr>
              <w:rPr>
                <w:sz w:val="22"/>
                <w:szCs w:val="22"/>
                <w:lang w:val="en-US"/>
              </w:rPr>
            </w:pPr>
            <w:r>
              <w:rPr>
                <w:sz w:val="22"/>
                <w:szCs w:val="22"/>
                <w:lang w:val="en-US"/>
              </w:rPr>
              <w:t>CLO4</w:t>
            </w:r>
          </w:p>
          <w:p w14:paraId="238661E5" w14:textId="77777777" w:rsidR="00511B01" w:rsidRDefault="00511B01">
            <w:pPr>
              <w:rPr>
                <w:sz w:val="22"/>
                <w:szCs w:val="22"/>
                <w:lang w:val="en-US"/>
              </w:rPr>
            </w:pPr>
            <w:r>
              <w:rPr>
                <w:sz w:val="22"/>
                <w:szCs w:val="22"/>
                <w:lang w:val="en-US"/>
              </w:rPr>
              <w:t>CLO5</w:t>
            </w:r>
          </w:p>
          <w:p w14:paraId="4616C78D" w14:textId="7F48B64B" w:rsidR="00511B01" w:rsidRPr="00511B01" w:rsidRDefault="00511B01">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72F238A6" w14:textId="7518BF14" w:rsidR="008F5374" w:rsidRDefault="008F5374">
            <w:pPr>
              <w:rPr>
                <w:sz w:val="22"/>
                <w:szCs w:val="22"/>
              </w:rPr>
            </w:pPr>
            <w:r>
              <w:rPr>
                <w:sz w:val="22"/>
                <w:szCs w:val="22"/>
              </w:rPr>
              <w:t xml:space="preserve">Đề thi theo hình thức thi </w:t>
            </w:r>
            <w:r w:rsidR="006404CE">
              <w:rPr>
                <w:bCs/>
                <w:lang w:val="en-US"/>
              </w:rPr>
              <w:t>tiểu luận và báo cáo</w:t>
            </w:r>
          </w:p>
        </w:tc>
        <w:tc>
          <w:tcPr>
            <w:tcW w:w="780" w:type="dxa"/>
            <w:tcBorders>
              <w:top w:val="single" w:sz="4" w:space="0" w:color="auto"/>
              <w:left w:val="single" w:sz="4" w:space="0" w:color="auto"/>
              <w:bottom w:val="single" w:sz="4" w:space="0" w:color="auto"/>
              <w:right w:val="single" w:sz="4" w:space="0" w:color="auto"/>
            </w:tcBorders>
            <w:hideMark/>
          </w:tcPr>
          <w:p w14:paraId="51741CA2" w14:textId="77777777" w:rsidR="008F5374" w:rsidRDefault="008F5374">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6E7B5514" w14:textId="77777777" w:rsidR="008F5374" w:rsidRDefault="008F5374">
            <w:pPr>
              <w:rPr>
                <w:sz w:val="22"/>
                <w:szCs w:val="22"/>
              </w:rPr>
            </w:pPr>
            <w:r>
              <w:rPr>
                <w:sz w:val="22"/>
                <w:szCs w:val="22"/>
              </w:rPr>
              <w:t xml:space="preserve">Đạt được </w:t>
            </w:r>
          </w:p>
          <w:p w14:paraId="0C7BE57E" w14:textId="77777777" w:rsidR="008F5374" w:rsidRDefault="008F5374">
            <w:pPr>
              <w:rPr>
                <w:sz w:val="22"/>
                <w:szCs w:val="22"/>
              </w:rPr>
            </w:pPr>
            <w:r>
              <w:rPr>
                <w:sz w:val="22"/>
                <w:szCs w:val="22"/>
              </w:rPr>
              <w:t xml:space="preserve">điểm &lt; 4,0 </w:t>
            </w:r>
          </w:p>
          <w:p w14:paraId="081FC4C1" w14:textId="77777777" w:rsidR="008F5374" w:rsidRDefault="008F5374">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45CBD982" w14:textId="77777777" w:rsidR="008F5374" w:rsidRDefault="008F5374">
            <w:pPr>
              <w:rPr>
                <w:sz w:val="22"/>
                <w:szCs w:val="22"/>
              </w:rPr>
            </w:pPr>
            <w:r>
              <w:rPr>
                <w:sz w:val="22"/>
                <w:szCs w:val="22"/>
              </w:rPr>
              <w:t xml:space="preserve">Đạt được </w:t>
            </w:r>
          </w:p>
          <w:p w14:paraId="38642F50" w14:textId="77777777" w:rsidR="008F5374" w:rsidRDefault="008F5374">
            <w:pPr>
              <w:rPr>
                <w:sz w:val="22"/>
                <w:szCs w:val="22"/>
              </w:rPr>
            </w:pPr>
            <w:r>
              <w:rPr>
                <w:sz w:val="22"/>
                <w:szCs w:val="22"/>
              </w:rPr>
              <w:t xml:space="preserve">điểm 4,0-5,4 theo  đáp án điểm kiểm </w:t>
            </w:r>
          </w:p>
          <w:p w14:paraId="7677D6CB" w14:textId="77777777" w:rsidR="008F5374" w:rsidRDefault="008F5374">
            <w:pPr>
              <w:rPr>
                <w:sz w:val="22"/>
                <w:szCs w:val="22"/>
              </w:rPr>
            </w:pPr>
            <w:r>
              <w:rPr>
                <w:sz w:val="22"/>
                <w:szCs w:val="22"/>
              </w:rPr>
              <w:lastRenderedPageBreak/>
              <w:t>tra</w:t>
            </w:r>
          </w:p>
        </w:tc>
        <w:tc>
          <w:tcPr>
            <w:tcW w:w="1134" w:type="dxa"/>
            <w:tcBorders>
              <w:top w:val="single" w:sz="4" w:space="0" w:color="auto"/>
              <w:left w:val="single" w:sz="4" w:space="0" w:color="auto"/>
              <w:bottom w:val="single" w:sz="4" w:space="0" w:color="auto"/>
              <w:right w:val="single" w:sz="4" w:space="0" w:color="auto"/>
            </w:tcBorders>
            <w:hideMark/>
          </w:tcPr>
          <w:p w14:paraId="6E781591" w14:textId="77777777" w:rsidR="008F5374" w:rsidRDefault="008F5374">
            <w:pPr>
              <w:rPr>
                <w:sz w:val="22"/>
                <w:szCs w:val="22"/>
              </w:rPr>
            </w:pPr>
            <w:r>
              <w:rPr>
                <w:sz w:val="22"/>
                <w:szCs w:val="22"/>
              </w:rPr>
              <w:lastRenderedPageBreak/>
              <w:t xml:space="preserve">Đạt được </w:t>
            </w:r>
          </w:p>
          <w:p w14:paraId="0FE04434" w14:textId="77777777" w:rsidR="008F5374" w:rsidRDefault="008F5374">
            <w:pPr>
              <w:rPr>
                <w:sz w:val="22"/>
                <w:szCs w:val="22"/>
              </w:rPr>
            </w:pPr>
            <w:r>
              <w:rPr>
                <w:sz w:val="22"/>
                <w:szCs w:val="22"/>
              </w:rPr>
              <w:t xml:space="preserve">điểm 5,5-6,9 theo  đáp án điểm kiểm </w:t>
            </w:r>
          </w:p>
          <w:p w14:paraId="29A5415B" w14:textId="77777777" w:rsidR="008F5374" w:rsidRDefault="008F5374">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43C8F7F5" w14:textId="77777777" w:rsidR="008F5374" w:rsidRDefault="008F5374">
            <w:pPr>
              <w:rPr>
                <w:sz w:val="22"/>
                <w:szCs w:val="22"/>
              </w:rPr>
            </w:pPr>
            <w:r>
              <w:rPr>
                <w:sz w:val="22"/>
                <w:szCs w:val="22"/>
              </w:rPr>
              <w:t xml:space="preserve">Đạt được </w:t>
            </w:r>
          </w:p>
          <w:p w14:paraId="0FDD38D0" w14:textId="77777777" w:rsidR="008F5374" w:rsidRDefault="008F5374">
            <w:pPr>
              <w:rPr>
                <w:sz w:val="22"/>
                <w:szCs w:val="22"/>
              </w:rPr>
            </w:pPr>
            <w:r>
              <w:rPr>
                <w:sz w:val="22"/>
                <w:szCs w:val="22"/>
              </w:rPr>
              <w:t xml:space="preserve">điểm 7,0-8,4 theo  đáp án điểm kiểm </w:t>
            </w:r>
          </w:p>
          <w:p w14:paraId="34D94FFE" w14:textId="77777777" w:rsidR="008F5374" w:rsidRDefault="008F5374">
            <w:pPr>
              <w:rPr>
                <w:sz w:val="22"/>
                <w:szCs w:val="22"/>
              </w:rPr>
            </w:pPr>
            <w:r>
              <w:rPr>
                <w:sz w:val="22"/>
                <w:szCs w:val="22"/>
              </w:rPr>
              <w:lastRenderedPageBreak/>
              <w:t>tra</w:t>
            </w:r>
          </w:p>
        </w:tc>
        <w:tc>
          <w:tcPr>
            <w:tcW w:w="992" w:type="dxa"/>
            <w:tcBorders>
              <w:top w:val="single" w:sz="4" w:space="0" w:color="auto"/>
              <w:left w:val="single" w:sz="4" w:space="0" w:color="auto"/>
              <w:bottom w:val="single" w:sz="4" w:space="0" w:color="auto"/>
              <w:right w:val="single" w:sz="4" w:space="0" w:color="auto"/>
            </w:tcBorders>
            <w:hideMark/>
          </w:tcPr>
          <w:p w14:paraId="0FDE813E" w14:textId="77777777" w:rsidR="008F5374" w:rsidRDefault="008F5374">
            <w:pPr>
              <w:rPr>
                <w:sz w:val="22"/>
                <w:szCs w:val="22"/>
              </w:rPr>
            </w:pPr>
            <w:r>
              <w:rPr>
                <w:sz w:val="22"/>
                <w:szCs w:val="22"/>
              </w:rPr>
              <w:lastRenderedPageBreak/>
              <w:t xml:space="preserve">Đạt được </w:t>
            </w:r>
          </w:p>
          <w:p w14:paraId="6610E350" w14:textId="77777777" w:rsidR="008F5374" w:rsidRDefault="008F5374">
            <w:pPr>
              <w:rPr>
                <w:sz w:val="22"/>
                <w:szCs w:val="22"/>
              </w:rPr>
            </w:pPr>
            <w:r>
              <w:rPr>
                <w:sz w:val="22"/>
                <w:szCs w:val="22"/>
              </w:rPr>
              <w:t xml:space="preserve">điểm &gt; 8,5 theo  đáp án điểm kiểm </w:t>
            </w:r>
          </w:p>
          <w:p w14:paraId="30ED7251" w14:textId="77777777" w:rsidR="008F5374" w:rsidRDefault="008F5374">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204769BD" w14:textId="77777777" w:rsidR="008F5374" w:rsidRDefault="008F5374">
            <w:pPr>
              <w:spacing w:line="360" w:lineRule="auto"/>
              <w:rPr>
                <w:sz w:val="22"/>
                <w:szCs w:val="22"/>
              </w:rPr>
            </w:pPr>
            <w:r>
              <w:rPr>
                <w:sz w:val="22"/>
                <w:szCs w:val="22"/>
              </w:rPr>
              <w:t>60%</w:t>
            </w:r>
          </w:p>
        </w:tc>
        <w:bookmarkEnd w:id="0"/>
      </w:tr>
    </w:tbl>
    <w:p w14:paraId="6505C166" w14:textId="77777777" w:rsidR="007D0519" w:rsidRDefault="007D0519">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7D0519" w14:paraId="634B0DC0" w14:textId="77777777">
        <w:trPr>
          <w:trHeight w:val="772"/>
        </w:trPr>
        <w:tc>
          <w:tcPr>
            <w:tcW w:w="5000" w:type="pct"/>
          </w:tcPr>
          <w:p w14:paraId="28D93FD2" w14:textId="6544FB3C" w:rsidR="007D0519" w:rsidRDefault="00000000">
            <w:pPr>
              <w:jc w:val="both"/>
              <w:rPr>
                <w:rFonts w:ascii="12" w:hAnsi="12"/>
                <w:i/>
              </w:rPr>
            </w:pPr>
            <w:r>
              <w:rPr>
                <w:rFonts w:ascii="12" w:hAnsi="12"/>
                <w:i/>
                <w:lang w:val="fr-FR"/>
              </w:rPr>
              <w:t xml:space="preserve">                                                                                   </w:t>
            </w:r>
            <w:r>
              <w:rPr>
                <w:rFonts w:ascii="12" w:hAnsi="12"/>
                <w:i/>
              </w:rPr>
              <w:t>Bình Thuận, ngày….tháng….năm</w:t>
            </w:r>
            <w:r w:rsidR="001E3994">
              <w:rPr>
                <w:rFonts w:ascii="12" w:hAnsi="12"/>
                <w:i/>
                <w:lang w:val="en-US"/>
              </w:rPr>
              <w:t xml:space="preserve"> 2022</w:t>
            </w:r>
            <w:r>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9"/>
              <w:gridCol w:w="2791"/>
              <w:gridCol w:w="2761"/>
            </w:tblGrid>
            <w:tr w:rsidR="007D0519" w14:paraId="42E5C44A" w14:textId="77777777">
              <w:trPr>
                <w:trHeight w:val="537"/>
              </w:trPr>
              <w:tc>
                <w:tcPr>
                  <w:tcW w:w="2909" w:type="dxa"/>
                </w:tcPr>
                <w:p w14:paraId="317225FE" w14:textId="77777777" w:rsidR="007D0519" w:rsidRDefault="00000000" w:rsidP="00F379C2">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03285ECA" w14:textId="2F7E3BE2" w:rsidR="007D0519" w:rsidRDefault="007D0519" w:rsidP="00F379C2">
                  <w:pPr>
                    <w:framePr w:hSpace="180" w:wrap="around" w:vAnchor="text" w:hAnchor="margin" w:y="11"/>
                    <w:suppressOverlap/>
                    <w:jc w:val="center"/>
                    <w:rPr>
                      <w:rFonts w:ascii="12" w:hAnsi="12"/>
                      <w:b/>
                    </w:rPr>
                  </w:pPr>
                </w:p>
              </w:tc>
              <w:tc>
                <w:tcPr>
                  <w:tcW w:w="2776" w:type="dxa"/>
                </w:tcPr>
                <w:p w14:paraId="3EC912DF" w14:textId="77777777" w:rsidR="007D0519" w:rsidRDefault="00000000" w:rsidP="00F379C2">
                  <w:pPr>
                    <w:framePr w:hSpace="180" w:wrap="around" w:vAnchor="text" w:hAnchor="margin" w:y="11"/>
                    <w:suppressOverlap/>
                    <w:jc w:val="center"/>
                    <w:rPr>
                      <w:rFonts w:ascii="12" w:hAnsi="12"/>
                      <w:b/>
                    </w:rPr>
                  </w:pPr>
                  <w:r>
                    <w:rPr>
                      <w:rFonts w:ascii="12" w:hAnsi="12"/>
                      <w:b/>
                    </w:rPr>
                    <w:t>Người biên soạn</w:t>
                  </w:r>
                </w:p>
              </w:tc>
            </w:tr>
          </w:tbl>
          <w:p w14:paraId="03A81C1C" w14:textId="77777777" w:rsidR="007D0519" w:rsidRDefault="007D0519">
            <w:pPr>
              <w:ind w:left="360"/>
              <w:jc w:val="both"/>
              <w:rPr>
                <w:rFonts w:ascii="12" w:hAnsi="12"/>
              </w:rPr>
            </w:pPr>
          </w:p>
        </w:tc>
      </w:tr>
      <w:tr w:rsidR="007D0519" w14:paraId="3A5973E5" w14:textId="77777777">
        <w:trPr>
          <w:trHeight w:val="772"/>
        </w:trPr>
        <w:tc>
          <w:tcPr>
            <w:tcW w:w="5000" w:type="pct"/>
          </w:tcPr>
          <w:p w14:paraId="515B65B3" w14:textId="77777777" w:rsidR="007D0519" w:rsidRDefault="007D0519">
            <w:pPr>
              <w:jc w:val="both"/>
              <w:rPr>
                <w:rFonts w:ascii="12" w:hAnsi="12"/>
                <w:b/>
              </w:rPr>
            </w:pPr>
          </w:p>
        </w:tc>
      </w:tr>
    </w:tbl>
    <w:p w14:paraId="14BFF94D" w14:textId="51077068" w:rsidR="007D0519" w:rsidRDefault="007D0519">
      <w:pPr>
        <w:rPr>
          <w:lang w:val="vi-VN"/>
        </w:rPr>
      </w:pPr>
    </w:p>
    <w:p w14:paraId="2570349A" w14:textId="6BFDDFE2" w:rsidR="003E52ED" w:rsidRPr="003E52ED" w:rsidRDefault="003E52ED" w:rsidP="003E52ED">
      <w:pPr>
        <w:tabs>
          <w:tab w:val="left" w:pos="6300"/>
        </w:tabs>
        <w:rPr>
          <w:b/>
          <w:bCs/>
        </w:rPr>
      </w:pPr>
      <w:r>
        <w:rPr>
          <w:lang w:val="vi-VN"/>
        </w:rPr>
        <w:tab/>
      </w:r>
      <w:r w:rsidRPr="003E52ED">
        <w:rPr>
          <w:b/>
          <w:bCs/>
        </w:rPr>
        <w:t>ThS. Nguyễn Thời Trung</w:t>
      </w:r>
    </w:p>
    <w:sectPr w:rsidR="003E52ED" w:rsidRPr="003E52ED">
      <w:pgSz w:w="11907" w:h="16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F6056" w14:textId="77777777" w:rsidR="0022756B" w:rsidRDefault="0022756B">
      <w:r>
        <w:separator/>
      </w:r>
    </w:p>
  </w:endnote>
  <w:endnote w:type="continuationSeparator" w:id="0">
    <w:p w14:paraId="24A1E779" w14:textId="77777777" w:rsidR="0022756B" w:rsidRDefault="0022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12">
    <w:altName w:val="Times New Roman"/>
    <w:charset w:val="00"/>
    <w:family w:val="roman"/>
    <w:pitch w:val="default"/>
  </w:font>
  <w:font w:name="Helvetica">
    <w:panose1 w:val="020B0604020202020204"/>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AE47B" w14:textId="77777777" w:rsidR="0022756B" w:rsidRDefault="0022756B">
      <w:r>
        <w:separator/>
      </w:r>
    </w:p>
  </w:footnote>
  <w:footnote w:type="continuationSeparator" w:id="0">
    <w:p w14:paraId="2DBB7A0A" w14:textId="77777777" w:rsidR="0022756B" w:rsidRDefault="00227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85F68"/>
    <w:multiLevelType w:val="multilevel"/>
    <w:tmpl w:val="5A0E6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FD419FB"/>
    <w:multiLevelType w:val="multilevel"/>
    <w:tmpl w:val="65865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B224042"/>
    <w:multiLevelType w:val="multilevel"/>
    <w:tmpl w:val="8FD8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4233767">
    <w:abstractNumId w:val="1"/>
  </w:num>
  <w:num w:numId="2" w16cid:durableId="172376017">
    <w:abstractNumId w:val="5"/>
  </w:num>
  <w:num w:numId="3" w16cid:durableId="2075001886">
    <w:abstractNumId w:val="3"/>
  </w:num>
  <w:num w:numId="4" w16cid:durableId="908266302">
    <w:abstractNumId w:val="4"/>
  </w:num>
  <w:num w:numId="5" w16cid:durableId="1287736591">
    <w:abstractNumId w:val="6"/>
  </w:num>
  <w:num w:numId="6" w16cid:durableId="330957537">
    <w:abstractNumId w:val="0"/>
  </w:num>
  <w:num w:numId="7" w16cid:durableId="1822502654">
    <w:abstractNumId w:val="7"/>
  </w:num>
  <w:num w:numId="8" w16cid:durableId="10342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D63"/>
    <w:rsid w:val="000C2FD5"/>
    <w:rsid w:val="00141ECB"/>
    <w:rsid w:val="001E3994"/>
    <w:rsid w:val="0022756B"/>
    <w:rsid w:val="00251D38"/>
    <w:rsid w:val="002938BE"/>
    <w:rsid w:val="00317463"/>
    <w:rsid w:val="003A3A63"/>
    <w:rsid w:val="003B0C78"/>
    <w:rsid w:val="003E52ED"/>
    <w:rsid w:val="00413103"/>
    <w:rsid w:val="00455156"/>
    <w:rsid w:val="00501D63"/>
    <w:rsid w:val="00511B01"/>
    <w:rsid w:val="00585246"/>
    <w:rsid w:val="005B6158"/>
    <w:rsid w:val="0060052E"/>
    <w:rsid w:val="006404CE"/>
    <w:rsid w:val="00704044"/>
    <w:rsid w:val="007107D5"/>
    <w:rsid w:val="0072503E"/>
    <w:rsid w:val="0073436A"/>
    <w:rsid w:val="00781669"/>
    <w:rsid w:val="00786FBB"/>
    <w:rsid w:val="007D0519"/>
    <w:rsid w:val="008B1378"/>
    <w:rsid w:val="008D2DFE"/>
    <w:rsid w:val="008F5374"/>
    <w:rsid w:val="009506A3"/>
    <w:rsid w:val="009943AA"/>
    <w:rsid w:val="00A121BB"/>
    <w:rsid w:val="00A868D7"/>
    <w:rsid w:val="00A9405E"/>
    <w:rsid w:val="00B06880"/>
    <w:rsid w:val="00B405B9"/>
    <w:rsid w:val="00C22EE2"/>
    <w:rsid w:val="00C81FE8"/>
    <w:rsid w:val="00CA00CF"/>
    <w:rsid w:val="00CD3CF9"/>
    <w:rsid w:val="00D03EB6"/>
    <w:rsid w:val="00DC0622"/>
    <w:rsid w:val="00F14E4A"/>
    <w:rsid w:val="00F379C2"/>
    <w:rsid w:val="00FC031A"/>
    <w:rsid w:val="00FE1C8E"/>
    <w:rsid w:val="07433EF7"/>
    <w:rsid w:val="0D80709E"/>
    <w:rsid w:val="0E2E60D4"/>
    <w:rsid w:val="11A61B83"/>
    <w:rsid w:val="1D7C7009"/>
    <w:rsid w:val="1DA646B7"/>
    <w:rsid w:val="26D206D6"/>
    <w:rsid w:val="270A053D"/>
    <w:rsid w:val="30D771E0"/>
    <w:rsid w:val="34B91A0A"/>
    <w:rsid w:val="39033118"/>
    <w:rsid w:val="3EC70F77"/>
    <w:rsid w:val="4DCB1AEB"/>
    <w:rsid w:val="513949E2"/>
    <w:rsid w:val="58CE79BF"/>
    <w:rsid w:val="5A777D7A"/>
    <w:rsid w:val="6F4F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025B5F7"/>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paragraph" w:styleId="Heading5">
    <w:name w:val="heading 5"/>
    <w:basedOn w:val="Normal"/>
    <w:next w:val="Normal"/>
    <w:link w:val="Heading5Char"/>
    <w:uiPriority w:val="9"/>
    <w:qFormat/>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semiHidden/>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uiPriority w:val="99"/>
    <w:pPr>
      <w:autoSpaceDE w:val="0"/>
      <w:autoSpaceDN w:val="0"/>
      <w:adjustRightInd w:val="0"/>
      <w:spacing w:after="120"/>
      <w:ind w:firstLine="454"/>
      <w:jc w:val="both"/>
    </w:pPr>
    <w:rPr>
      <w:color w:val="00000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eastAsia="Times New Roman" w:cs="Times New Roman"/>
      <w:sz w:val="24"/>
      <w:szCs w:val="24"/>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Heading5Char">
    <w:name w:val="Heading 5 Char"/>
    <w:basedOn w:val="DefaultParagraphFont"/>
    <w:link w:val="Heading5"/>
    <w:uiPriority w:val="9"/>
    <w:qFormat/>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85523">
      <w:bodyDiv w:val="1"/>
      <w:marLeft w:val="0"/>
      <w:marRight w:val="0"/>
      <w:marTop w:val="0"/>
      <w:marBottom w:val="0"/>
      <w:divBdr>
        <w:top w:val="none" w:sz="0" w:space="0" w:color="auto"/>
        <w:left w:val="none" w:sz="0" w:space="0" w:color="auto"/>
        <w:bottom w:val="none" w:sz="0" w:space="0" w:color="auto"/>
        <w:right w:val="none" w:sz="0" w:space="0" w:color="auto"/>
      </w:divBdr>
    </w:div>
    <w:div w:id="135949738">
      <w:bodyDiv w:val="1"/>
      <w:marLeft w:val="0"/>
      <w:marRight w:val="0"/>
      <w:marTop w:val="0"/>
      <w:marBottom w:val="0"/>
      <w:divBdr>
        <w:top w:val="none" w:sz="0" w:space="0" w:color="auto"/>
        <w:left w:val="none" w:sz="0" w:space="0" w:color="auto"/>
        <w:bottom w:val="none" w:sz="0" w:space="0" w:color="auto"/>
        <w:right w:val="none" w:sz="0" w:space="0" w:color="auto"/>
      </w:divBdr>
    </w:div>
    <w:div w:id="241066008">
      <w:bodyDiv w:val="1"/>
      <w:marLeft w:val="0"/>
      <w:marRight w:val="0"/>
      <w:marTop w:val="0"/>
      <w:marBottom w:val="0"/>
      <w:divBdr>
        <w:top w:val="none" w:sz="0" w:space="0" w:color="auto"/>
        <w:left w:val="none" w:sz="0" w:space="0" w:color="auto"/>
        <w:bottom w:val="none" w:sz="0" w:space="0" w:color="auto"/>
        <w:right w:val="none" w:sz="0" w:space="0" w:color="auto"/>
      </w:divBdr>
    </w:div>
    <w:div w:id="346370872">
      <w:bodyDiv w:val="1"/>
      <w:marLeft w:val="0"/>
      <w:marRight w:val="0"/>
      <w:marTop w:val="0"/>
      <w:marBottom w:val="0"/>
      <w:divBdr>
        <w:top w:val="none" w:sz="0" w:space="0" w:color="auto"/>
        <w:left w:val="none" w:sz="0" w:space="0" w:color="auto"/>
        <w:bottom w:val="none" w:sz="0" w:space="0" w:color="auto"/>
        <w:right w:val="none" w:sz="0" w:space="0" w:color="auto"/>
      </w:divBdr>
    </w:div>
    <w:div w:id="481118667">
      <w:bodyDiv w:val="1"/>
      <w:marLeft w:val="0"/>
      <w:marRight w:val="0"/>
      <w:marTop w:val="0"/>
      <w:marBottom w:val="0"/>
      <w:divBdr>
        <w:top w:val="none" w:sz="0" w:space="0" w:color="auto"/>
        <w:left w:val="none" w:sz="0" w:space="0" w:color="auto"/>
        <w:bottom w:val="none" w:sz="0" w:space="0" w:color="auto"/>
        <w:right w:val="none" w:sz="0" w:space="0" w:color="auto"/>
      </w:divBdr>
    </w:div>
    <w:div w:id="503864368">
      <w:bodyDiv w:val="1"/>
      <w:marLeft w:val="0"/>
      <w:marRight w:val="0"/>
      <w:marTop w:val="0"/>
      <w:marBottom w:val="0"/>
      <w:divBdr>
        <w:top w:val="none" w:sz="0" w:space="0" w:color="auto"/>
        <w:left w:val="none" w:sz="0" w:space="0" w:color="auto"/>
        <w:bottom w:val="none" w:sz="0" w:space="0" w:color="auto"/>
        <w:right w:val="none" w:sz="0" w:space="0" w:color="auto"/>
      </w:divBdr>
    </w:div>
    <w:div w:id="512035296">
      <w:bodyDiv w:val="1"/>
      <w:marLeft w:val="0"/>
      <w:marRight w:val="0"/>
      <w:marTop w:val="0"/>
      <w:marBottom w:val="0"/>
      <w:divBdr>
        <w:top w:val="none" w:sz="0" w:space="0" w:color="auto"/>
        <w:left w:val="none" w:sz="0" w:space="0" w:color="auto"/>
        <w:bottom w:val="none" w:sz="0" w:space="0" w:color="auto"/>
        <w:right w:val="none" w:sz="0" w:space="0" w:color="auto"/>
      </w:divBdr>
    </w:div>
    <w:div w:id="551814693">
      <w:bodyDiv w:val="1"/>
      <w:marLeft w:val="0"/>
      <w:marRight w:val="0"/>
      <w:marTop w:val="0"/>
      <w:marBottom w:val="0"/>
      <w:divBdr>
        <w:top w:val="none" w:sz="0" w:space="0" w:color="auto"/>
        <w:left w:val="none" w:sz="0" w:space="0" w:color="auto"/>
        <w:bottom w:val="none" w:sz="0" w:space="0" w:color="auto"/>
        <w:right w:val="none" w:sz="0" w:space="0" w:color="auto"/>
      </w:divBdr>
    </w:div>
    <w:div w:id="630095001">
      <w:bodyDiv w:val="1"/>
      <w:marLeft w:val="0"/>
      <w:marRight w:val="0"/>
      <w:marTop w:val="0"/>
      <w:marBottom w:val="0"/>
      <w:divBdr>
        <w:top w:val="none" w:sz="0" w:space="0" w:color="auto"/>
        <w:left w:val="none" w:sz="0" w:space="0" w:color="auto"/>
        <w:bottom w:val="none" w:sz="0" w:space="0" w:color="auto"/>
        <w:right w:val="none" w:sz="0" w:space="0" w:color="auto"/>
      </w:divBdr>
    </w:div>
    <w:div w:id="657464829">
      <w:bodyDiv w:val="1"/>
      <w:marLeft w:val="0"/>
      <w:marRight w:val="0"/>
      <w:marTop w:val="0"/>
      <w:marBottom w:val="0"/>
      <w:divBdr>
        <w:top w:val="none" w:sz="0" w:space="0" w:color="auto"/>
        <w:left w:val="none" w:sz="0" w:space="0" w:color="auto"/>
        <w:bottom w:val="none" w:sz="0" w:space="0" w:color="auto"/>
        <w:right w:val="none" w:sz="0" w:space="0" w:color="auto"/>
      </w:divBdr>
    </w:div>
    <w:div w:id="793985485">
      <w:bodyDiv w:val="1"/>
      <w:marLeft w:val="0"/>
      <w:marRight w:val="0"/>
      <w:marTop w:val="0"/>
      <w:marBottom w:val="0"/>
      <w:divBdr>
        <w:top w:val="none" w:sz="0" w:space="0" w:color="auto"/>
        <w:left w:val="none" w:sz="0" w:space="0" w:color="auto"/>
        <w:bottom w:val="none" w:sz="0" w:space="0" w:color="auto"/>
        <w:right w:val="none" w:sz="0" w:space="0" w:color="auto"/>
      </w:divBdr>
    </w:div>
    <w:div w:id="807011665">
      <w:bodyDiv w:val="1"/>
      <w:marLeft w:val="0"/>
      <w:marRight w:val="0"/>
      <w:marTop w:val="0"/>
      <w:marBottom w:val="0"/>
      <w:divBdr>
        <w:top w:val="none" w:sz="0" w:space="0" w:color="auto"/>
        <w:left w:val="none" w:sz="0" w:space="0" w:color="auto"/>
        <w:bottom w:val="none" w:sz="0" w:space="0" w:color="auto"/>
        <w:right w:val="none" w:sz="0" w:space="0" w:color="auto"/>
      </w:divBdr>
    </w:div>
    <w:div w:id="971520392">
      <w:bodyDiv w:val="1"/>
      <w:marLeft w:val="0"/>
      <w:marRight w:val="0"/>
      <w:marTop w:val="0"/>
      <w:marBottom w:val="0"/>
      <w:divBdr>
        <w:top w:val="none" w:sz="0" w:space="0" w:color="auto"/>
        <w:left w:val="none" w:sz="0" w:space="0" w:color="auto"/>
        <w:bottom w:val="none" w:sz="0" w:space="0" w:color="auto"/>
        <w:right w:val="none" w:sz="0" w:space="0" w:color="auto"/>
      </w:divBdr>
    </w:div>
    <w:div w:id="1021013652">
      <w:bodyDiv w:val="1"/>
      <w:marLeft w:val="0"/>
      <w:marRight w:val="0"/>
      <w:marTop w:val="0"/>
      <w:marBottom w:val="0"/>
      <w:divBdr>
        <w:top w:val="none" w:sz="0" w:space="0" w:color="auto"/>
        <w:left w:val="none" w:sz="0" w:space="0" w:color="auto"/>
        <w:bottom w:val="none" w:sz="0" w:space="0" w:color="auto"/>
        <w:right w:val="none" w:sz="0" w:space="0" w:color="auto"/>
      </w:divBdr>
    </w:div>
    <w:div w:id="1028874877">
      <w:bodyDiv w:val="1"/>
      <w:marLeft w:val="0"/>
      <w:marRight w:val="0"/>
      <w:marTop w:val="0"/>
      <w:marBottom w:val="0"/>
      <w:divBdr>
        <w:top w:val="none" w:sz="0" w:space="0" w:color="auto"/>
        <w:left w:val="none" w:sz="0" w:space="0" w:color="auto"/>
        <w:bottom w:val="none" w:sz="0" w:space="0" w:color="auto"/>
        <w:right w:val="none" w:sz="0" w:space="0" w:color="auto"/>
      </w:divBdr>
    </w:div>
    <w:div w:id="1119837253">
      <w:bodyDiv w:val="1"/>
      <w:marLeft w:val="0"/>
      <w:marRight w:val="0"/>
      <w:marTop w:val="0"/>
      <w:marBottom w:val="0"/>
      <w:divBdr>
        <w:top w:val="none" w:sz="0" w:space="0" w:color="auto"/>
        <w:left w:val="none" w:sz="0" w:space="0" w:color="auto"/>
        <w:bottom w:val="none" w:sz="0" w:space="0" w:color="auto"/>
        <w:right w:val="none" w:sz="0" w:space="0" w:color="auto"/>
      </w:divBdr>
    </w:div>
    <w:div w:id="1195538754">
      <w:bodyDiv w:val="1"/>
      <w:marLeft w:val="0"/>
      <w:marRight w:val="0"/>
      <w:marTop w:val="0"/>
      <w:marBottom w:val="0"/>
      <w:divBdr>
        <w:top w:val="none" w:sz="0" w:space="0" w:color="auto"/>
        <w:left w:val="none" w:sz="0" w:space="0" w:color="auto"/>
        <w:bottom w:val="none" w:sz="0" w:space="0" w:color="auto"/>
        <w:right w:val="none" w:sz="0" w:space="0" w:color="auto"/>
      </w:divBdr>
    </w:div>
    <w:div w:id="1224214086">
      <w:bodyDiv w:val="1"/>
      <w:marLeft w:val="0"/>
      <w:marRight w:val="0"/>
      <w:marTop w:val="0"/>
      <w:marBottom w:val="0"/>
      <w:divBdr>
        <w:top w:val="none" w:sz="0" w:space="0" w:color="auto"/>
        <w:left w:val="none" w:sz="0" w:space="0" w:color="auto"/>
        <w:bottom w:val="none" w:sz="0" w:space="0" w:color="auto"/>
        <w:right w:val="none" w:sz="0" w:space="0" w:color="auto"/>
      </w:divBdr>
    </w:div>
    <w:div w:id="1430201922">
      <w:bodyDiv w:val="1"/>
      <w:marLeft w:val="0"/>
      <w:marRight w:val="0"/>
      <w:marTop w:val="0"/>
      <w:marBottom w:val="0"/>
      <w:divBdr>
        <w:top w:val="none" w:sz="0" w:space="0" w:color="auto"/>
        <w:left w:val="none" w:sz="0" w:space="0" w:color="auto"/>
        <w:bottom w:val="none" w:sz="0" w:space="0" w:color="auto"/>
        <w:right w:val="none" w:sz="0" w:space="0" w:color="auto"/>
      </w:divBdr>
    </w:div>
    <w:div w:id="1474978759">
      <w:bodyDiv w:val="1"/>
      <w:marLeft w:val="0"/>
      <w:marRight w:val="0"/>
      <w:marTop w:val="0"/>
      <w:marBottom w:val="0"/>
      <w:divBdr>
        <w:top w:val="none" w:sz="0" w:space="0" w:color="auto"/>
        <w:left w:val="none" w:sz="0" w:space="0" w:color="auto"/>
        <w:bottom w:val="none" w:sz="0" w:space="0" w:color="auto"/>
        <w:right w:val="none" w:sz="0" w:space="0" w:color="auto"/>
      </w:divBdr>
    </w:div>
    <w:div w:id="1762488347">
      <w:bodyDiv w:val="1"/>
      <w:marLeft w:val="0"/>
      <w:marRight w:val="0"/>
      <w:marTop w:val="0"/>
      <w:marBottom w:val="0"/>
      <w:divBdr>
        <w:top w:val="none" w:sz="0" w:space="0" w:color="auto"/>
        <w:left w:val="none" w:sz="0" w:space="0" w:color="auto"/>
        <w:bottom w:val="none" w:sz="0" w:space="0" w:color="auto"/>
        <w:right w:val="none" w:sz="0" w:space="0" w:color="auto"/>
      </w:divBdr>
    </w:div>
    <w:div w:id="1788038367">
      <w:bodyDiv w:val="1"/>
      <w:marLeft w:val="0"/>
      <w:marRight w:val="0"/>
      <w:marTop w:val="0"/>
      <w:marBottom w:val="0"/>
      <w:divBdr>
        <w:top w:val="none" w:sz="0" w:space="0" w:color="auto"/>
        <w:left w:val="none" w:sz="0" w:space="0" w:color="auto"/>
        <w:bottom w:val="none" w:sz="0" w:space="0" w:color="auto"/>
        <w:right w:val="none" w:sz="0" w:space="0" w:color="auto"/>
      </w:divBdr>
    </w:div>
    <w:div w:id="1815754690">
      <w:bodyDiv w:val="1"/>
      <w:marLeft w:val="0"/>
      <w:marRight w:val="0"/>
      <w:marTop w:val="0"/>
      <w:marBottom w:val="0"/>
      <w:divBdr>
        <w:top w:val="none" w:sz="0" w:space="0" w:color="auto"/>
        <w:left w:val="none" w:sz="0" w:space="0" w:color="auto"/>
        <w:bottom w:val="none" w:sz="0" w:space="0" w:color="auto"/>
        <w:right w:val="none" w:sz="0" w:space="0" w:color="auto"/>
      </w:divBdr>
    </w:div>
    <w:div w:id="1935479537">
      <w:bodyDiv w:val="1"/>
      <w:marLeft w:val="0"/>
      <w:marRight w:val="0"/>
      <w:marTop w:val="0"/>
      <w:marBottom w:val="0"/>
      <w:divBdr>
        <w:top w:val="none" w:sz="0" w:space="0" w:color="auto"/>
        <w:left w:val="none" w:sz="0" w:space="0" w:color="auto"/>
        <w:bottom w:val="none" w:sz="0" w:space="0" w:color="auto"/>
        <w:right w:val="none" w:sz="0" w:space="0" w:color="auto"/>
      </w:divBdr>
    </w:div>
    <w:div w:id="1982032295">
      <w:bodyDiv w:val="1"/>
      <w:marLeft w:val="0"/>
      <w:marRight w:val="0"/>
      <w:marTop w:val="0"/>
      <w:marBottom w:val="0"/>
      <w:divBdr>
        <w:top w:val="none" w:sz="0" w:space="0" w:color="auto"/>
        <w:left w:val="none" w:sz="0" w:space="0" w:color="auto"/>
        <w:bottom w:val="none" w:sz="0" w:space="0" w:color="auto"/>
        <w:right w:val="none" w:sz="0" w:space="0" w:color="auto"/>
      </w:divBdr>
    </w:div>
    <w:div w:id="2047438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1560</Words>
  <Characters>8895</Characters>
  <Application>Microsoft Office Word</Application>
  <DocSecurity>0</DocSecurity>
  <Lines>74</Lines>
  <Paragraphs>20</Paragraphs>
  <ScaleCrop>false</ScaleCrop>
  <Company>Microsoft</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23</cp:revision>
  <dcterms:created xsi:type="dcterms:W3CDTF">2022-08-17T10:21:00Z</dcterms:created>
  <dcterms:modified xsi:type="dcterms:W3CDTF">2025-07-18T03:39:00Z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EE7C3B911E634E5395F3A09AE141F1E3</vt:lpwstr>
  </property>
</Properties>
</file>